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5265E" w14:textId="4A82320C" w:rsidR="00774DEB" w:rsidRDefault="004B57C2">
      <w:pPr>
        <w:autoSpaceDE w:val="0"/>
        <w:autoSpaceDN w:val="0"/>
        <w:adjustRightInd w:val="0"/>
        <w:spacing w:line="276" w:lineRule="auto"/>
        <w:jc w:val="center"/>
        <w:rPr>
          <w:rFonts w:ascii="Times New Roman" w:hAnsi="Times New Roman"/>
          <w:b/>
          <w:smallCaps/>
          <w:sz w:val="24"/>
          <w:szCs w:val="24"/>
          <w:lang w:val="en-US"/>
        </w:rPr>
      </w:pPr>
      <w:r w:rsidRPr="004B57C2">
        <w:rPr>
          <w:rFonts w:ascii="Times New Roman" w:hAnsi="Times New Roman"/>
          <w:b/>
          <w:smallCaps/>
          <w:sz w:val="24"/>
          <w:szCs w:val="24"/>
          <w:lang w:val="en-US" w:eastAsia="sv-SE"/>
        </w:rPr>
        <w:t>The Process of Research</w:t>
      </w:r>
      <w:r w:rsidR="004A01F7">
        <w:rPr>
          <w:rFonts w:ascii="Times New Roman" w:hAnsi="Times New Roman"/>
          <w:b/>
          <w:smallCaps/>
          <w:sz w:val="24"/>
          <w:szCs w:val="24"/>
          <w:lang w:val="en-US" w:eastAsia="sv-SE"/>
        </w:rPr>
        <w:t xml:space="preserve"> I</w:t>
      </w:r>
      <w:r w:rsidRPr="004B57C2">
        <w:rPr>
          <w:rFonts w:ascii="Times New Roman" w:hAnsi="Times New Roman"/>
          <w:b/>
          <w:smallCaps/>
          <w:sz w:val="24"/>
          <w:szCs w:val="24"/>
          <w:lang w:val="en-US" w:eastAsia="sv-SE"/>
        </w:rPr>
        <w:t>: Theories and Methods</w:t>
      </w:r>
      <w:r w:rsidRPr="004B57C2">
        <w:rPr>
          <w:rFonts w:ascii="Times New Roman" w:hAnsi="Times New Roman"/>
          <w:b/>
          <w:smallCaps/>
          <w:sz w:val="24"/>
          <w:szCs w:val="24"/>
          <w:lang w:val="en-US"/>
        </w:rPr>
        <w:t>:</w:t>
      </w:r>
      <w:r w:rsidRPr="004B57C2">
        <w:rPr>
          <w:rFonts w:ascii="Times New Roman" w:hAnsi="Times New Roman"/>
          <w:b/>
          <w:smallCaps/>
          <w:sz w:val="24"/>
          <w:szCs w:val="24"/>
          <w:lang w:val="en-US"/>
        </w:rPr>
        <w:br/>
        <w:t>Schedule and reading instructions</w:t>
      </w:r>
    </w:p>
    <w:p w14:paraId="4F7DD8E3" w14:textId="15C1698A" w:rsidR="00774DEB" w:rsidRDefault="00CC65D9">
      <w:pPr>
        <w:spacing w:line="276" w:lineRule="auto"/>
        <w:jc w:val="center"/>
        <w:rPr>
          <w:rFonts w:ascii="Times New Roman" w:hAnsi="Times New Roman"/>
          <w:sz w:val="24"/>
          <w:szCs w:val="24"/>
        </w:rPr>
      </w:pPr>
      <w:r>
        <w:rPr>
          <w:rFonts w:ascii="Times New Roman" w:hAnsi="Times New Roman"/>
          <w:sz w:val="24"/>
          <w:szCs w:val="24"/>
        </w:rPr>
        <w:t>Fall 2021</w:t>
      </w:r>
    </w:p>
    <w:p w14:paraId="29F6564E" w14:textId="77777777" w:rsidR="00774DEB" w:rsidRDefault="00774DEB">
      <w:pPr>
        <w:spacing w:line="276" w:lineRule="auto"/>
        <w:jc w:val="center"/>
        <w:rPr>
          <w:rFonts w:ascii="Times New Roman" w:hAnsi="Times New Roman"/>
          <w:sz w:val="24"/>
          <w:szCs w:val="24"/>
        </w:rPr>
      </w:pPr>
    </w:p>
    <w:p w14:paraId="6A59C001" w14:textId="77777777" w:rsidR="00774DEB" w:rsidRDefault="004B57C2">
      <w:pPr>
        <w:pBdr>
          <w:bottom w:val="single" w:sz="6" w:space="1" w:color="auto"/>
        </w:pBdr>
        <w:spacing w:line="276" w:lineRule="auto"/>
        <w:jc w:val="center"/>
        <w:rPr>
          <w:rFonts w:ascii="Times New Roman" w:hAnsi="Times New Roman"/>
          <w:sz w:val="24"/>
          <w:szCs w:val="24"/>
          <w:u w:color="3E689D"/>
          <w:lang w:bidi="sv-SE"/>
        </w:rPr>
      </w:pPr>
      <w:r w:rsidRPr="004B57C2">
        <w:rPr>
          <w:rFonts w:ascii="Times New Roman" w:hAnsi="Times New Roman"/>
          <w:b/>
          <w:sz w:val="24"/>
          <w:szCs w:val="24"/>
        </w:rPr>
        <w:t>Örjan Bartholdson</w:t>
      </w:r>
      <w:r w:rsidRPr="004B57C2">
        <w:rPr>
          <w:rFonts w:ascii="Times New Roman" w:hAnsi="Times New Roman"/>
          <w:sz w:val="24"/>
          <w:szCs w:val="24"/>
        </w:rPr>
        <w:br/>
      </w:r>
      <w:r w:rsidRPr="004B57C2">
        <w:rPr>
          <w:rFonts w:ascii="Times New Roman" w:hAnsi="Times New Roman"/>
          <w:sz w:val="24"/>
          <w:szCs w:val="24"/>
          <w:u w:color="3E689D"/>
          <w:lang w:bidi="sv-SE"/>
        </w:rPr>
        <w:t>orjan.bartholdson@slu.se</w:t>
      </w:r>
    </w:p>
    <w:p w14:paraId="1027E61F" w14:textId="661E4216" w:rsidR="00774DEB" w:rsidRDefault="00AD4A1B">
      <w:pPr>
        <w:pBdr>
          <w:bottom w:val="single" w:sz="6" w:space="1" w:color="auto"/>
        </w:pBdr>
        <w:spacing w:line="276" w:lineRule="auto"/>
        <w:jc w:val="center"/>
        <w:rPr>
          <w:rFonts w:ascii="Times New Roman" w:hAnsi="Times New Roman"/>
          <w:b/>
          <w:sz w:val="24"/>
          <w:szCs w:val="24"/>
        </w:rPr>
      </w:pPr>
      <w:r>
        <w:rPr>
          <w:rFonts w:ascii="Times New Roman" w:hAnsi="Times New Roman"/>
          <w:b/>
          <w:sz w:val="24"/>
          <w:szCs w:val="24"/>
        </w:rPr>
        <w:t>Klara Fisher</w:t>
      </w:r>
    </w:p>
    <w:p w14:paraId="65B3DB1F" w14:textId="48084C98" w:rsidR="00774DEB" w:rsidRPr="009B540C" w:rsidRDefault="00AD4A1B">
      <w:pPr>
        <w:pBdr>
          <w:bottom w:val="single" w:sz="6" w:space="1" w:color="auto"/>
        </w:pBdr>
        <w:spacing w:line="276" w:lineRule="auto"/>
        <w:jc w:val="center"/>
        <w:rPr>
          <w:rFonts w:ascii="Times New Roman" w:hAnsi="Times New Roman"/>
          <w:sz w:val="24"/>
          <w:szCs w:val="24"/>
        </w:rPr>
      </w:pPr>
      <w:r>
        <w:rPr>
          <w:rFonts w:ascii="Times New Roman" w:hAnsi="Times New Roman"/>
          <w:sz w:val="24"/>
          <w:szCs w:val="24"/>
        </w:rPr>
        <w:t>klara</w:t>
      </w:r>
      <w:r w:rsidR="004B57C2" w:rsidRPr="009B540C">
        <w:rPr>
          <w:rFonts w:ascii="Times New Roman" w:hAnsi="Times New Roman"/>
          <w:sz w:val="24"/>
          <w:szCs w:val="24"/>
        </w:rPr>
        <w:t>.</w:t>
      </w:r>
      <w:r>
        <w:rPr>
          <w:rFonts w:ascii="Times New Roman" w:hAnsi="Times New Roman"/>
          <w:sz w:val="24"/>
          <w:szCs w:val="24"/>
        </w:rPr>
        <w:t>fisher</w:t>
      </w:r>
      <w:r w:rsidR="004B57C2" w:rsidRPr="009B540C">
        <w:rPr>
          <w:rFonts w:ascii="Times New Roman" w:hAnsi="Times New Roman"/>
          <w:sz w:val="24"/>
          <w:szCs w:val="24"/>
        </w:rPr>
        <w:t>@slu.se</w:t>
      </w:r>
    </w:p>
    <w:p w14:paraId="3FEA2661" w14:textId="77777777" w:rsidR="00774DEB" w:rsidRPr="009B540C" w:rsidRDefault="00774DEB">
      <w:pPr>
        <w:pBdr>
          <w:bottom w:val="single" w:sz="6" w:space="1" w:color="auto"/>
        </w:pBdr>
        <w:spacing w:line="276" w:lineRule="auto"/>
        <w:jc w:val="both"/>
        <w:rPr>
          <w:rFonts w:ascii="Times New Roman" w:hAnsi="Times New Roman"/>
          <w:sz w:val="24"/>
          <w:szCs w:val="24"/>
        </w:rPr>
      </w:pPr>
    </w:p>
    <w:p w14:paraId="14CF2338" w14:textId="77777777" w:rsidR="00774DEB" w:rsidRPr="009B540C" w:rsidRDefault="00774DEB">
      <w:pPr>
        <w:spacing w:line="276" w:lineRule="auto"/>
        <w:jc w:val="both"/>
        <w:rPr>
          <w:rFonts w:ascii="Times New Roman" w:hAnsi="Times New Roman"/>
          <w:sz w:val="24"/>
          <w:szCs w:val="24"/>
        </w:rPr>
      </w:pPr>
    </w:p>
    <w:p w14:paraId="6986D5DC" w14:textId="77777777" w:rsidR="00774DEB" w:rsidRDefault="009901C4">
      <w:pPr>
        <w:spacing w:line="276" w:lineRule="auto"/>
        <w:rPr>
          <w:rFonts w:ascii="Times New Roman" w:hAnsi="Times New Roman"/>
          <w:b/>
          <w:sz w:val="24"/>
          <w:szCs w:val="24"/>
          <w:lang w:val="en-US"/>
        </w:rPr>
      </w:pPr>
      <w:r w:rsidRPr="00575EBA">
        <w:rPr>
          <w:rFonts w:ascii="Times New Roman" w:hAnsi="Times New Roman"/>
          <w:b/>
          <w:sz w:val="24"/>
          <w:szCs w:val="24"/>
          <w:lang w:val="en-US"/>
        </w:rPr>
        <w:t>Date</w:t>
      </w:r>
      <w:r w:rsidR="004B57C2">
        <w:rPr>
          <w:rFonts w:ascii="Times New Roman" w:hAnsi="Times New Roman"/>
          <w:b/>
          <w:sz w:val="24"/>
          <w:szCs w:val="24"/>
          <w:lang w:val="en-US"/>
        </w:rPr>
        <w:tab/>
      </w:r>
      <w:r w:rsidR="004B57C2">
        <w:rPr>
          <w:rFonts w:ascii="Times New Roman" w:hAnsi="Times New Roman"/>
          <w:b/>
          <w:sz w:val="24"/>
          <w:szCs w:val="24"/>
          <w:lang w:val="en-US"/>
        </w:rPr>
        <w:tab/>
        <w:t>Time</w:t>
      </w:r>
      <w:r w:rsidR="004B57C2">
        <w:rPr>
          <w:rFonts w:ascii="Times New Roman" w:hAnsi="Times New Roman"/>
          <w:b/>
          <w:sz w:val="24"/>
          <w:szCs w:val="24"/>
          <w:lang w:val="en-US"/>
        </w:rPr>
        <w:tab/>
      </w:r>
      <w:r w:rsidR="004B57C2">
        <w:rPr>
          <w:rFonts w:ascii="Times New Roman" w:hAnsi="Times New Roman"/>
          <w:b/>
          <w:sz w:val="24"/>
          <w:szCs w:val="24"/>
          <w:lang w:val="en-US"/>
        </w:rPr>
        <w:tab/>
        <w:t>Lecture room</w:t>
      </w:r>
      <w:r w:rsidR="004B57C2">
        <w:rPr>
          <w:rFonts w:ascii="Times New Roman" w:hAnsi="Times New Roman"/>
          <w:b/>
          <w:sz w:val="24"/>
          <w:szCs w:val="24"/>
          <w:lang w:val="en-US"/>
        </w:rPr>
        <w:tab/>
      </w:r>
    </w:p>
    <w:p w14:paraId="74C753CD" w14:textId="0932369D" w:rsidR="00B2023D" w:rsidRDefault="009C138D">
      <w:pPr>
        <w:spacing w:line="276" w:lineRule="auto"/>
        <w:rPr>
          <w:rFonts w:ascii="Times New Roman" w:hAnsi="Times New Roman"/>
          <w:b/>
          <w:sz w:val="24"/>
          <w:szCs w:val="24"/>
          <w:lang w:val="en-US"/>
        </w:rPr>
      </w:pPr>
      <w:r>
        <w:rPr>
          <w:rFonts w:ascii="Times New Roman" w:hAnsi="Times New Roman"/>
          <w:b/>
          <w:sz w:val="24"/>
          <w:szCs w:val="24"/>
          <w:lang w:val="en-US"/>
        </w:rPr>
        <w:t xml:space="preserve">Monday 30 </w:t>
      </w:r>
      <w:r w:rsidR="00FB1AA2">
        <w:rPr>
          <w:rFonts w:ascii="Times New Roman" w:hAnsi="Times New Roman"/>
          <w:b/>
          <w:sz w:val="24"/>
          <w:szCs w:val="24"/>
          <w:lang w:val="en-US"/>
        </w:rPr>
        <w:t>August</w:t>
      </w:r>
      <w:r w:rsidR="00B2023D">
        <w:rPr>
          <w:rFonts w:ascii="Times New Roman" w:hAnsi="Times New Roman"/>
          <w:b/>
          <w:sz w:val="24"/>
          <w:szCs w:val="24"/>
          <w:lang w:val="en-US"/>
        </w:rPr>
        <w:tab/>
        <w:t>10.30-12.30</w:t>
      </w:r>
      <w:r w:rsidR="00B2023D">
        <w:rPr>
          <w:rFonts w:ascii="Times New Roman" w:hAnsi="Times New Roman"/>
          <w:b/>
          <w:sz w:val="24"/>
          <w:szCs w:val="24"/>
          <w:lang w:val="en-US"/>
        </w:rPr>
        <w:tab/>
      </w:r>
      <w:r w:rsidR="00517FE2">
        <w:rPr>
          <w:rFonts w:ascii="Times New Roman" w:hAnsi="Times New Roman"/>
          <w:b/>
          <w:sz w:val="24"/>
          <w:szCs w:val="24"/>
          <w:lang w:val="en-US"/>
        </w:rPr>
        <w:tab/>
      </w:r>
      <w:r w:rsidR="008A2769">
        <w:rPr>
          <w:rFonts w:ascii="Times New Roman" w:hAnsi="Times New Roman"/>
          <w:b/>
          <w:sz w:val="24"/>
          <w:szCs w:val="24"/>
          <w:lang w:val="en-US"/>
        </w:rPr>
        <w:t>Introduction will be held on Zoom</w:t>
      </w:r>
    </w:p>
    <w:p w14:paraId="1DE6DB7B" w14:textId="77777777" w:rsidR="00B2023D" w:rsidRDefault="00B2023D">
      <w:pPr>
        <w:spacing w:line="276" w:lineRule="auto"/>
        <w:rPr>
          <w:rFonts w:ascii="Times New Roman" w:hAnsi="Times New Roman"/>
          <w:b/>
          <w:sz w:val="24"/>
          <w:szCs w:val="24"/>
          <w:lang w:val="en-US"/>
        </w:rPr>
      </w:pPr>
      <w:r>
        <w:rPr>
          <w:rFonts w:ascii="Times New Roman" w:hAnsi="Times New Roman"/>
          <w:b/>
          <w:sz w:val="24"/>
          <w:szCs w:val="24"/>
          <w:lang w:val="en-US"/>
        </w:rPr>
        <w:t>Introduction</w:t>
      </w:r>
      <w:r w:rsidR="004B57C2">
        <w:rPr>
          <w:rFonts w:ascii="Times New Roman" w:hAnsi="Times New Roman"/>
          <w:b/>
          <w:sz w:val="24"/>
          <w:szCs w:val="24"/>
          <w:lang w:val="en-US"/>
        </w:rPr>
        <w:tab/>
      </w:r>
    </w:p>
    <w:p w14:paraId="3C7EC8D6" w14:textId="1B50F01B" w:rsidR="00265AB9" w:rsidRDefault="009036C5" w:rsidP="00B2023D">
      <w:pPr>
        <w:spacing w:line="276" w:lineRule="auto"/>
        <w:ind w:left="1304" w:firstLine="1304"/>
        <w:rPr>
          <w:rFonts w:ascii="Times New Roman" w:hAnsi="Times New Roman"/>
          <w:b/>
          <w:sz w:val="24"/>
          <w:szCs w:val="24"/>
          <w:lang w:val="en-US"/>
        </w:rPr>
      </w:pPr>
      <w:r>
        <w:rPr>
          <w:rFonts w:ascii="Times New Roman" w:hAnsi="Times New Roman"/>
          <w:b/>
          <w:sz w:val="24"/>
          <w:szCs w:val="24"/>
          <w:lang w:val="en-US"/>
        </w:rPr>
        <w:t>13</w:t>
      </w:r>
      <w:r w:rsidR="006B1E56">
        <w:rPr>
          <w:rFonts w:ascii="Times New Roman" w:hAnsi="Times New Roman"/>
          <w:b/>
          <w:sz w:val="24"/>
          <w:szCs w:val="24"/>
          <w:lang w:val="en-US"/>
        </w:rPr>
        <w:t>.15</w:t>
      </w:r>
      <w:r>
        <w:rPr>
          <w:rFonts w:ascii="Times New Roman" w:hAnsi="Times New Roman"/>
          <w:b/>
          <w:sz w:val="24"/>
          <w:szCs w:val="24"/>
          <w:lang w:val="en-US"/>
        </w:rPr>
        <w:t>-16</w:t>
      </w:r>
      <w:r w:rsidR="006B1E56">
        <w:rPr>
          <w:rFonts w:ascii="Times New Roman" w:hAnsi="Times New Roman"/>
          <w:b/>
          <w:sz w:val="24"/>
          <w:szCs w:val="24"/>
          <w:lang w:val="en-US"/>
        </w:rPr>
        <w:t>.00</w:t>
      </w:r>
      <w:r w:rsidR="001C54CA">
        <w:rPr>
          <w:rFonts w:ascii="Times New Roman" w:hAnsi="Times New Roman"/>
          <w:b/>
          <w:sz w:val="24"/>
          <w:szCs w:val="24"/>
          <w:lang w:val="en-US"/>
        </w:rPr>
        <w:tab/>
      </w:r>
      <w:r w:rsidR="001C54CA">
        <w:rPr>
          <w:rFonts w:ascii="Times New Roman" w:hAnsi="Times New Roman"/>
          <w:b/>
          <w:sz w:val="24"/>
          <w:szCs w:val="24"/>
          <w:lang w:val="en-US"/>
        </w:rPr>
        <w:tab/>
      </w:r>
      <w:r w:rsidR="008A2769">
        <w:rPr>
          <w:rFonts w:ascii="Times New Roman" w:hAnsi="Times New Roman"/>
          <w:b/>
          <w:sz w:val="24"/>
          <w:szCs w:val="24"/>
          <w:lang w:val="en-US"/>
        </w:rPr>
        <w:t>The lecture will be held on Zoom</w:t>
      </w:r>
    </w:p>
    <w:p w14:paraId="66EB9AB3" w14:textId="77777777" w:rsidR="00774DEB" w:rsidRDefault="004B57C2">
      <w:pPr>
        <w:spacing w:line="276" w:lineRule="auto"/>
        <w:rPr>
          <w:rFonts w:ascii="Times New Roman" w:hAnsi="Times New Roman"/>
          <w:b/>
          <w:sz w:val="24"/>
          <w:szCs w:val="24"/>
          <w:lang w:val="en-US"/>
        </w:rPr>
      </w:pPr>
      <w:r>
        <w:rPr>
          <w:rFonts w:ascii="Times New Roman" w:hAnsi="Times New Roman"/>
          <w:b/>
          <w:sz w:val="24"/>
          <w:szCs w:val="24"/>
          <w:lang w:val="en-US"/>
        </w:rPr>
        <w:t>Why do we need theory: the act of theorizing</w:t>
      </w:r>
      <w:r>
        <w:rPr>
          <w:rFonts w:ascii="Times New Roman" w:hAnsi="Times New Roman"/>
          <w:b/>
          <w:sz w:val="24"/>
          <w:szCs w:val="24"/>
          <w:lang w:val="en-US"/>
        </w:rPr>
        <w:br/>
        <w:t>Linking research problems, methodology and theory</w:t>
      </w:r>
    </w:p>
    <w:p w14:paraId="779AA083" w14:textId="77777777" w:rsidR="00774DEB" w:rsidRDefault="004B57C2">
      <w:pPr>
        <w:spacing w:line="276" w:lineRule="auto"/>
        <w:rPr>
          <w:rFonts w:ascii="Times New Roman" w:hAnsi="Times New Roman"/>
          <w:sz w:val="24"/>
          <w:szCs w:val="24"/>
          <w:lang w:val="en-US"/>
        </w:rPr>
      </w:pPr>
      <w:r>
        <w:rPr>
          <w:rFonts w:ascii="Times New Roman" w:hAnsi="Times New Roman"/>
          <w:sz w:val="24"/>
          <w:szCs w:val="24"/>
          <w:lang w:val="en-US"/>
        </w:rPr>
        <w:t>Lecturer: Örjan Bartholdson</w:t>
      </w:r>
    </w:p>
    <w:p w14:paraId="020CB97B" w14:textId="77777777" w:rsidR="00FA5AF5" w:rsidRDefault="00FA5AF5">
      <w:pPr>
        <w:autoSpaceDE w:val="0"/>
        <w:autoSpaceDN w:val="0"/>
        <w:adjustRightInd w:val="0"/>
        <w:spacing w:after="80" w:line="276" w:lineRule="auto"/>
        <w:rPr>
          <w:rFonts w:ascii="Times New Roman" w:hAnsi="Times New Roman"/>
          <w:sz w:val="24"/>
          <w:szCs w:val="24"/>
          <w:u w:val="single"/>
          <w:lang w:val="en-US"/>
        </w:rPr>
      </w:pPr>
    </w:p>
    <w:p w14:paraId="3D3448C6" w14:textId="77777777" w:rsidR="00774DEB" w:rsidRDefault="004B57C2">
      <w:pPr>
        <w:autoSpaceDE w:val="0"/>
        <w:autoSpaceDN w:val="0"/>
        <w:adjustRightInd w:val="0"/>
        <w:spacing w:after="80" w:line="276" w:lineRule="auto"/>
        <w:rPr>
          <w:rFonts w:ascii="Times New Roman" w:hAnsi="Times New Roman"/>
          <w:sz w:val="24"/>
          <w:szCs w:val="24"/>
          <w:u w:val="single"/>
          <w:lang w:val="en-GB"/>
        </w:rPr>
      </w:pPr>
      <w:r>
        <w:rPr>
          <w:rFonts w:ascii="Times New Roman" w:hAnsi="Times New Roman"/>
          <w:sz w:val="24"/>
          <w:szCs w:val="24"/>
          <w:u w:val="single"/>
          <w:lang w:val="en-US"/>
        </w:rPr>
        <w:t>Required Reading</w:t>
      </w:r>
    </w:p>
    <w:p w14:paraId="19D8AA67" w14:textId="77777777" w:rsidR="004642EF" w:rsidRDefault="00936F19">
      <w:pPr>
        <w:spacing w:after="80" w:line="276" w:lineRule="auto"/>
        <w:ind w:left="737" w:hanging="737"/>
        <w:rPr>
          <w:rFonts w:ascii="Times New Roman" w:hAnsi="Times New Roman"/>
          <w:sz w:val="24"/>
          <w:szCs w:val="24"/>
          <w:lang w:val="en-US"/>
        </w:rPr>
      </w:pPr>
      <w:r w:rsidRPr="00936F19">
        <w:rPr>
          <w:rFonts w:ascii="Times New Roman" w:hAnsi="Times New Roman"/>
          <w:sz w:val="24"/>
          <w:szCs w:val="24"/>
          <w:lang w:val="en-US"/>
        </w:rPr>
        <w:t xml:space="preserve">Hacking, Ian. 2000. Why Ask What? The Social Construction of What? </w:t>
      </w:r>
      <w:r w:rsidRPr="003A71C0">
        <w:rPr>
          <w:rFonts w:ascii="Times New Roman" w:hAnsi="Times New Roman"/>
          <w:sz w:val="24"/>
          <w:szCs w:val="24"/>
          <w:lang w:val="en-US"/>
        </w:rPr>
        <w:t>Cambridge. Harvard University Press. Pages 1-35</w:t>
      </w:r>
    </w:p>
    <w:p w14:paraId="280DED10" w14:textId="77777777" w:rsidR="00774DEB" w:rsidRDefault="004B57C2">
      <w:pPr>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Inglis</w:t>
      </w:r>
      <w:proofErr w:type="spellEnd"/>
      <w:r>
        <w:rPr>
          <w:rFonts w:ascii="Times New Roman" w:hAnsi="Times New Roman"/>
          <w:sz w:val="24"/>
          <w:szCs w:val="24"/>
          <w:lang w:val="en-GB"/>
        </w:rPr>
        <w:t>, David. 2012. An Invitation to Social Theory. Cambridge. Polity Press. Pages 1-37</w:t>
      </w:r>
    </w:p>
    <w:p w14:paraId="394C48C4" w14:textId="77777777" w:rsidR="00774DEB" w:rsidRDefault="004B57C2">
      <w:pPr>
        <w:spacing w:after="80" w:line="276" w:lineRule="auto"/>
        <w:ind w:left="737" w:hanging="737"/>
        <w:rPr>
          <w:rFonts w:ascii="Times New Roman" w:hAnsi="Times New Roman"/>
          <w:b/>
          <w:sz w:val="24"/>
          <w:szCs w:val="24"/>
          <w:lang w:val="en-US"/>
        </w:rPr>
      </w:pPr>
      <w:proofErr w:type="spellStart"/>
      <w:r>
        <w:rPr>
          <w:rFonts w:ascii="Times New Roman" w:hAnsi="Times New Roman"/>
          <w:sz w:val="24"/>
          <w:szCs w:val="24"/>
          <w:lang w:val="en-GB"/>
        </w:rPr>
        <w:t>Swedberg</w:t>
      </w:r>
      <w:proofErr w:type="spellEnd"/>
      <w:r>
        <w:rPr>
          <w:rFonts w:ascii="Times New Roman" w:hAnsi="Times New Roman"/>
          <w:sz w:val="24"/>
          <w:szCs w:val="24"/>
          <w:lang w:val="en-GB"/>
        </w:rPr>
        <w:t xml:space="preserve">, Rickard. 2012. Theorizing in sociology and social science: turning to the context of discovery. In </w:t>
      </w:r>
      <w:r>
        <w:rPr>
          <w:rFonts w:ascii="Times New Roman" w:hAnsi="Times New Roman"/>
          <w:i/>
          <w:sz w:val="24"/>
          <w:szCs w:val="24"/>
          <w:lang w:val="en-GB"/>
        </w:rPr>
        <w:t>Theory and Society</w:t>
      </w:r>
      <w:r>
        <w:rPr>
          <w:rFonts w:ascii="Times New Roman" w:hAnsi="Times New Roman"/>
          <w:sz w:val="24"/>
          <w:szCs w:val="24"/>
          <w:lang w:val="en-GB"/>
        </w:rPr>
        <w:t>. Vol. 41: 1-40</w:t>
      </w:r>
    </w:p>
    <w:p w14:paraId="3E906BC2" w14:textId="77777777" w:rsidR="00774DEB" w:rsidRDefault="00774DEB">
      <w:pPr>
        <w:spacing w:line="276" w:lineRule="auto"/>
        <w:rPr>
          <w:rFonts w:ascii="Times New Roman" w:hAnsi="Times New Roman"/>
          <w:b/>
          <w:sz w:val="24"/>
          <w:szCs w:val="24"/>
          <w:lang w:val="en-US"/>
        </w:rPr>
      </w:pPr>
    </w:p>
    <w:p w14:paraId="4582C22D" w14:textId="77777777" w:rsidR="00774DEB" w:rsidRDefault="00774DEB">
      <w:pPr>
        <w:spacing w:line="276" w:lineRule="auto"/>
        <w:ind w:left="2610" w:hanging="2610"/>
        <w:rPr>
          <w:rFonts w:ascii="Times New Roman" w:hAnsi="Times New Roman"/>
          <w:b/>
          <w:sz w:val="24"/>
          <w:szCs w:val="24"/>
          <w:lang w:val="en-US"/>
        </w:rPr>
      </w:pPr>
    </w:p>
    <w:p w14:paraId="446003E0" w14:textId="2C26F20E" w:rsidR="00265AB9" w:rsidRDefault="009C138D" w:rsidP="00265AB9">
      <w:pPr>
        <w:spacing w:line="276" w:lineRule="auto"/>
        <w:ind w:left="2610" w:hanging="2610"/>
        <w:rPr>
          <w:rFonts w:ascii="Times New Roman" w:hAnsi="Times New Roman"/>
          <w:b/>
          <w:sz w:val="24"/>
          <w:szCs w:val="24"/>
          <w:lang w:val="en-US"/>
        </w:rPr>
      </w:pPr>
      <w:r>
        <w:rPr>
          <w:rFonts w:ascii="Times New Roman" w:hAnsi="Times New Roman"/>
          <w:b/>
          <w:sz w:val="24"/>
          <w:szCs w:val="24"/>
          <w:lang w:val="en-US"/>
        </w:rPr>
        <w:t>Tuesday 31 August</w:t>
      </w:r>
      <w:r w:rsidR="007F25AB">
        <w:rPr>
          <w:rFonts w:ascii="Times New Roman" w:hAnsi="Times New Roman"/>
          <w:b/>
          <w:sz w:val="24"/>
          <w:szCs w:val="24"/>
          <w:lang w:val="en-US"/>
        </w:rPr>
        <w:tab/>
      </w:r>
      <w:r w:rsidR="00265AB9">
        <w:rPr>
          <w:rFonts w:ascii="Times New Roman" w:hAnsi="Times New Roman"/>
          <w:b/>
          <w:sz w:val="24"/>
          <w:szCs w:val="24"/>
          <w:lang w:val="en-US"/>
        </w:rPr>
        <w:t>10.15-12</w:t>
      </w:r>
      <w:r w:rsidR="006B1E56">
        <w:rPr>
          <w:rFonts w:ascii="Times New Roman" w:hAnsi="Times New Roman"/>
          <w:b/>
          <w:sz w:val="24"/>
          <w:szCs w:val="24"/>
          <w:lang w:val="en-US"/>
        </w:rPr>
        <w:t>.00</w:t>
      </w:r>
      <w:r w:rsidR="001C54CA">
        <w:rPr>
          <w:rFonts w:ascii="Times New Roman" w:hAnsi="Times New Roman"/>
          <w:b/>
          <w:sz w:val="24"/>
          <w:szCs w:val="24"/>
          <w:lang w:val="en-US"/>
        </w:rPr>
        <w:tab/>
      </w:r>
      <w:r w:rsidR="001C54CA">
        <w:rPr>
          <w:rFonts w:ascii="Times New Roman" w:hAnsi="Times New Roman"/>
          <w:b/>
          <w:sz w:val="24"/>
          <w:szCs w:val="24"/>
          <w:lang w:val="en-US"/>
        </w:rPr>
        <w:tab/>
      </w:r>
      <w:r w:rsidR="00EA5560">
        <w:rPr>
          <w:rFonts w:ascii="Times New Roman" w:hAnsi="Times New Roman"/>
          <w:b/>
          <w:sz w:val="24"/>
          <w:szCs w:val="24"/>
          <w:lang w:val="en-US"/>
        </w:rPr>
        <w:t>The l</w:t>
      </w:r>
      <w:r w:rsidR="00F3639C">
        <w:rPr>
          <w:rFonts w:ascii="Times New Roman" w:hAnsi="Times New Roman"/>
          <w:b/>
          <w:sz w:val="24"/>
          <w:szCs w:val="24"/>
          <w:lang w:val="en-US"/>
        </w:rPr>
        <w:t>ecture</w:t>
      </w:r>
      <w:r w:rsidR="00447F0D">
        <w:rPr>
          <w:rFonts w:ascii="Times New Roman" w:hAnsi="Times New Roman"/>
          <w:b/>
          <w:sz w:val="24"/>
          <w:szCs w:val="24"/>
          <w:lang w:val="en-US"/>
        </w:rPr>
        <w:t xml:space="preserve"> will be held on Zoom</w:t>
      </w:r>
    </w:p>
    <w:p w14:paraId="328185D0" w14:textId="77777777" w:rsidR="00774DEB" w:rsidRDefault="001004ED" w:rsidP="00265AB9">
      <w:pPr>
        <w:spacing w:line="276" w:lineRule="auto"/>
        <w:ind w:left="2610" w:hanging="2610"/>
        <w:rPr>
          <w:rFonts w:ascii="Times New Roman" w:hAnsi="Times New Roman"/>
          <w:b/>
          <w:sz w:val="24"/>
          <w:szCs w:val="24"/>
          <w:lang w:val="en-US"/>
        </w:rPr>
      </w:pPr>
      <w:r>
        <w:rPr>
          <w:rFonts w:ascii="Times New Roman" w:hAnsi="Times New Roman"/>
          <w:b/>
          <w:sz w:val="24"/>
          <w:szCs w:val="24"/>
          <w:lang w:val="en-US"/>
        </w:rPr>
        <w:t>Philosophy of science and t</w:t>
      </w:r>
      <w:r w:rsidR="004B57C2">
        <w:rPr>
          <w:rFonts w:ascii="Times New Roman" w:hAnsi="Times New Roman"/>
          <w:b/>
          <w:sz w:val="24"/>
          <w:szCs w:val="24"/>
          <w:lang w:val="en-US"/>
        </w:rPr>
        <w:t>he development of theorizing</w:t>
      </w:r>
    </w:p>
    <w:p w14:paraId="2DF74372" w14:textId="77777777" w:rsidR="00774DEB" w:rsidRDefault="004B57C2">
      <w:pPr>
        <w:spacing w:line="276" w:lineRule="auto"/>
        <w:rPr>
          <w:rFonts w:ascii="Times New Roman" w:hAnsi="Times New Roman"/>
          <w:sz w:val="24"/>
          <w:szCs w:val="24"/>
          <w:lang w:val="en-US"/>
        </w:rPr>
      </w:pPr>
      <w:r>
        <w:rPr>
          <w:rFonts w:ascii="Times New Roman" w:hAnsi="Times New Roman"/>
          <w:sz w:val="24"/>
          <w:szCs w:val="24"/>
          <w:lang w:val="en-US"/>
        </w:rPr>
        <w:t>Lecturer: Örjan Bartholdson</w:t>
      </w:r>
    </w:p>
    <w:p w14:paraId="01E33FD0" w14:textId="77777777" w:rsidR="008E5231" w:rsidRDefault="008E5231">
      <w:pPr>
        <w:spacing w:after="80" w:line="276" w:lineRule="auto"/>
        <w:rPr>
          <w:rFonts w:ascii="Times New Roman" w:hAnsi="Times New Roman"/>
          <w:sz w:val="24"/>
          <w:szCs w:val="24"/>
          <w:u w:val="single"/>
          <w:lang w:val="en-US"/>
        </w:rPr>
      </w:pPr>
    </w:p>
    <w:p w14:paraId="0613C869" w14:textId="77777777" w:rsidR="00774DEB" w:rsidRDefault="004B57C2">
      <w:pPr>
        <w:spacing w:after="80" w:line="276" w:lineRule="auto"/>
        <w:rPr>
          <w:rFonts w:ascii="Times New Roman" w:hAnsi="Times New Roman"/>
          <w:sz w:val="24"/>
          <w:szCs w:val="24"/>
          <w:lang w:val="en-GB"/>
        </w:rPr>
      </w:pPr>
      <w:r>
        <w:rPr>
          <w:rFonts w:ascii="Times New Roman" w:hAnsi="Times New Roman"/>
          <w:sz w:val="24"/>
          <w:szCs w:val="24"/>
          <w:u w:val="single"/>
          <w:lang w:val="en-US"/>
        </w:rPr>
        <w:t>Required Reading</w:t>
      </w:r>
      <w:r>
        <w:rPr>
          <w:rFonts w:ascii="Times New Roman" w:hAnsi="Times New Roman"/>
          <w:sz w:val="24"/>
          <w:szCs w:val="24"/>
          <w:lang w:val="en-GB"/>
        </w:rPr>
        <w:t xml:space="preserve"> </w:t>
      </w:r>
    </w:p>
    <w:p w14:paraId="3FFC2051" w14:textId="77777777" w:rsidR="00774DEB" w:rsidRDefault="004B57C2">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Bratton, John, Denham, David. 2014. Emile Durkheim: The rules of sociological method and on Suicide. The division of </w:t>
      </w:r>
      <w:proofErr w:type="spellStart"/>
      <w:r>
        <w:rPr>
          <w:rFonts w:ascii="Times New Roman" w:hAnsi="Times New Roman"/>
          <w:sz w:val="24"/>
          <w:szCs w:val="24"/>
          <w:lang w:val="en-US"/>
        </w:rPr>
        <w:t>labour</w:t>
      </w:r>
      <w:proofErr w:type="spellEnd"/>
      <w:r>
        <w:rPr>
          <w:rFonts w:ascii="Times New Roman" w:hAnsi="Times New Roman"/>
          <w:sz w:val="24"/>
          <w:szCs w:val="24"/>
          <w:lang w:val="en-US"/>
        </w:rPr>
        <w:t xml:space="preserve"> in society. </w:t>
      </w:r>
      <w:r>
        <w:rPr>
          <w:rFonts w:ascii="Times New Roman" w:hAnsi="Times New Roman"/>
          <w:i/>
          <w:sz w:val="24"/>
          <w:szCs w:val="24"/>
          <w:lang w:val="en-US"/>
        </w:rPr>
        <w:t>Capitalism and classical social theory</w:t>
      </w:r>
      <w:r>
        <w:rPr>
          <w:rFonts w:ascii="Times New Roman" w:hAnsi="Times New Roman"/>
          <w:sz w:val="24"/>
          <w:szCs w:val="24"/>
          <w:lang w:val="en-US"/>
        </w:rPr>
        <w:t>. University of Toronto Press. Pages 183-204</w:t>
      </w:r>
    </w:p>
    <w:p w14:paraId="4670886D" w14:textId="77777777" w:rsidR="00774DEB" w:rsidRDefault="004B57C2">
      <w:pPr>
        <w:spacing w:after="80" w:line="276" w:lineRule="auto"/>
        <w:ind w:left="737" w:hanging="737"/>
        <w:rPr>
          <w:rFonts w:ascii="Times New Roman" w:hAnsi="Times New Roman"/>
          <w:sz w:val="24"/>
          <w:szCs w:val="24"/>
          <w:lang w:val="en-US"/>
        </w:rPr>
      </w:pPr>
      <w:proofErr w:type="spellStart"/>
      <w:r>
        <w:rPr>
          <w:rFonts w:ascii="Times New Roman" w:hAnsi="Times New Roman"/>
          <w:sz w:val="24"/>
          <w:szCs w:val="24"/>
          <w:lang w:val="en-US"/>
        </w:rPr>
        <w:t>Martínez</w:t>
      </w:r>
      <w:proofErr w:type="spellEnd"/>
      <w:r>
        <w:rPr>
          <w:rFonts w:ascii="Times New Roman" w:hAnsi="Times New Roman"/>
          <w:sz w:val="24"/>
          <w:szCs w:val="24"/>
          <w:lang w:val="en-US"/>
        </w:rPr>
        <w:t xml:space="preserve">, Maria, Laura. 2009. Ian Hacking’s Proposal for the Distinction between Natural and Social Sciences. In </w:t>
      </w:r>
      <w:r>
        <w:rPr>
          <w:rFonts w:ascii="Times New Roman" w:hAnsi="Times New Roman"/>
          <w:i/>
          <w:sz w:val="24"/>
          <w:szCs w:val="24"/>
          <w:lang w:val="en-US"/>
        </w:rPr>
        <w:t>Philosophy of the Social Science</w:t>
      </w:r>
      <w:r>
        <w:rPr>
          <w:rFonts w:ascii="Times New Roman" w:hAnsi="Times New Roman"/>
          <w:sz w:val="24"/>
          <w:szCs w:val="24"/>
          <w:lang w:val="en-US"/>
        </w:rPr>
        <w:t>s. Vol. 39: 212-234</w:t>
      </w:r>
    </w:p>
    <w:p w14:paraId="662E9350" w14:textId="77777777" w:rsidR="002F2026" w:rsidRDefault="002F2026">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Parsons, Keith. 2014. </w:t>
      </w:r>
      <w:r w:rsidRPr="002F2026">
        <w:rPr>
          <w:rFonts w:ascii="Times New Roman" w:hAnsi="Times New Roman"/>
          <w:i/>
          <w:sz w:val="24"/>
          <w:szCs w:val="24"/>
          <w:lang w:val="en-US"/>
        </w:rPr>
        <w:t>It started with Copernicus. Vital Questions about Science.</w:t>
      </w:r>
      <w:r>
        <w:rPr>
          <w:rFonts w:ascii="Times New Roman" w:hAnsi="Times New Roman"/>
          <w:sz w:val="24"/>
          <w:szCs w:val="24"/>
          <w:lang w:val="en-US"/>
        </w:rPr>
        <w:t xml:space="preserve"> New York. Prometheus Books.</w:t>
      </w:r>
      <w:r w:rsidR="003A71C0">
        <w:rPr>
          <w:rFonts w:ascii="Times New Roman" w:hAnsi="Times New Roman"/>
          <w:sz w:val="24"/>
          <w:szCs w:val="24"/>
          <w:lang w:val="en-US"/>
        </w:rPr>
        <w:t xml:space="preserve"> Pages 19-45</w:t>
      </w:r>
    </w:p>
    <w:p w14:paraId="23D65C79" w14:textId="77777777" w:rsidR="00774DEB" w:rsidRDefault="00774DEB">
      <w:pPr>
        <w:spacing w:after="80" w:line="276" w:lineRule="auto"/>
        <w:ind w:left="737" w:hanging="737"/>
        <w:rPr>
          <w:rFonts w:ascii="Times New Roman" w:hAnsi="Times New Roman"/>
          <w:sz w:val="24"/>
          <w:szCs w:val="24"/>
          <w:lang w:val="en-GB"/>
        </w:rPr>
      </w:pPr>
    </w:p>
    <w:p w14:paraId="71A663D2" w14:textId="77777777" w:rsidR="00774DEB" w:rsidRDefault="00774DEB">
      <w:pPr>
        <w:spacing w:line="276" w:lineRule="auto"/>
        <w:rPr>
          <w:rFonts w:ascii="Times New Roman" w:hAnsi="Times New Roman"/>
          <w:sz w:val="24"/>
          <w:szCs w:val="24"/>
          <w:lang w:val="en-US"/>
        </w:rPr>
      </w:pPr>
    </w:p>
    <w:p w14:paraId="175075A3" w14:textId="06CDE142" w:rsidR="00774DEB" w:rsidRDefault="00E44A27" w:rsidP="002B5023">
      <w:pPr>
        <w:spacing w:line="276" w:lineRule="auto"/>
        <w:rPr>
          <w:rFonts w:ascii="Times New Roman" w:hAnsi="Times New Roman"/>
          <w:sz w:val="24"/>
          <w:szCs w:val="24"/>
          <w:lang w:val="en-US"/>
        </w:rPr>
      </w:pPr>
      <w:r>
        <w:rPr>
          <w:rFonts w:ascii="Times New Roman" w:hAnsi="Times New Roman"/>
          <w:b/>
          <w:sz w:val="24"/>
          <w:szCs w:val="24"/>
          <w:lang w:val="en-US"/>
        </w:rPr>
        <w:lastRenderedPageBreak/>
        <w:t>Friday</w:t>
      </w:r>
      <w:r w:rsidR="007C46B9">
        <w:rPr>
          <w:rFonts w:ascii="Times New Roman" w:hAnsi="Times New Roman"/>
          <w:b/>
          <w:sz w:val="24"/>
          <w:szCs w:val="24"/>
          <w:lang w:val="en-US"/>
        </w:rPr>
        <w:t xml:space="preserve"> </w:t>
      </w:r>
      <w:r w:rsidR="009879E4">
        <w:rPr>
          <w:rFonts w:ascii="Times New Roman" w:hAnsi="Times New Roman"/>
          <w:b/>
          <w:sz w:val="24"/>
          <w:szCs w:val="24"/>
          <w:lang w:val="en-US"/>
        </w:rPr>
        <w:t>3</w:t>
      </w:r>
      <w:r w:rsidR="005B7442">
        <w:rPr>
          <w:rFonts w:ascii="Times New Roman" w:hAnsi="Times New Roman"/>
          <w:b/>
          <w:sz w:val="24"/>
          <w:szCs w:val="24"/>
          <w:lang w:val="en-US"/>
        </w:rPr>
        <w:t xml:space="preserve"> September</w:t>
      </w:r>
      <w:r w:rsidR="005B7442">
        <w:rPr>
          <w:rFonts w:ascii="Times New Roman" w:hAnsi="Times New Roman"/>
          <w:b/>
          <w:sz w:val="24"/>
          <w:szCs w:val="24"/>
          <w:lang w:val="en-US"/>
        </w:rPr>
        <w:tab/>
      </w:r>
      <w:r w:rsidR="0055145A">
        <w:rPr>
          <w:rFonts w:ascii="Times New Roman" w:hAnsi="Times New Roman"/>
          <w:b/>
          <w:iCs/>
          <w:sz w:val="24"/>
          <w:szCs w:val="24"/>
          <w:lang w:val="en-US"/>
        </w:rPr>
        <w:t>10</w:t>
      </w:r>
      <w:r w:rsidR="00A713D1">
        <w:rPr>
          <w:rFonts w:ascii="Times New Roman" w:hAnsi="Times New Roman"/>
          <w:b/>
          <w:iCs/>
          <w:sz w:val="24"/>
          <w:szCs w:val="24"/>
          <w:lang w:val="en-US"/>
        </w:rPr>
        <w:t>.15</w:t>
      </w:r>
      <w:r w:rsidR="0055145A">
        <w:rPr>
          <w:rFonts w:ascii="Times New Roman" w:hAnsi="Times New Roman"/>
          <w:b/>
          <w:iCs/>
          <w:sz w:val="24"/>
          <w:szCs w:val="24"/>
          <w:lang w:val="en-US"/>
        </w:rPr>
        <w:t>-12</w:t>
      </w:r>
      <w:r w:rsidR="001C54CA">
        <w:rPr>
          <w:rFonts w:ascii="Times New Roman" w:hAnsi="Times New Roman"/>
          <w:b/>
          <w:iCs/>
          <w:sz w:val="24"/>
          <w:szCs w:val="24"/>
          <w:lang w:val="en-US"/>
        </w:rPr>
        <w:tab/>
      </w:r>
      <w:r w:rsidR="001C54CA">
        <w:rPr>
          <w:rFonts w:ascii="Times New Roman" w:hAnsi="Times New Roman"/>
          <w:b/>
          <w:iCs/>
          <w:sz w:val="24"/>
          <w:szCs w:val="24"/>
          <w:lang w:val="en-US"/>
        </w:rPr>
        <w:tab/>
      </w:r>
      <w:r w:rsidR="00EA5560">
        <w:rPr>
          <w:rFonts w:ascii="Times New Roman" w:hAnsi="Times New Roman"/>
          <w:b/>
          <w:iCs/>
          <w:sz w:val="24"/>
          <w:szCs w:val="24"/>
          <w:lang w:val="en-US"/>
        </w:rPr>
        <w:t xml:space="preserve">The </w:t>
      </w:r>
      <w:r w:rsidR="00EA5560">
        <w:rPr>
          <w:rFonts w:ascii="Times New Roman" w:hAnsi="Times New Roman"/>
          <w:b/>
          <w:sz w:val="24"/>
          <w:szCs w:val="24"/>
          <w:lang w:val="en-US"/>
        </w:rPr>
        <w:t>s</w:t>
      </w:r>
      <w:r w:rsidR="002B5023">
        <w:rPr>
          <w:rFonts w:ascii="Times New Roman" w:hAnsi="Times New Roman"/>
          <w:b/>
          <w:sz w:val="24"/>
          <w:szCs w:val="24"/>
          <w:lang w:val="en-US"/>
        </w:rPr>
        <w:t>eminar will be held on Zoom</w:t>
      </w:r>
      <w:r w:rsidR="004B57C2">
        <w:rPr>
          <w:rFonts w:ascii="Times New Roman" w:hAnsi="Times New Roman"/>
          <w:b/>
          <w:iCs/>
          <w:sz w:val="24"/>
          <w:szCs w:val="24"/>
          <w:lang w:val="en-US"/>
        </w:rPr>
        <w:tab/>
      </w:r>
      <w:r w:rsidR="007C46B9">
        <w:rPr>
          <w:rFonts w:ascii="Times New Roman" w:hAnsi="Times New Roman"/>
          <w:b/>
          <w:iCs/>
          <w:sz w:val="24"/>
          <w:szCs w:val="24"/>
          <w:lang w:val="en-US"/>
        </w:rPr>
        <w:tab/>
      </w:r>
      <w:r w:rsidR="004B57C2">
        <w:rPr>
          <w:rFonts w:ascii="Times New Roman" w:hAnsi="Times New Roman"/>
          <w:b/>
          <w:iCs/>
          <w:sz w:val="24"/>
          <w:szCs w:val="24"/>
          <w:lang w:val="en-US"/>
        </w:rPr>
        <w:t>13</w:t>
      </w:r>
      <w:r w:rsidR="00A713D1">
        <w:rPr>
          <w:rFonts w:ascii="Times New Roman" w:hAnsi="Times New Roman"/>
          <w:b/>
          <w:iCs/>
          <w:sz w:val="24"/>
          <w:szCs w:val="24"/>
          <w:lang w:val="en-US"/>
        </w:rPr>
        <w:t>.15</w:t>
      </w:r>
      <w:r w:rsidR="004B57C2">
        <w:rPr>
          <w:rFonts w:ascii="Times New Roman" w:hAnsi="Times New Roman"/>
          <w:b/>
          <w:iCs/>
          <w:sz w:val="24"/>
          <w:szCs w:val="24"/>
          <w:lang w:val="en-US"/>
        </w:rPr>
        <w:t>-15</w:t>
      </w:r>
      <w:r w:rsidR="00917FCC">
        <w:rPr>
          <w:rFonts w:ascii="Times New Roman" w:hAnsi="Times New Roman"/>
          <w:b/>
          <w:iCs/>
          <w:sz w:val="24"/>
          <w:szCs w:val="24"/>
          <w:lang w:val="en-US"/>
        </w:rPr>
        <w:tab/>
      </w:r>
      <w:r w:rsidR="001C54CA">
        <w:rPr>
          <w:rFonts w:ascii="Times New Roman" w:hAnsi="Times New Roman"/>
          <w:b/>
          <w:iCs/>
          <w:sz w:val="24"/>
          <w:szCs w:val="24"/>
          <w:lang w:val="en-US"/>
        </w:rPr>
        <w:tab/>
      </w:r>
      <w:r w:rsidR="00EA5560">
        <w:rPr>
          <w:rFonts w:ascii="Times New Roman" w:hAnsi="Times New Roman"/>
          <w:b/>
          <w:iCs/>
          <w:sz w:val="24"/>
          <w:szCs w:val="24"/>
          <w:lang w:val="en-US"/>
        </w:rPr>
        <w:t xml:space="preserve">The </w:t>
      </w:r>
      <w:r w:rsidR="00EA5560">
        <w:rPr>
          <w:rFonts w:ascii="Times New Roman" w:hAnsi="Times New Roman"/>
          <w:b/>
          <w:sz w:val="24"/>
          <w:szCs w:val="24"/>
          <w:lang w:val="en-US"/>
        </w:rPr>
        <w:t>s</w:t>
      </w:r>
      <w:r w:rsidR="002B5023">
        <w:rPr>
          <w:rFonts w:ascii="Times New Roman" w:hAnsi="Times New Roman"/>
          <w:b/>
          <w:sz w:val="24"/>
          <w:szCs w:val="24"/>
          <w:lang w:val="en-US"/>
        </w:rPr>
        <w:t xml:space="preserve">eminar will be held on Zoom </w:t>
      </w:r>
      <w:r w:rsidR="007C46B9">
        <w:rPr>
          <w:rFonts w:ascii="Times New Roman" w:hAnsi="Times New Roman"/>
          <w:b/>
          <w:sz w:val="24"/>
          <w:szCs w:val="24"/>
          <w:lang w:val="en-US"/>
        </w:rPr>
        <w:t>Discussion seminar: how to sketch a research problem</w:t>
      </w:r>
      <w:r w:rsidR="003C7245">
        <w:rPr>
          <w:rFonts w:ascii="Times New Roman" w:hAnsi="Times New Roman"/>
          <w:b/>
          <w:sz w:val="24"/>
          <w:szCs w:val="24"/>
          <w:lang w:val="en-US"/>
        </w:rPr>
        <w:br/>
      </w:r>
    </w:p>
    <w:p w14:paraId="04BDBBEB" w14:textId="77777777" w:rsidR="00BE7F03" w:rsidRDefault="00BE7F03" w:rsidP="00BE7F03">
      <w:pPr>
        <w:autoSpaceDE w:val="0"/>
        <w:autoSpaceDN w:val="0"/>
        <w:adjustRightInd w:val="0"/>
        <w:spacing w:after="80" w:line="276" w:lineRule="auto"/>
        <w:rPr>
          <w:rFonts w:ascii="Times New Roman" w:hAnsi="Times New Roman"/>
          <w:sz w:val="24"/>
          <w:szCs w:val="24"/>
          <w:lang w:val="en-US"/>
        </w:rPr>
      </w:pPr>
    </w:p>
    <w:p w14:paraId="7DDEE7B5" w14:textId="3FCBBD19" w:rsidR="007371B6" w:rsidRDefault="002615E8" w:rsidP="007371B6">
      <w:pPr>
        <w:spacing w:line="276" w:lineRule="auto"/>
        <w:rPr>
          <w:rFonts w:ascii="Times New Roman" w:hAnsi="Times New Roman"/>
          <w:b/>
          <w:sz w:val="24"/>
          <w:szCs w:val="24"/>
          <w:lang w:val="en-US"/>
        </w:rPr>
      </w:pPr>
      <w:r>
        <w:rPr>
          <w:rFonts w:ascii="Times New Roman" w:hAnsi="Times New Roman"/>
          <w:b/>
          <w:sz w:val="24"/>
          <w:szCs w:val="24"/>
          <w:lang w:val="en-US"/>
        </w:rPr>
        <w:t xml:space="preserve">Monday </w:t>
      </w:r>
      <w:r w:rsidR="00AE2BE9">
        <w:rPr>
          <w:rFonts w:ascii="Times New Roman" w:hAnsi="Times New Roman"/>
          <w:b/>
          <w:sz w:val="24"/>
          <w:szCs w:val="24"/>
          <w:lang w:val="en-US"/>
        </w:rPr>
        <w:t>6</w:t>
      </w:r>
      <w:r w:rsidR="004B57C2">
        <w:rPr>
          <w:rFonts w:ascii="Times New Roman" w:hAnsi="Times New Roman"/>
          <w:b/>
          <w:sz w:val="24"/>
          <w:szCs w:val="24"/>
          <w:lang w:val="en-US"/>
        </w:rPr>
        <w:t xml:space="preserve"> September</w:t>
      </w:r>
      <w:r w:rsidR="004B57C2">
        <w:rPr>
          <w:rFonts w:ascii="Times New Roman" w:hAnsi="Times New Roman"/>
          <w:b/>
          <w:sz w:val="24"/>
          <w:szCs w:val="24"/>
          <w:lang w:val="en-US"/>
        </w:rPr>
        <w:tab/>
        <w:t>10</w:t>
      </w:r>
      <w:r w:rsidR="00504AEB">
        <w:rPr>
          <w:rFonts w:ascii="Times New Roman" w:hAnsi="Times New Roman"/>
          <w:b/>
          <w:sz w:val="24"/>
          <w:szCs w:val="24"/>
          <w:lang w:val="en-US"/>
        </w:rPr>
        <w:t>.15</w:t>
      </w:r>
      <w:r w:rsidR="001F2449">
        <w:rPr>
          <w:rFonts w:ascii="Times New Roman" w:hAnsi="Times New Roman"/>
          <w:b/>
          <w:sz w:val="24"/>
          <w:szCs w:val="24"/>
          <w:lang w:val="en-US"/>
        </w:rPr>
        <w:t>-12</w:t>
      </w:r>
      <w:r w:rsidR="001F2449">
        <w:rPr>
          <w:rFonts w:ascii="Times New Roman" w:hAnsi="Times New Roman"/>
          <w:b/>
          <w:sz w:val="24"/>
          <w:szCs w:val="24"/>
          <w:lang w:val="en-US"/>
        </w:rPr>
        <w:tab/>
      </w:r>
      <w:r w:rsidR="001F2449">
        <w:rPr>
          <w:rFonts w:ascii="Times New Roman" w:hAnsi="Times New Roman"/>
          <w:b/>
          <w:sz w:val="24"/>
          <w:szCs w:val="24"/>
          <w:lang w:val="en-US"/>
        </w:rPr>
        <w:tab/>
      </w:r>
      <w:r w:rsidR="00EA5560">
        <w:rPr>
          <w:rFonts w:ascii="Times New Roman" w:hAnsi="Times New Roman"/>
          <w:b/>
          <w:sz w:val="24"/>
          <w:szCs w:val="24"/>
          <w:lang w:val="en-US"/>
        </w:rPr>
        <w:t>The l</w:t>
      </w:r>
      <w:r w:rsidR="00770F8C">
        <w:rPr>
          <w:rFonts w:ascii="Times New Roman" w:hAnsi="Times New Roman"/>
          <w:b/>
          <w:sz w:val="24"/>
          <w:szCs w:val="24"/>
          <w:lang w:val="en-US"/>
        </w:rPr>
        <w:t>ecture will be held on Zoom</w:t>
      </w:r>
    </w:p>
    <w:p w14:paraId="256E167E" w14:textId="47134F57" w:rsidR="00FC0076" w:rsidRPr="00FC0076" w:rsidRDefault="00FC0076" w:rsidP="00FC0076">
      <w:pPr>
        <w:spacing w:line="276" w:lineRule="auto"/>
        <w:rPr>
          <w:rFonts w:ascii="Times New Roman" w:hAnsi="Times New Roman"/>
          <w:sz w:val="24"/>
          <w:szCs w:val="24"/>
          <w:lang w:val="en-US"/>
        </w:rPr>
      </w:pPr>
      <w:r>
        <w:rPr>
          <w:rFonts w:ascii="Times New Roman" w:eastAsia="Times New Roman" w:hAnsi="Times New Roman"/>
          <w:b/>
          <w:bCs/>
          <w:color w:val="212121"/>
          <w:sz w:val="24"/>
          <w:szCs w:val="24"/>
          <w:lang w:val="en-US" w:eastAsia="sv-SE"/>
        </w:rPr>
        <w:t xml:space="preserve">How to reflect </w:t>
      </w:r>
      <w:r w:rsidR="00487D9F">
        <w:rPr>
          <w:rFonts w:ascii="Times New Roman" w:eastAsia="Times New Roman" w:hAnsi="Times New Roman"/>
          <w:b/>
          <w:bCs/>
          <w:color w:val="212121"/>
          <w:sz w:val="24"/>
          <w:szCs w:val="24"/>
          <w:lang w:val="en-US" w:eastAsia="sv-SE"/>
        </w:rPr>
        <w:t xml:space="preserve">on </w:t>
      </w:r>
      <w:r>
        <w:rPr>
          <w:rFonts w:ascii="Times New Roman" w:eastAsia="Times New Roman" w:hAnsi="Times New Roman"/>
          <w:b/>
          <w:bCs/>
          <w:color w:val="212121"/>
          <w:sz w:val="24"/>
          <w:szCs w:val="24"/>
          <w:lang w:val="en-US" w:eastAsia="sv-SE"/>
        </w:rPr>
        <w:t xml:space="preserve">and use the concept of </w:t>
      </w:r>
      <w:r w:rsidRPr="00FC0076">
        <w:rPr>
          <w:rFonts w:ascii="Times New Roman" w:eastAsia="Times New Roman" w:hAnsi="Times New Roman"/>
          <w:b/>
          <w:bCs/>
          <w:color w:val="212121"/>
          <w:sz w:val="24"/>
          <w:szCs w:val="24"/>
          <w:lang w:val="en-US" w:eastAsia="sv-SE"/>
        </w:rPr>
        <w:t>power</w:t>
      </w:r>
    </w:p>
    <w:p w14:paraId="0B61B7F8" w14:textId="77777777" w:rsidR="00FC0076" w:rsidRPr="000F15A9" w:rsidRDefault="00FC0076" w:rsidP="00FC0076">
      <w:pPr>
        <w:spacing w:line="276" w:lineRule="auto"/>
        <w:rPr>
          <w:rFonts w:ascii="Times New Roman" w:hAnsi="Times New Roman"/>
          <w:b/>
          <w:sz w:val="24"/>
          <w:szCs w:val="24"/>
          <w:lang w:val="en-US"/>
        </w:rPr>
      </w:pPr>
      <w:r w:rsidRPr="000F15A9">
        <w:rPr>
          <w:rFonts w:ascii="Times New Roman" w:hAnsi="Times New Roman"/>
          <w:sz w:val="24"/>
          <w:szCs w:val="24"/>
          <w:lang w:val="en-US"/>
        </w:rPr>
        <w:t>Lecturer: Klara Fisher</w:t>
      </w:r>
    </w:p>
    <w:p w14:paraId="7B7567EA" w14:textId="77777777" w:rsidR="00265BDC" w:rsidRDefault="00265BDC" w:rsidP="00265BDC">
      <w:pPr>
        <w:autoSpaceDE w:val="0"/>
        <w:autoSpaceDN w:val="0"/>
        <w:adjustRightInd w:val="0"/>
        <w:spacing w:after="80" w:line="276" w:lineRule="auto"/>
        <w:rPr>
          <w:rFonts w:ascii="Times New Roman" w:hAnsi="Times New Roman"/>
          <w:sz w:val="24"/>
          <w:szCs w:val="24"/>
          <w:u w:val="single"/>
          <w:lang w:val="en-US"/>
        </w:rPr>
      </w:pPr>
    </w:p>
    <w:p w14:paraId="042578C9" w14:textId="77777777" w:rsidR="00265BDC" w:rsidRPr="00265BDC" w:rsidRDefault="00265BDC" w:rsidP="00265BDC">
      <w:pPr>
        <w:autoSpaceDE w:val="0"/>
        <w:autoSpaceDN w:val="0"/>
        <w:adjustRightInd w:val="0"/>
        <w:spacing w:after="80" w:line="276" w:lineRule="auto"/>
        <w:rPr>
          <w:rFonts w:ascii="Times New Roman" w:hAnsi="Times New Roman"/>
          <w:sz w:val="24"/>
          <w:szCs w:val="24"/>
          <w:u w:val="single"/>
          <w:lang w:val="en-US"/>
        </w:rPr>
      </w:pPr>
      <w:r w:rsidRPr="00265BDC">
        <w:rPr>
          <w:rFonts w:ascii="Times New Roman" w:hAnsi="Times New Roman"/>
          <w:sz w:val="24"/>
          <w:szCs w:val="24"/>
          <w:u w:val="single"/>
          <w:lang w:val="en-US"/>
        </w:rPr>
        <w:t>Required reading</w:t>
      </w:r>
    </w:p>
    <w:p w14:paraId="443E95AF" w14:textId="4286993D" w:rsidR="00265BDC" w:rsidRPr="004E4059" w:rsidRDefault="00265BDC" w:rsidP="00891E6F">
      <w:pPr>
        <w:spacing w:after="80" w:line="276" w:lineRule="auto"/>
        <w:ind w:left="737" w:hanging="737"/>
        <w:rPr>
          <w:rFonts w:ascii="Times New Roman" w:eastAsia="Times New Roman" w:hAnsi="Times New Roman"/>
          <w:color w:val="212121"/>
          <w:sz w:val="24"/>
          <w:szCs w:val="24"/>
          <w:lang w:val="en-US" w:eastAsia="sv-SE"/>
        </w:rPr>
      </w:pPr>
      <w:proofErr w:type="spellStart"/>
      <w:r w:rsidRPr="004E4059">
        <w:rPr>
          <w:rFonts w:ascii="Times New Roman" w:eastAsia="Times New Roman" w:hAnsi="Times New Roman"/>
          <w:color w:val="212121"/>
          <w:sz w:val="24"/>
          <w:szCs w:val="24"/>
          <w:lang w:val="en-US" w:eastAsia="sv-SE"/>
        </w:rPr>
        <w:t>Lukes</w:t>
      </w:r>
      <w:proofErr w:type="spellEnd"/>
      <w:r w:rsidRPr="004E4059">
        <w:rPr>
          <w:rFonts w:ascii="Times New Roman" w:eastAsia="Times New Roman" w:hAnsi="Times New Roman"/>
          <w:color w:val="212121"/>
          <w:sz w:val="24"/>
          <w:szCs w:val="24"/>
          <w:lang w:val="en-US" w:eastAsia="sv-SE"/>
        </w:rPr>
        <w:t>, S</w:t>
      </w:r>
      <w:r w:rsidR="00891E6F">
        <w:rPr>
          <w:rFonts w:ascii="Times New Roman" w:eastAsia="Times New Roman" w:hAnsi="Times New Roman"/>
          <w:color w:val="212121"/>
          <w:sz w:val="24"/>
          <w:szCs w:val="24"/>
          <w:lang w:val="en-US" w:eastAsia="sv-SE"/>
        </w:rPr>
        <w:t>teven</w:t>
      </w:r>
      <w:r w:rsidRPr="004E4059">
        <w:rPr>
          <w:rFonts w:ascii="Times New Roman" w:eastAsia="Times New Roman" w:hAnsi="Times New Roman"/>
          <w:color w:val="212121"/>
          <w:sz w:val="24"/>
          <w:szCs w:val="24"/>
          <w:lang w:val="en-US" w:eastAsia="sv-SE"/>
        </w:rPr>
        <w:t>. 2005. </w:t>
      </w:r>
      <w:r w:rsidRPr="004E4059">
        <w:rPr>
          <w:rFonts w:ascii="Times New Roman" w:eastAsia="Times New Roman" w:hAnsi="Times New Roman"/>
          <w:i/>
          <w:color w:val="212121"/>
          <w:sz w:val="24"/>
          <w:szCs w:val="24"/>
          <w:lang w:val="en-US" w:eastAsia="sv-SE"/>
        </w:rPr>
        <w:t>Power: A radical view</w:t>
      </w:r>
      <w:r w:rsidR="00B70B2B" w:rsidRPr="004E4059">
        <w:rPr>
          <w:rFonts w:ascii="Times New Roman" w:eastAsia="Times New Roman" w:hAnsi="Times New Roman"/>
          <w:color w:val="212121"/>
          <w:sz w:val="24"/>
          <w:szCs w:val="24"/>
          <w:lang w:val="en-US" w:eastAsia="sv-SE"/>
        </w:rPr>
        <w:t>.  S</w:t>
      </w:r>
      <w:r w:rsidRPr="004E4059">
        <w:rPr>
          <w:rFonts w:ascii="Times New Roman" w:eastAsia="Times New Roman" w:hAnsi="Times New Roman"/>
          <w:color w:val="212121"/>
          <w:sz w:val="24"/>
          <w:szCs w:val="24"/>
          <w:lang w:val="en-US" w:eastAsia="sv-SE"/>
        </w:rPr>
        <w:t>econd edition. Hampshire and New York, Palgrave Macmillan.</w:t>
      </w:r>
    </w:p>
    <w:p w14:paraId="3F82CDDC" w14:textId="2607DD8E" w:rsidR="00FA5AF5" w:rsidRPr="004E4059" w:rsidRDefault="00265BDC" w:rsidP="00891E6F">
      <w:pPr>
        <w:spacing w:after="80" w:line="276" w:lineRule="auto"/>
        <w:ind w:left="737" w:hanging="737"/>
        <w:rPr>
          <w:rFonts w:ascii="Times New Roman" w:hAnsi="Times New Roman"/>
          <w:sz w:val="24"/>
          <w:szCs w:val="24"/>
          <w:lang w:val="en-GB"/>
        </w:rPr>
      </w:pPr>
      <w:r w:rsidRPr="004E4059">
        <w:rPr>
          <w:rFonts w:ascii="Times New Roman" w:eastAsia="Times New Roman" w:hAnsi="Times New Roman"/>
          <w:color w:val="212121"/>
          <w:sz w:val="24"/>
          <w:szCs w:val="24"/>
          <w:lang w:val="en-US" w:eastAsia="sv-SE"/>
        </w:rPr>
        <w:t>Tilly, Charles. 1991. </w:t>
      </w:r>
      <w:r w:rsidRPr="004E4059">
        <w:rPr>
          <w:rFonts w:ascii="Times New Roman" w:eastAsia="Times New Roman" w:hAnsi="Times New Roman"/>
          <w:i/>
          <w:color w:val="212121"/>
          <w:sz w:val="24"/>
          <w:szCs w:val="24"/>
          <w:lang w:val="en-US" w:eastAsia="sv-SE"/>
        </w:rPr>
        <w:t>Domina</w:t>
      </w:r>
      <w:r w:rsidR="00487D9F" w:rsidRPr="004E4059">
        <w:rPr>
          <w:rFonts w:ascii="Times New Roman" w:eastAsia="Times New Roman" w:hAnsi="Times New Roman"/>
          <w:i/>
          <w:color w:val="212121"/>
          <w:sz w:val="24"/>
          <w:szCs w:val="24"/>
          <w:lang w:val="en-US" w:eastAsia="sv-SE"/>
        </w:rPr>
        <w:t>tion, resistance, compliance...</w:t>
      </w:r>
      <w:r w:rsidRPr="004E4059">
        <w:rPr>
          <w:rFonts w:ascii="Times New Roman" w:eastAsia="Times New Roman" w:hAnsi="Times New Roman"/>
          <w:i/>
          <w:color w:val="212121"/>
          <w:sz w:val="24"/>
          <w:szCs w:val="24"/>
          <w:lang w:val="en-US" w:eastAsia="sv-SE"/>
        </w:rPr>
        <w:t>discourse</w:t>
      </w:r>
      <w:r w:rsidRPr="004E4059">
        <w:rPr>
          <w:rFonts w:ascii="Times New Roman" w:eastAsia="Times New Roman" w:hAnsi="Times New Roman"/>
          <w:color w:val="212121"/>
          <w:sz w:val="24"/>
          <w:szCs w:val="24"/>
          <w:lang w:val="en-US" w:eastAsia="sv-SE"/>
        </w:rPr>
        <w:t xml:space="preserve">. </w:t>
      </w:r>
      <w:r w:rsidR="004E4059" w:rsidRPr="004E4059">
        <w:rPr>
          <w:rFonts w:ascii="Times New Roman" w:hAnsi="Times New Roman"/>
          <w:i/>
          <w:sz w:val="24"/>
          <w:szCs w:val="24"/>
          <w:lang w:val="en-US"/>
        </w:rPr>
        <w:t>Sociological Forum</w:t>
      </w:r>
      <w:r w:rsidR="004E4059" w:rsidRPr="004E4059">
        <w:rPr>
          <w:rFonts w:ascii="Times New Roman" w:hAnsi="Times New Roman"/>
          <w:sz w:val="24"/>
          <w:szCs w:val="24"/>
          <w:lang w:val="en-US"/>
        </w:rPr>
        <w:t>. Vol. 6 (3): 593-602</w:t>
      </w:r>
    </w:p>
    <w:p w14:paraId="5CF9918D" w14:textId="77777777" w:rsidR="00B53423" w:rsidRDefault="00B53423">
      <w:pPr>
        <w:autoSpaceDE w:val="0"/>
        <w:autoSpaceDN w:val="0"/>
        <w:adjustRightInd w:val="0"/>
        <w:spacing w:after="80" w:line="276" w:lineRule="auto"/>
        <w:ind w:left="737" w:hanging="737"/>
        <w:rPr>
          <w:rFonts w:ascii="Times New Roman" w:hAnsi="Times New Roman"/>
          <w:sz w:val="24"/>
          <w:szCs w:val="24"/>
          <w:lang w:val="en-GB"/>
        </w:rPr>
      </w:pPr>
    </w:p>
    <w:p w14:paraId="182054CE" w14:textId="6AB812DF" w:rsidR="00C71BCF" w:rsidRDefault="00994225" w:rsidP="001004ED">
      <w:pPr>
        <w:spacing w:line="276" w:lineRule="auto"/>
        <w:rPr>
          <w:rFonts w:ascii="Times New Roman" w:hAnsi="Times New Roman"/>
          <w:b/>
          <w:sz w:val="24"/>
          <w:szCs w:val="24"/>
          <w:lang w:val="en-US"/>
        </w:rPr>
      </w:pPr>
      <w:r>
        <w:rPr>
          <w:rFonts w:ascii="Times New Roman" w:hAnsi="Times New Roman"/>
          <w:b/>
          <w:sz w:val="24"/>
          <w:szCs w:val="24"/>
          <w:lang w:val="en-US"/>
        </w:rPr>
        <w:t xml:space="preserve">Tuesday </w:t>
      </w:r>
      <w:r w:rsidR="00AE2BE9">
        <w:rPr>
          <w:rFonts w:ascii="Times New Roman" w:hAnsi="Times New Roman"/>
          <w:b/>
          <w:sz w:val="24"/>
          <w:szCs w:val="24"/>
          <w:lang w:val="en-US"/>
        </w:rPr>
        <w:t>7</w:t>
      </w:r>
      <w:r w:rsidR="00C71BCF">
        <w:rPr>
          <w:rFonts w:ascii="Times New Roman" w:hAnsi="Times New Roman"/>
          <w:b/>
          <w:sz w:val="24"/>
          <w:szCs w:val="24"/>
          <w:lang w:val="en-US"/>
        </w:rPr>
        <w:t xml:space="preserve"> </w:t>
      </w:r>
      <w:r w:rsidR="004B57C2">
        <w:rPr>
          <w:rFonts w:ascii="Times New Roman" w:hAnsi="Times New Roman"/>
          <w:b/>
          <w:sz w:val="24"/>
          <w:szCs w:val="24"/>
          <w:lang w:val="en-US"/>
        </w:rPr>
        <w:t>September</w:t>
      </w:r>
      <w:r w:rsidR="004B57C2">
        <w:rPr>
          <w:rFonts w:ascii="Times New Roman" w:hAnsi="Times New Roman"/>
          <w:b/>
          <w:sz w:val="24"/>
          <w:szCs w:val="24"/>
          <w:lang w:val="en-US"/>
        </w:rPr>
        <w:tab/>
        <w:t>10</w:t>
      </w:r>
      <w:r w:rsidR="00316865">
        <w:rPr>
          <w:rFonts w:ascii="Times New Roman" w:hAnsi="Times New Roman"/>
          <w:b/>
          <w:sz w:val="24"/>
          <w:szCs w:val="24"/>
          <w:lang w:val="en-US"/>
        </w:rPr>
        <w:t>.15</w:t>
      </w:r>
      <w:r w:rsidR="004B57C2">
        <w:rPr>
          <w:rFonts w:ascii="Times New Roman" w:hAnsi="Times New Roman"/>
          <w:b/>
          <w:sz w:val="24"/>
          <w:szCs w:val="24"/>
          <w:lang w:val="en-US"/>
        </w:rPr>
        <w:t>-12</w:t>
      </w:r>
      <w:r w:rsidR="008C33C7">
        <w:rPr>
          <w:rFonts w:ascii="Times New Roman" w:hAnsi="Times New Roman"/>
          <w:b/>
          <w:sz w:val="24"/>
          <w:szCs w:val="24"/>
          <w:lang w:val="en-US"/>
        </w:rPr>
        <w:tab/>
      </w:r>
      <w:r w:rsidR="008C33C7">
        <w:rPr>
          <w:rFonts w:ascii="Times New Roman" w:hAnsi="Times New Roman"/>
          <w:b/>
          <w:sz w:val="24"/>
          <w:szCs w:val="24"/>
          <w:lang w:val="en-US"/>
        </w:rPr>
        <w:tab/>
      </w:r>
      <w:r w:rsidR="009F700F">
        <w:rPr>
          <w:rFonts w:ascii="Times New Roman" w:hAnsi="Times New Roman"/>
          <w:b/>
          <w:sz w:val="24"/>
          <w:szCs w:val="24"/>
          <w:lang w:val="en-US"/>
        </w:rPr>
        <w:t>The l</w:t>
      </w:r>
      <w:r w:rsidR="00C71BCF">
        <w:rPr>
          <w:rFonts w:ascii="Times New Roman" w:hAnsi="Times New Roman"/>
          <w:b/>
          <w:sz w:val="24"/>
          <w:szCs w:val="24"/>
          <w:lang w:val="en-US"/>
        </w:rPr>
        <w:t xml:space="preserve">ecture will be held on Zoom </w:t>
      </w:r>
    </w:p>
    <w:p w14:paraId="3F999F6C" w14:textId="0B1CD2B5" w:rsidR="00487D9F" w:rsidRPr="00487D9F" w:rsidRDefault="00487D9F" w:rsidP="001C79EF">
      <w:pPr>
        <w:spacing w:line="276" w:lineRule="auto"/>
        <w:rPr>
          <w:rFonts w:ascii="Times New Roman" w:hAnsi="Times New Roman"/>
          <w:sz w:val="24"/>
          <w:szCs w:val="24"/>
          <w:lang w:val="en-US"/>
        </w:rPr>
      </w:pPr>
      <w:r w:rsidRPr="00487D9F">
        <w:rPr>
          <w:rFonts w:ascii="Times New Roman" w:eastAsia="Times New Roman" w:hAnsi="Times New Roman"/>
          <w:b/>
          <w:bCs/>
          <w:color w:val="212121"/>
          <w:sz w:val="24"/>
          <w:szCs w:val="24"/>
          <w:lang w:val="en-US" w:eastAsia="sv-SE"/>
        </w:rPr>
        <w:t xml:space="preserve">Livelihoods- the </w:t>
      </w:r>
      <w:r w:rsidR="003D23E4" w:rsidRPr="00487D9F">
        <w:rPr>
          <w:rFonts w:ascii="Times New Roman" w:eastAsia="Times New Roman" w:hAnsi="Times New Roman"/>
          <w:b/>
          <w:bCs/>
          <w:color w:val="212121"/>
          <w:sz w:val="24"/>
          <w:szCs w:val="24"/>
          <w:lang w:val="en-US" w:eastAsia="sv-SE"/>
        </w:rPr>
        <w:t>genealogy</w:t>
      </w:r>
      <w:r w:rsidRPr="00487D9F">
        <w:rPr>
          <w:rFonts w:ascii="Times New Roman" w:eastAsia="Times New Roman" w:hAnsi="Times New Roman"/>
          <w:b/>
          <w:bCs/>
          <w:color w:val="212121"/>
          <w:sz w:val="24"/>
          <w:szCs w:val="24"/>
          <w:lang w:val="en-US" w:eastAsia="sv-SE"/>
        </w:rPr>
        <w:t xml:space="preserve"> of a field and its theoretical connections</w:t>
      </w:r>
    </w:p>
    <w:p w14:paraId="3F128111" w14:textId="0385C1F6" w:rsidR="001C79EF" w:rsidRDefault="001C79EF" w:rsidP="001C79EF">
      <w:pPr>
        <w:spacing w:line="276" w:lineRule="auto"/>
        <w:rPr>
          <w:rFonts w:ascii="Times New Roman" w:hAnsi="Times New Roman"/>
          <w:b/>
          <w:sz w:val="24"/>
          <w:szCs w:val="24"/>
          <w:lang w:val="en-US"/>
        </w:rPr>
      </w:pPr>
      <w:r>
        <w:rPr>
          <w:rFonts w:ascii="Times New Roman" w:hAnsi="Times New Roman"/>
          <w:sz w:val="24"/>
          <w:szCs w:val="24"/>
          <w:lang w:val="en-US"/>
        </w:rPr>
        <w:t>Lecturer: Klara Fisher</w:t>
      </w:r>
    </w:p>
    <w:p w14:paraId="7C4BACB6" w14:textId="77777777" w:rsidR="001C79EF" w:rsidRDefault="001C79EF" w:rsidP="001004ED">
      <w:pPr>
        <w:spacing w:line="276" w:lineRule="auto"/>
        <w:rPr>
          <w:rFonts w:ascii="Times New Roman" w:hAnsi="Times New Roman"/>
          <w:b/>
          <w:sz w:val="24"/>
          <w:szCs w:val="24"/>
          <w:lang w:val="en-US"/>
        </w:rPr>
      </w:pPr>
    </w:p>
    <w:p w14:paraId="0059C138" w14:textId="77777777" w:rsidR="008D2A5A" w:rsidRPr="00265BDC" w:rsidRDefault="008D2A5A" w:rsidP="008D2A5A">
      <w:pPr>
        <w:autoSpaceDE w:val="0"/>
        <w:autoSpaceDN w:val="0"/>
        <w:adjustRightInd w:val="0"/>
        <w:spacing w:after="80" w:line="276" w:lineRule="auto"/>
        <w:rPr>
          <w:rFonts w:ascii="Times New Roman" w:hAnsi="Times New Roman"/>
          <w:sz w:val="24"/>
          <w:szCs w:val="24"/>
          <w:u w:val="single"/>
          <w:lang w:val="en-US"/>
        </w:rPr>
      </w:pPr>
      <w:r w:rsidRPr="00265BDC">
        <w:rPr>
          <w:rFonts w:ascii="Times New Roman" w:hAnsi="Times New Roman"/>
          <w:sz w:val="24"/>
          <w:szCs w:val="24"/>
          <w:u w:val="single"/>
          <w:lang w:val="en-US"/>
        </w:rPr>
        <w:t>Required reading</w:t>
      </w:r>
    </w:p>
    <w:p w14:paraId="724E8005" w14:textId="6162BEC1" w:rsidR="00A97684" w:rsidRDefault="00A97684" w:rsidP="00F54ED8">
      <w:pPr>
        <w:shd w:val="clear" w:color="auto" w:fill="FFFFFF"/>
        <w:spacing w:after="80" w:line="276" w:lineRule="auto"/>
        <w:ind w:left="737" w:hanging="737"/>
        <w:rPr>
          <w:rFonts w:ascii="Times New Roman" w:eastAsia="Times New Roman" w:hAnsi="Times New Roman"/>
          <w:color w:val="212121"/>
          <w:sz w:val="24"/>
          <w:szCs w:val="24"/>
          <w:lang w:val="en-US" w:eastAsia="sv-SE"/>
        </w:rPr>
      </w:pPr>
      <w:r w:rsidRPr="00A97684">
        <w:rPr>
          <w:rFonts w:ascii="Times New Roman" w:eastAsia="Times New Roman" w:hAnsi="Times New Roman"/>
          <w:color w:val="212121"/>
          <w:sz w:val="24"/>
          <w:szCs w:val="24"/>
          <w:lang w:val="en-US" w:eastAsia="sv-SE"/>
        </w:rPr>
        <w:t>Jacobson, K</w:t>
      </w:r>
      <w:r>
        <w:rPr>
          <w:rFonts w:ascii="Times New Roman" w:eastAsia="Times New Roman" w:hAnsi="Times New Roman"/>
          <w:color w:val="212121"/>
          <w:sz w:val="24"/>
          <w:szCs w:val="24"/>
          <w:lang w:val="en-US" w:eastAsia="sv-SE"/>
        </w:rPr>
        <w:t>lara. 2013</w:t>
      </w:r>
      <w:r w:rsidRPr="00A97684">
        <w:rPr>
          <w:rFonts w:ascii="Times New Roman" w:eastAsia="Times New Roman" w:hAnsi="Times New Roman"/>
          <w:color w:val="212121"/>
          <w:sz w:val="24"/>
          <w:szCs w:val="24"/>
          <w:lang w:val="en-US" w:eastAsia="sv-SE"/>
        </w:rPr>
        <w:t xml:space="preserve">. </w:t>
      </w:r>
      <w:r w:rsidR="00B53423" w:rsidRPr="00A97684">
        <w:rPr>
          <w:rFonts w:ascii="Times New Roman" w:eastAsia="Times New Roman" w:hAnsi="Times New Roman"/>
          <w:color w:val="212121"/>
          <w:sz w:val="24"/>
          <w:szCs w:val="24"/>
          <w:lang w:val="en-US" w:eastAsia="sv-SE"/>
        </w:rPr>
        <w:t>Section 3.2</w:t>
      </w:r>
      <w:r w:rsidR="00B53423">
        <w:rPr>
          <w:rFonts w:ascii="Times New Roman" w:eastAsia="Times New Roman" w:hAnsi="Times New Roman"/>
          <w:color w:val="212121"/>
          <w:sz w:val="24"/>
          <w:szCs w:val="24"/>
          <w:lang w:val="en-US" w:eastAsia="sv-SE"/>
        </w:rPr>
        <w:t>.</w:t>
      </w:r>
      <w:r w:rsidR="00B53423" w:rsidRPr="00A97684">
        <w:rPr>
          <w:rFonts w:ascii="Times New Roman" w:eastAsia="Times New Roman" w:hAnsi="Times New Roman"/>
          <w:color w:val="212121"/>
          <w:sz w:val="24"/>
          <w:szCs w:val="24"/>
          <w:lang w:val="en-US" w:eastAsia="sv-SE"/>
        </w:rPr>
        <w:t xml:space="preserve"> </w:t>
      </w:r>
      <w:r w:rsidRPr="00A97684">
        <w:rPr>
          <w:rFonts w:ascii="Times New Roman" w:eastAsia="Times New Roman" w:hAnsi="Times New Roman"/>
          <w:color w:val="212121"/>
          <w:sz w:val="24"/>
          <w:szCs w:val="24"/>
          <w:lang w:val="en-US" w:eastAsia="sv-SE"/>
        </w:rPr>
        <w:t xml:space="preserve">From Betterment to </w:t>
      </w:r>
      <w:proofErr w:type="spellStart"/>
      <w:r w:rsidRPr="00A97684">
        <w:rPr>
          <w:rFonts w:ascii="Times New Roman" w:eastAsia="Times New Roman" w:hAnsi="Times New Roman"/>
          <w:color w:val="212121"/>
          <w:sz w:val="24"/>
          <w:szCs w:val="24"/>
          <w:lang w:val="en-US" w:eastAsia="sv-SE"/>
        </w:rPr>
        <w:t>Bt</w:t>
      </w:r>
      <w:proofErr w:type="spellEnd"/>
      <w:r w:rsidRPr="00A97684">
        <w:rPr>
          <w:rFonts w:ascii="Times New Roman" w:eastAsia="Times New Roman" w:hAnsi="Times New Roman"/>
          <w:color w:val="212121"/>
          <w:sz w:val="24"/>
          <w:szCs w:val="24"/>
          <w:lang w:val="en-US" w:eastAsia="sv-SE"/>
        </w:rPr>
        <w:t xml:space="preserve"> maize: : Agricultural Development and the Introduction of Genetically Modified Maize to South African Smallholders</w:t>
      </w:r>
      <w:r>
        <w:rPr>
          <w:rFonts w:ascii="Times New Roman" w:eastAsia="Times New Roman" w:hAnsi="Times New Roman"/>
          <w:color w:val="212121"/>
          <w:sz w:val="24"/>
          <w:szCs w:val="24"/>
          <w:lang w:val="en-US" w:eastAsia="sv-SE"/>
        </w:rPr>
        <w:t>.</w:t>
      </w:r>
      <w:r w:rsidRPr="00A97684">
        <w:rPr>
          <w:rFonts w:ascii="Times New Roman" w:eastAsia="Times New Roman" w:hAnsi="Times New Roman"/>
          <w:color w:val="212121"/>
          <w:sz w:val="24"/>
          <w:szCs w:val="24"/>
          <w:lang w:val="en-US" w:eastAsia="sv-SE"/>
        </w:rPr>
        <w:t> Department of Urban and Rural Development. Uppsala, Swe</w:t>
      </w:r>
      <w:r>
        <w:rPr>
          <w:rFonts w:ascii="Times New Roman" w:eastAsia="Times New Roman" w:hAnsi="Times New Roman"/>
          <w:color w:val="212121"/>
          <w:sz w:val="24"/>
          <w:szCs w:val="24"/>
          <w:lang w:val="en-US" w:eastAsia="sv-SE"/>
        </w:rPr>
        <w:t>dish University of Agricultural Sciences.</w:t>
      </w:r>
      <w:r w:rsidR="00B53423">
        <w:rPr>
          <w:rFonts w:ascii="Times New Roman" w:eastAsia="Times New Roman" w:hAnsi="Times New Roman"/>
          <w:color w:val="212121"/>
          <w:sz w:val="24"/>
          <w:szCs w:val="24"/>
          <w:lang w:val="en-US" w:eastAsia="sv-SE"/>
        </w:rPr>
        <w:t xml:space="preserve"> Pages 49-59.</w:t>
      </w:r>
      <w:r w:rsidR="00F54ED8">
        <w:rPr>
          <w:rFonts w:ascii="Times New Roman" w:eastAsia="Times New Roman" w:hAnsi="Times New Roman"/>
          <w:color w:val="212121"/>
          <w:sz w:val="24"/>
          <w:szCs w:val="24"/>
          <w:lang w:val="en-US" w:eastAsia="sv-SE"/>
        </w:rPr>
        <w:br/>
      </w:r>
      <w:r w:rsidR="00B53423">
        <w:rPr>
          <w:rFonts w:ascii="Times New Roman" w:eastAsia="Times New Roman" w:hAnsi="Times New Roman"/>
          <w:color w:val="212121"/>
          <w:sz w:val="24"/>
          <w:szCs w:val="24"/>
          <w:lang w:val="en-US" w:eastAsia="sv-SE"/>
        </w:rPr>
        <w:t>O</w:t>
      </w:r>
      <w:r w:rsidRPr="00A97684">
        <w:rPr>
          <w:rFonts w:ascii="Times New Roman" w:eastAsia="Times New Roman" w:hAnsi="Times New Roman"/>
          <w:color w:val="212121"/>
          <w:sz w:val="24"/>
          <w:szCs w:val="24"/>
          <w:lang w:val="en-US" w:eastAsia="sv-SE"/>
        </w:rPr>
        <w:t xml:space="preserve">nline here: </w:t>
      </w:r>
      <w:r w:rsidR="00413A8D" w:rsidRPr="00891E6F">
        <w:rPr>
          <w:rStyle w:val="Hyperlnk"/>
          <w:rFonts w:ascii="Times New Roman" w:eastAsia="Times New Roman" w:hAnsi="Times New Roman"/>
          <w:color w:val="auto"/>
          <w:sz w:val="24"/>
          <w:szCs w:val="24"/>
          <w:u w:val="none"/>
          <w:lang w:val="en-US" w:eastAsia="sv-SE"/>
        </w:rPr>
        <w:t>https://pub.epsilon.slu.se/10406/1/Jacobson_k_130507.pdf</w:t>
      </w:r>
    </w:p>
    <w:p w14:paraId="6EC141D9" w14:textId="0BD2F9C9" w:rsidR="00413A8D" w:rsidRPr="00A97684" w:rsidRDefault="00413A8D" w:rsidP="00F54ED8">
      <w:pPr>
        <w:shd w:val="clear" w:color="auto" w:fill="FFFFFF"/>
        <w:spacing w:after="80" w:line="276" w:lineRule="auto"/>
        <w:ind w:left="737" w:hanging="737"/>
        <w:rPr>
          <w:rFonts w:ascii="Times New Roman" w:eastAsia="Times New Roman" w:hAnsi="Times New Roman"/>
          <w:color w:val="212121"/>
          <w:sz w:val="24"/>
          <w:szCs w:val="24"/>
          <w:lang w:val="en-US" w:eastAsia="sv-SE"/>
        </w:rPr>
      </w:pPr>
      <w:proofErr w:type="spellStart"/>
      <w:r>
        <w:rPr>
          <w:rFonts w:ascii="Times New Roman" w:eastAsia="Times New Roman" w:hAnsi="Times New Roman"/>
          <w:color w:val="212121"/>
          <w:sz w:val="24"/>
          <w:szCs w:val="24"/>
          <w:lang w:val="en-US" w:eastAsia="sv-SE"/>
        </w:rPr>
        <w:t>Scoones</w:t>
      </w:r>
      <w:proofErr w:type="spellEnd"/>
      <w:r>
        <w:rPr>
          <w:rFonts w:ascii="Times New Roman" w:eastAsia="Times New Roman" w:hAnsi="Times New Roman"/>
          <w:color w:val="212121"/>
          <w:sz w:val="24"/>
          <w:szCs w:val="24"/>
          <w:lang w:val="en-US" w:eastAsia="sv-SE"/>
        </w:rPr>
        <w:t>, I</w:t>
      </w:r>
      <w:r w:rsidR="0073417A">
        <w:rPr>
          <w:rFonts w:ascii="Times New Roman" w:eastAsia="Times New Roman" w:hAnsi="Times New Roman"/>
          <w:color w:val="212121"/>
          <w:sz w:val="24"/>
          <w:szCs w:val="24"/>
          <w:lang w:val="en-US" w:eastAsia="sv-SE"/>
        </w:rPr>
        <w:t>an</w:t>
      </w:r>
      <w:r>
        <w:rPr>
          <w:rFonts w:ascii="Times New Roman" w:eastAsia="Times New Roman" w:hAnsi="Times New Roman"/>
          <w:color w:val="212121"/>
          <w:sz w:val="24"/>
          <w:szCs w:val="24"/>
          <w:lang w:val="en-US" w:eastAsia="sv-SE"/>
        </w:rPr>
        <w:t xml:space="preserve">. 2015. </w:t>
      </w:r>
      <w:r w:rsidR="00D10BFF">
        <w:rPr>
          <w:rFonts w:ascii="Times New Roman" w:eastAsia="Times New Roman" w:hAnsi="Times New Roman"/>
          <w:color w:val="212121"/>
          <w:sz w:val="24"/>
          <w:szCs w:val="24"/>
          <w:lang w:val="en-US" w:eastAsia="sv-SE"/>
        </w:rPr>
        <w:t xml:space="preserve">Chapter 1 and 6. </w:t>
      </w:r>
      <w:r w:rsidR="00D10BFF" w:rsidRPr="00D10BFF">
        <w:rPr>
          <w:rFonts w:ascii="Times New Roman" w:eastAsia="Times New Roman" w:hAnsi="Times New Roman"/>
          <w:color w:val="212121"/>
          <w:sz w:val="24"/>
          <w:szCs w:val="24"/>
          <w:lang w:val="en-US" w:eastAsia="sv-SE"/>
        </w:rPr>
        <w:t>Sustainable livelihoods and rural development</w:t>
      </w:r>
      <w:r w:rsidR="00F54ED8">
        <w:rPr>
          <w:rFonts w:ascii="Times New Roman" w:eastAsia="Times New Roman" w:hAnsi="Times New Roman"/>
          <w:color w:val="212121"/>
          <w:sz w:val="24"/>
          <w:szCs w:val="24"/>
          <w:lang w:val="en-US" w:eastAsia="sv-SE"/>
        </w:rPr>
        <w:t xml:space="preserve">. </w:t>
      </w:r>
      <w:proofErr w:type="spellStart"/>
      <w:r w:rsidR="00D10BFF" w:rsidRPr="00A97684">
        <w:rPr>
          <w:rFonts w:ascii="Times New Roman" w:eastAsia="Times New Roman" w:hAnsi="Times New Roman"/>
          <w:color w:val="212121"/>
          <w:sz w:val="24"/>
          <w:szCs w:val="24"/>
          <w:lang w:val="en-US" w:eastAsia="sv-SE"/>
        </w:rPr>
        <w:t>Warwichshire</w:t>
      </w:r>
      <w:proofErr w:type="spellEnd"/>
      <w:r w:rsidR="00D10BFF" w:rsidRPr="00A97684">
        <w:rPr>
          <w:rFonts w:ascii="Times New Roman" w:eastAsia="Times New Roman" w:hAnsi="Times New Roman"/>
          <w:color w:val="212121"/>
          <w:sz w:val="24"/>
          <w:szCs w:val="24"/>
          <w:lang w:val="en-US" w:eastAsia="sv-SE"/>
        </w:rPr>
        <w:t>, Practical Action Publishing.</w:t>
      </w:r>
    </w:p>
    <w:p w14:paraId="3CB554E5" w14:textId="455756DC" w:rsidR="00867804" w:rsidRDefault="00A97684" w:rsidP="00EF05E4">
      <w:pPr>
        <w:shd w:val="clear" w:color="auto" w:fill="FFFFFF"/>
        <w:rPr>
          <w:rFonts w:ascii="Times New Roman" w:hAnsi="Times New Roman"/>
          <w:sz w:val="24"/>
          <w:szCs w:val="24"/>
          <w:lang w:val="en-GB"/>
        </w:rPr>
      </w:pPr>
      <w:r w:rsidRPr="00A97684">
        <w:rPr>
          <w:rFonts w:ascii="Times New Roman" w:eastAsia="Times New Roman" w:hAnsi="Times New Roman"/>
          <w:color w:val="212121"/>
          <w:sz w:val="24"/>
          <w:szCs w:val="24"/>
          <w:lang w:val="en-US" w:eastAsia="sv-SE"/>
        </w:rPr>
        <w:t> </w:t>
      </w:r>
    </w:p>
    <w:p w14:paraId="1386AE22" w14:textId="77777777" w:rsidR="001004ED" w:rsidRDefault="001004ED">
      <w:pPr>
        <w:autoSpaceDE w:val="0"/>
        <w:autoSpaceDN w:val="0"/>
        <w:adjustRightInd w:val="0"/>
        <w:spacing w:after="80" w:line="276" w:lineRule="auto"/>
        <w:rPr>
          <w:rFonts w:ascii="Times New Roman" w:hAnsi="Times New Roman"/>
          <w:b/>
          <w:sz w:val="24"/>
          <w:szCs w:val="24"/>
          <w:lang w:val="en-US"/>
        </w:rPr>
      </w:pPr>
    </w:p>
    <w:p w14:paraId="30D31922" w14:textId="19BDC11C" w:rsidR="00774DEB" w:rsidRDefault="00E44A27">
      <w:pPr>
        <w:autoSpaceDE w:val="0"/>
        <w:autoSpaceDN w:val="0"/>
        <w:adjustRightInd w:val="0"/>
        <w:spacing w:after="80" w:line="276" w:lineRule="auto"/>
        <w:rPr>
          <w:rFonts w:ascii="Times New Roman" w:hAnsi="Times New Roman"/>
          <w:b/>
          <w:iCs/>
          <w:sz w:val="24"/>
          <w:szCs w:val="24"/>
          <w:lang w:val="en-US"/>
        </w:rPr>
      </w:pPr>
      <w:r>
        <w:rPr>
          <w:rFonts w:ascii="Times New Roman" w:hAnsi="Times New Roman"/>
          <w:b/>
          <w:sz w:val="24"/>
          <w:szCs w:val="24"/>
          <w:lang w:val="en-US"/>
        </w:rPr>
        <w:t>Friday</w:t>
      </w:r>
      <w:r w:rsidR="005666A1">
        <w:rPr>
          <w:rFonts w:ascii="Times New Roman" w:hAnsi="Times New Roman"/>
          <w:b/>
          <w:sz w:val="24"/>
          <w:szCs w:val="24"/>
          <w:lang w:val="en-US"/>
        </w:rPr>
        <w:t xml:space="preserve"> </w:t>
      </w:r>
      <w:r w:rsidR="002664B9">
        <w:rPr>
          <w:rFonts w:ascii="Times New Roman" w:hAnsi="Times New Roman"/>
          <w:b/>
          <w:sz w:val="24"/>
          <w:szCs w:val="24"/>
          <w:lang w:val="en-US"/>
        </w:rPr>
        <w:t>10</w:t>
      </w:r>
      <w:r w:rsidR="004B57C2">
        <w:rPr>
          <w:rFonts w:ascii="Times New Roman" w:hAnsi="Times New Roman"/>
          <w:b/>
          <w:sz w:val="24"/>
          <w:szCs w:val="24"/>
          <w:lang w:val="en-US"/>
        </w:rPr>
        <w:t xml:space="preserve"> September</w:t>
      </w:r>
      <w:r w:rsidR="004B57C2">
        <w:rPr>
          <w:rFonts w:ascii="Times New Roman" w:hAnsi="Times New Roman"/>
          <w:b/>
          <w:sz w:val="24"/>
          <w:szCs w:val="24"/>
          <w:lang w:val="en-US"/>
        </w:rPr>
        <w:tab/>
      </w:r>
      <w:r w:rsidR="004B57C2">
        <w:rPr>
          <w:rFonts w:ascii="Times New Roman" w:hAnsi="Times New Roman"/>
          <w:b/>
          <w:iCs/>
          <w:sz w:val="24"/>
          <w:szCs w:val="24"/>
          <w:lang w:val="en-US"/>
        </w:rPr>
        <w:t>10</w:t>
      </w:r>
      <w:r w:rsidR="00517FE2">
        <w:rPr>
          <w:rFonts w:ascii="Times New Roman" w:hAnsi="Times New Roman"/>
          <w:b/>
          <w:iCs/>
          <w:sz w:val="24"/>
          <w:szCs w:val="24"/>
          <w:lang w:val="en-US"/>
        </w:rPr>
        <w:t>.30</w:t>
      </w:r>
      <w:r w:rsidR="004B57C2">
        <w:rPr>
          <w:rFonts w:ascii="Times New Roman" w:hAnsi="Times New Roman"/>
          <w:b/>
          <w:iCs/>
          <w:sz w:val="24"/>
          <w:szCs w:val="24"/>
          <w:lang w:val="en-US"/>
        </w:rPr>
        <w:t>-12</w:t>
      </w:r>
      <w:r w:rsidR="00517FE2">
        <w:rPr>
          <w:rFonts w:ascii="Times New Roman" w:hAnsi="Times New Roman"/>
          <w:b/>
          <w:iCs/>
          <w:sz w:val="24"/>
          <w:szCs w:val="24"/>
          <w:lang w:val="en-US"/>
        </w:rPr>
        <w:t>.30</w:t>
      </w:r>
      <w:r w:rsidR="000B3112">
        <w:rPr>
          <w:rFonts w:ascii="Times New Roman" w:hAnsi="Times New Roman"/>
          <w:b/>
          <w:iCs/>
          <w:sz w:val="24"/>
          <w:szCs w:val="24"/>
          <w:lang w:val="en-US"/>
        </w:rPr>
        <w:tab/>
      </w:r>
      <w:r w:rsidR="000B3112">
        <w:rPr>
          <w:rFonts w:ascii="Times New Roman" w:hAnsi="Times New Roman"/>
          <w:b/>
          <w:iCs/>
          <w:sz w:val="24"/>
          <w:szCs w:val="24"/>
          <w:lang w:val="en-US"/>
        </w:rPr>
        <w:tab/>
      </w:r>
      <w:r w:rsidR="000F15A9">
        <w:rPr>
          <w:rFonts w:ascii="Times New Roman" w:hAnsi="Times New Roman"/>
          <w:b/>
          <w:iCs/>
          <w:sz w:val="24"/>
          <w:szCs w:val="24"/>
          <w:lang w:val="en-US"/>
        </w:rPr>
        <w:t xml:space="preserve">The seminar will be held on Zoom </w:t>
      </w:r>
    </w:p>
    <w:p w14:paraId="6C912452" w14:textId="6542777D" w:rsidR="00774DEB" w:rsidRDefault="00646EAD" w:rsidP="001650F5">
      <w:pPr>
        <w:spacing w:line="276" w:lineRule="auto"/>
        <w:rPr>
          <w:rFonts w:ascii="Times New Roman" w:hAnsi="Times New Roman"/>
          <w:sz w:val="24"/>
          <w:szCs w:val="24"/>
          <w:lang w:val="en-GB"/>
        </w:rPr>
      </w:pPr>
      <w:r>
        <w:rPr>
          <w:rFonts w:ascii="Times New Roman" w:hAnsi="Times New Roman"/>
          <w:b/>
          <w:iCs/>
          <w:sz w:val="24"/>
          <w:szCs w:val="24"/>
          <w:lang w:val="en-US"/>
        </w:rPr>
        <w:tab/>
      </w:r>
      <w:r w:rsidR="004B57C2">
        <w:rPr>
          <w:rFonts w:ascii="Times New Roman" w:hAnsi="Times New Roman"/>
          <w:b/>
          <w:iCs/>
          <w:sz w:val="24"/>
          <w:szCs w:val="24"/>
          <w:lang w:val="en-US"/>
        </w:rPr>
        <w:tab/>
      </w:r>
      <w:r w:rsidR="004B57C2" w:rsidRPr="005270C9">
        <w:rPr>
          <w:rFonts w:ascii="Times New Roman" w:hAnsi="Times New Roman"/>
          <w:b/>
          <w:iCs/>
          <w:sz w:val="24"/>
          <w:szCs w:val="24"/>
          <w:lang w:val="en-US"/>
        </w:rPr>
        <w:t>13</w:t>
      </w:r>
      <w:r w:rsidR="00245801">
        <w:rPr>
          <w:rFonts w:ascii="Times New Roman" w:hAnsi="Times New Roman"/>
          <w:b/>
          <w:iCs/>
          <w:sz w:val="24"/>
          <w:szCs w:val="24"/>
          <w:lang w:val="en-US"/>
        </w:rPr>
        <w:t>.15</w:t>
      </w:r>
      <w:r w:rsidR="004B57C2" w:rsidRPr="005270C9">
        <w:rPr>
          <w:rFonts w:ascii="Times New Roman" w:hAnsi="Times New Roman"/>
          <w:b/>
          <w:iCs/>
          <w:sz w:val="24"/>
          <w:szCs w:val="24"/>
          <w:lang w:val="en-US"/>
        </w:rPr>
        <w:t>-15</w:t>
      </w:r>
      <w:r w:rsidR="00517FE2">
        <w:rPr>
          <w:rFonts w:ascii="Times New Roman" w:hAnsi="Times New Roman"/>
          <w:b/>
          <w:iCs/>
          <w:sz w:val="24"/>
          <w:szCs w:val="24"/>
          <w:lang w:val="en-US"/>
        </w:rPr>
        <w:t>.00</w:t>
      </w:r>
      <w:r w:rsidR="000B3112">
        <w:rPr>
          <w:rFonts w:ascii="Times New Roman" w:hAnsi="Times New Roman"/>
          <w:b/>
          <w:iCs/>
          <w:sz w:val="24"/>
          <w:szCs w:val="24"/>
          <w:lang w:val="en-US"/>
        </w:rPr>
        <w:tab/>
      </w:r>
      <w:r w:rsidR="000B3112">
        <w:rPr>
          <w:rFonts w:ascii="Times New Roman" w:hAnsi="Times New Roman"/>
          <w:b/>
          <w:iCs/>
          <w:sz w:val="24"/>
          <w:szCs w:val="24"/>
          <w:lang w:val="en-US"/>
        </w:rPr>
        <w:tab/>
      </w:r>
      <w:r w:rsidR="000F15A9">
        <w:rPr>
          <w:rFonts w:ascii="Times New Roman" w:hAnsi="Times New Roman"/>
          <w:b/>
          <w:iCs/>
          <w:sz w:val="24"/>
          <w:szCs w:val="24"/>
          <w:lang w:val="en-US"/>
        </w:rPr>
        <w:t xml:space="preserve">The seminar will be held on Zoom </w:t>
      </w:r>
      <w:r w:rsidR="004B57C2">
        <w:rPr>
          <w:rFonts w:ascii="Times New Roman" w:hAnsi="Times New Roman"/>
          <w:b/>
          <w:sz w:val="24"/>
          <w:szCs w:val="24"/>
          <w:lang w:val="en-US"/>
        </w:rPr>
        <w:t xml:space="preserve">Discussion </w:t>
      </w:r>
      <w:r w:rsidR="000E0A1D">
        <w:rPr>
          <w:rFonts w:ascii="Times New Roman" w:hAnsi="Times New Roman"/>
          <w:b/>
          <w:sz w:val="24"/>
          <w:szCs w:val="24"/>
          <w:lang w:val="en-US"/>
        </w:rPr>
        <w:t>seminar</w:t>
      </w:r>
      <w:r w:rsidR="003C7245">
        <w:rPr>
          <w:rFonts w:ascii="Times New Roman" w:hAnsi="Times New Roman"/>
          <w:b/>
          <w:sz w:val="24"/>
          <w:szCs w:val="24"/>
          <w:lang w:val="en-US"/>
        </w:rPr>
        <w:br/>
      </w:r>
    </w:p>
    <w:p w14:paraId="172B53CE" w14:textId="77777777" w:rsidR="00774DEB" w:rsidRDefault="00774DEB">
      <w:pPr>
        <w:spacing w:line="276" w:lineRule="auto"/>
        <w:rPr>
          <w:rFonts w:ascii="Times New Roman" w:hAnsi="Times New Roman"/>
          <w:b/>
          <w:sz w:val="24"/>
          <w:szCs w:val="24"/>
          <w:lang w:val="en-US"/>
        </w:rPr>
      </w:pPr>
    </w:p>
    <w:p w14:paraId="3AC8FDD7" w14:textId="5221BD73" w:rsidR="00AE6B6A" w:rsidRPr="00E96A1E" w:rsidRDefault="00AE6B6A" w:rsidP="00AE6B6A">
      <w:pPr>
        <w:spacing w:line="276" w:lineRule="auto"/>
        <w:rPr>
          <w:rFonts w:ascii="Times New Roman" w:hAnsi="Times New Roman"/>
          <w:b/>
          <w:sz w:val="24"/>
          <w:szCs w:val="24"/>
          <w:lang w:val="en-US"/>
        </w:rPr>
      </w:pPr>
      <w:r>
        <w:rPr>
          <w:rFonts w:ascii="Times New Roman" w:hAnsi="Times New Roman"/>
          <w:b/>
          <w:sz w:val="24"/>
          <w:szCs w:val="24"/>
          <w:lang w:val="en-GB"/>
        </w:rPr>
        <w:t xml:space="preserve">Monday </w:t>
      </w:r>
      <w:r w:rsidR="008C3301">
        <w:rPr>
          <w:rFonts w:ascii="Times New Roman" w:hAnsi="Times New Roman"/>
          <w:b/>
          <w:sz w:val="24"/>
          <w:szCs w:val="24"/>
          <w:lang w:val="en-GB"/>
        </w:rPr>
        <w:t>13</w:t>
      </w:r>
      <w:r>
        <w:rPr>
          <w:rFonts w:ascii="Times New Roman" w:hAnsi="Times New Roman"/>
          <w:b/>
          <w:sz w:val="24"/>
          <w:szCs w:val="24"/>
          <w:lang w:val="en-GB"/>
        </w:rPr>
        <w:t xml:space="preserve"> September</w:t>
      </w:r>
      <w:r>
        <w:rPr>
          <w:rFonts w:ascii="Times New Roman" w:hAnsi="Times New Roman"/>
          <w:b/>
          <w:sz w:val="24"/>
          <w:szCs w:val="24"/>
          <w:lang w:val="en-GB"/>
        </w:rPr>
        <w:tab/>
        <w:t>10.15-12</w:t>
      </w:r>
      <w:r>
        <w:rPr>
          <w:rFonts w:ascii="Times New Roman" w:hAnsi="Times New Roman"/>
          <w:b/>
          <w:sz w:val="24"/>
          <w:szCs w:val="24"/>
          <w:lang w:val="en-GB"/>
        </w:rPr>
        <w:tab/>
      </w:r>
      <w:r>
        <w:rPr>
          <w:rFonts w:ascii="Times New Roman" w:hAnsi="Times New Roman"/>
          <w:b/>
          <w:sz w:val="24"/>
          <w:szCs w:val="24"/>
          <w:lang w:val="en-GB"/>
        </w:rPr>
        <w:tab/>
      </w:r>
      <w:r w:rsidR="002D602E">
        <w:rPr>
          <w:rFonts w:ascii="Times New Roman" w:hAnsi="Times New Roman"/>
          <w:b/>
          <w:sz w:val="24"/>
          <w:szCs w:val="24"/>
          <w:lang w:val="en-US"/>
        </w:rPr>
        <w:t>Lecture room W</w:t>
      </w:r>
    </w:p>
    <w:p w14:paraId="0D0D4906" w14:textId="77777777" w:rsidR="001650F5" w:rsidRDefault="001650F5" w:rsidP="001650F5">
      <w:pPr>
        <w:spacing w:line="276" w:lineRule="auto"/>
        <w:rPr>
          <w:rFonts w:ascii="Times New Roman" w:hAnsi="Times New Roman"/>
          <w:b/>
          <w:sz w:val="24"/>
          <w:szCs w:val="24"/>
          <w:lang w:val="en-US"/>
        </w:rPr>
      </w:pPr>
      <w:r>
        <w:rPr>
          <w:rFonts w:ascii="Times New Roman" w:hAnsi="Times New Roman"/>
          <w:b/>
          <w:sz w:val="24"/>
          <w:szCs w:val="24"/>
          <w:lang w:val="en-US"/>
        </w:rPr>
        <w:t>How people organize themselves and how they perceive the world:</w:t>
      </w:r>
      <w:r>
        <w:rPr>
          <w:rFonts w:ascii="Times New Roman" w:hAnsi="Times New Roman"/>
          <w:b/>
          <w:sz w:val="24"/>
          <w:szCs w:val="24"/>
          <w:lang w:val="en-US"/>
        </w:rPr>
        <w:br/>
        <w:t>Social organization, social structure, culture and institutions</w:t>
      </w:r>
    </w:p>
    <w:p w14:paraId="51B71823" w14:textId="77777777" w:rsidR="001650F5" w:rsidRDefault="001650F5" w:rsidP="001650F5">
      <w:pPr>
        <w:spacing w:line="276" w:lineRule="auto"/>
        <w:rPr>
          <w:rFonts w:ascii="Times New Roman" w:hAnsi="Times New Roman"/>
          <w:b/>
          <w:sz w:val="24"/>
          <w:szCs w:val="24"/>
          <w:lang w:val="en-US"/>
        </w:rPr>
      </w:pPr>
      <w:r>
        <w:rPr>
          <w:rFonts w:ascii="Times New Roman" w:hAnsi="Times New Roman"/>
          <w:sz w:val="24"/>
          <w:szCs w:val="24"/>
          <w:lang w:val="en-US"/>
        </w:rPr>
        <w:t>Lecturer: Örjan Bartholdson</w:t>
      </w:r>
    </w:p>
    <w:p w14:paraId="7825CFF4" w14:textId="77777777" w:rsidR="001650F5" w:rsidRDefault="001650F5" w:rsidP="001650F5">
      <w:pPr>
        <w:autoSpaceDE w:val="0"/>
        <w:autoSpaceDN w:val="0"/>
        <w:adjustRightInd w:val="0"/>
        <w:spacing w:after="80" w:line="276" w:lineRule="auto"/>
        <w:rPr>
          <w:rFonts w:ascii="Times New Roman" w:hAnsi="Times New Roman"/>
          <w:sz w:val="24"/>
          <w:szCs w:val="24"/>
          <w:u w:val="single"/>
          <w:lang w:val="en-US"/>
        </w:rPr>
      </w:pPr>
    </w:p>
    <w:p w14:paraId="5DA7AA4A" w14:textId="77777777" w:rsidR="001650F5" w:rsidRDefault="001650F5" w:rsidP="001650F5">
      <w:pPr>
        <w:autoSpaceDE w:val="0"/>
        <w:autoSpaceDN w:val="0"/>
        <w:adjustRightInd w:val="0"/>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043CD365" w14:textId="77777777" w:rsidR="001650F5" w:rsidRDefault="001650F5" w:rsidP="001650F5">
      <w:pPr>
        <w:autoSpaceDE w:val="0"/>
        <w:autoSpaceDN w:val="0"/>
        <w:adjustRightInd w:val="0"/>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lastRenderedPageBreak/>
        <w:t>Eriksen</w:t>
      </w:r>
      <w:proofErr w:type="spellEnd"/>
      <w:r>
        <w:rPr>
          <w:rFonts w:ascii="Times New Roman" w:hAnsi="Times New Roman"/>
          <w:sz w:val="24"/>
          <w:szCs w:val="24"/>
          <w:lang w:val="en-GB"/>
        </w:rPr>
        <w:t xml:space="preserve">, Thomas </w:t>
      </w:r>
      <w:proofErr w:type="spellStart"/>
      <w:r>
        <w:rPr>
          <w:rFonts w:ascii="Times New Roman" w:hAnsi="Times New Roman"/>
          <w:sz w:val="24"/>
          <w:szCs w:val="24"/>
          <w:lang w:val="en-GB"/>
        </w:rPr>
        <w:t>Hylland</w:t>
      </w:r>
      <w:proofErr w:type="spellEnd"/>
      <w:r>
        <w:rPr>
          <w:rFonts w:ascii="Times New Roman" w:hAnsi="Times New Roman"/>
          <w:sz w:val="24"/>
          <w:szCs w:val="24"/>
          <w:lang w:val="en-GB"/>
        </w:rPr>
        <w:t xml:space="preserve">. Chapter 3, 4, 5. </w:t>
      </w:r>
      <w:r>
        <w:rPr>
          <w:rFonts w:ascii="Times New Roman" w:hAnsi="Times New Roman"/>
          <w:i/>
          <w:sz w:val="24"/>
          <w:szCs w:val="24"/>
          <w:lang w:val="en-GB"/>
        </w:rPr>
        <w:t>Small Places, Large Issues. An Introduction to Social and Cultural Anthropology</w:t>
      </w:r>
      <w:r>
        <w:rPr>
          <w:rFonts w:ascii="Times New Roman" w:hAnsi="Times New Roman"/>
          <w:sz w:val="24"/>
          <w:szCs w:val="24"/>
          <w:lang w:val="en-GB"/>
        </w:rPr>
        <w:t>. Pages 30-81</w:t>
      </w:r>
    </w:p>
    <w:p w14:paraId="2C867C7F" w14:textId="77777777" w:rsidR="001650F5" w:rsidRDefault="001650F5" w:rsidP="001650F5">
      <w:pPr>
        <w:autoSpaceDE w:val="0"/>
        <w:autoSpaceDN w:val="0"/>
        <w:adjustRightInd w:val="0"/>
        <w:spacing w:after="80" w:line="276" w:lineRule="auto"/>
        <w:ind w:left="737" w:hanging="737"/>
        <w:rPr>
          <w:rFonts w:ascii="Times New Roman" w:hAnsi="Times New Roman"/>
          <w:sz w:val="24"/>
          <w:szCs w:val="24"/>
          <w:lang w:val="en-GB"/>
        </w:rPr>
      </w:pPr>
      <w:proofErr w:type="spellStart"/>
      <w:r w:rsidRPr="00D16AB9">
        <w:rPr>
          <w:rFonts w:ascii="Times New Roman" w:hAnsi="Times New Roman"/>
          <w:sz w:val="24"/>
          <w:szCs w:val="24"/>
          <w:lang w:val="en-GB"/>
        </w:rPr>
        <w:t>Scheper</w:t>
      </w:r>
      <w:proofErr w:type="spellEnd"/>
      <w:r w:rsidRPr="00D16AB9">
        <w:rPr>
          <w:rFonts w:ascii="Times New Roman" w:hAnsi="Times New Roman"/>
          <w:sz w:val="24"/>
          <w:szCs w:val="24"/>
          <w:lang w:val="en-GB"/>
        </w:rPr>
        <w:t xml:space="preserve">-Hughes, Nancy. 1992. </w:t>
      </w:r>
      <w:r w:rsidRPr="00D16AB9">
        <w:rPr>
          <w:rFonts w:ascii="Times New Roman" w:hAnsi="Times New Roman"/>
          <w:i/>
          <w:sz w:val="24"/>
          <w:szCs w:val="24"/>
          <w:lang w:val="en-GB"/>
        </w:rPr>
        <w:t>Death Without Weeping. The violence of everyday life in Brazil</w:t>
      </w:r>
      <w:r w:rsidRPr="00D16AB9">
        <w:rPr>
          <w:rFonts w:ascii="Times New Roman" w:hAnsi="Times New Roman"/>
          <w:sz w:val="24"/>
          <w:szCs w:val="24"/>
          <w:lang w:val="en-GB"/>
        </w:rPr>
        <w:t>. University of California Press. Part of chapter 1, chapter 3. Pages 31-36, 49-64, 98-127</w:t>
      </w:r>
    </w:p>
    <w:p w14:paraId="1648A88B" w14:textId="77777777" w:rsidR="00AE6B6A" w:rsidRPr="00610F34" w:rsidRDefault="00AE6B6A" w:rsidP="00AE6B6A">
      <w:pPr>
        <w:autoSpaceDE w:val="0"/>
        <w:autoSpaceDN w:val="0"/>
        <w:adjustRightInd w:val="0"/>
        <w:spacing w:after="80" w:line="276" w:lineRule="auto"/>
        <w:rPr>
          <w:rFonts w:ascii="Times New Roman" w:hAnsi="Times New Roman"/>
          <w:sz w:val="24"/>
          <w:szCs w:val="24"/>
          <w:u w:val="single"/>
          <w:lang w:val="en-US"/>
        </w:rPr>
      </w:pPr>
    </w:p>
    <w:p w14:paraId="7C76A579" w14:textId="77777777" w:rsidR="00AE6B6A" w:rsidRDefault="00AE6B6A" w:rsidP="00AE6B6A">
      <w:pPr>
        <w:spacing w:line="276" w:lineRule="auto"/>
        <w:rPr>
          <w:rFonts w:ascii="Times New Roman" w:hAnsi="Times New Roman"/>
          <w:sz w:val="24"/>
          <w:szCs w:val="24"/>
          <w:lang w:val="en-US"/>
        </w:rPr>
      </w:pPr>
    </w:p>
    <w:p w14:paraId="73131F60" w14:textId="49847F62" w:rsidR="00032DAE" w:rsidRDefault="00AE6B6A" w:rsidP="00032DAE">
      <w:pPr>
        <w:spacing w:after="80" w:line="276" w:lineRule="auto"/>
        <w:ind w:left="737" w:hanging="737"/>
        <w:rPr>
          <w:rFonts w:ascii="Times New Roman" w:hAnsi="Times New Roman"/>
          <w:b/>
          <w:sz w:val="24"/>
          <w:szCs w:val="24"/>
          <w:lang w:val="en-US"/>
        </w:rPr>
      </w:pPr>
      <w:r>
        <w:rPr>
          <w:rFonts w:ascii="Times New Roman" w:hAnsi="Times New Roman"/>
          <w:b/>
          <w:sz w:val="24"/>
          <w:szCs w:val="24"/>
          <w:lang w:val="en-US"/>
        </w:rPr>
        <w:t xml:space="preserve">Tuesday </w:t>
      </w:r>
      <w:r w:rsidR="008C3301">
        <w:rPr>
          <w:rFonts w:ascii="Times New Roman" w:hAnsi="Times New Roman"/>
          <w:b/>
          <w:sz w:val="24"/>
          <w:szCs w:val="24"/>
          <w:lang w:val="en-US"/>
        </w:rPr>
        <w:t>14</w:t>
      </w:r>
      <w:r w:rsidRPr="00C60B69">
        <w:rPr>
          <w:rFonts w:ascii="Times New Roman" w:hAnsi="Times New Roman"/>
          <w:b/>
          <w:sz w:val="24"/>
          <w:szCs w:val="24"/>
          <w:lang w:val="en-US"/>
        </w:rPr>
        <w:t xml:space="preserve"> September </w:t>
      </w:r>
      <w:r w:rsidRPr="00C60B69">
        <w:rPr>
          <w:rFonts w:ascii="Times New Roman" w:hAnsi="Times New Roman"/>
          <w:b/>
          <w:sz w:val="24"/>
          <w:szCs w:val="24"/>
          <w:lang w:val="en-US"/>
        </w:rPr>
        <w:tab/>
      </w:r>
      <w:r>
        <w:rPr>
          <w:rFonts w:ascii="Times New Roman" w:hAnsi="Times New Roman"/>
          <w:b/>
          <w:sz w:val="24"/>
          <w:szCs w:val="24"/>
          <w:lang w:val="en-US"/>
        </w:rPr>
        <w:t>10.15-12</w:t>
      </w:r>
      <w:r w:rsidRPr="00C60B69">
        <w:rPr>
          <w:rFonts w:ascii="Times New Roman" w:hAnsi="Times New Roman"/>
          <w:b/>
          <w:sz w:val="24"/>
          <w:szCs w:val="24"/>
          <w:lang w:val="en-US"/>
        </w:rPr>
        <w:t>.00</w:t>
      </w:r>
      <w:r>
        <w:rPr>
          <w:rFonts w:ascii="Times New Roman" w:hAnsi="Times New Roman"/>
          <w:b/>
          <w:sz w:val="24"/>
          <w:szCs w:val="24"/>
          <w:lang w:val="en-US"/>
        </w:rPr>
        <w:tab/>
      </w:r>
      <w:r>
        <w:rPr>
          <w:rFonts w:ascii="Times New Roman" w:hAnsi="Times New Roman"/>
          <w:b/>
          <w:sz w:val="24"/>
          <w:szCs w:val="24"/>
          <w:lang w:val="en-US"/>
        </w:rPr>
        <w:tab/>
      </w:r>
      <w:r w:rsidR="00032DAE">
        <w:rPr>
          <w:rFonts w:ascii="Times New Roman" w:hAnsi="Times New Roman"/>
          <w:b/>
          <w:sz w:val="24"/>
          <w:szCs w:val="24"/>
          <w:lang w:val="en-US"/>
        </w:rPr>
        <w:t>The lecture will be held on Zoom</w:t>
      </w:r>
    </w:p>
    <w:p w14:paraId="338DFCA2" w14:textId="77777777" w:rsidR="001650F5" w:rsidRDefault="001650F5" w:rsidP="001650F5">
      <w:pPr>
        <w:spacing w:line="276" w:lineRule="auto"/>
        <w:rPr>
          <w:rFonts w:ascii="Times New Roman" w:hAnsi="Times New Roman"/>
          <w:sz w:val="24"/>
          <w:szCs w:val="24"/>
          <w:lang w:val="en-US"/>
        </w:rPr>
      </w:pPr>
      <w:r>
        <w:rPr>
          <w:rFonts w:ascii="Times New Roman" w:hAnsi="Times New Roman"/>
          <w:b/>
          <w:sz w:val="24"/>
          <w:szCs w:val="24"/>
          <w:lang w:val="en-US"/>
        </w:rPr>
        <w:t>The birth of social theory and the problems it addressed:</w:t>
      </w:r>
      <w:r>
        <w:rPr>
          <w:rFonts w:ascii="Times New Roman" w:hAnsi="Times New Roman"/>
          <w:b/>
          <w:sz w:val="24"/>
          <w:szCs w:val="24"/>
          <w:lang w:val="en-US"/>
        </w:rPr>
        <w:br/>
        <w:t>urbanism, social disintegration, class hierarchy, poverty, rural dispossession, from serfs to rural workers, rural change, possession of resources, colonialism</w:t>
      </w:r>
      <w:r>
        <w:rPr>
          <w:rFonts w:ascii="Times New Roman" w:hAnsi="Times New Roman"/>
          <w:sz w:val="24"/>
          <w:szCs w:val="24"/>
          <w:lang w:val="en-US"/>
        </w:rPr>
        <w:t xml:space="preserve"> </w:t>
      </w:r>
    </w:p>
    <w:p w14:paraId="6921B096" w14:textId="77777777" w:rsidR="001650F5" w:rsidRDefault="001650F5" w:rsidP="001650F5">
      <w:pPr>
        <w:spacing w:line="276" w:lineRule="auto"/>
        <w:rPr>
          <w:rFonts w:ascii="Times New Roman" w:hAnsi="Times New Roman"/>
          <w:sz w:val="24"/>
          <w:szCs w:val="24"/>
          <w:lang w:val="en-US"/>
        </w:rPr>
      </w:pPr>
      <w:r>
        <w:rPr>
          <w:rFonts w:ascii="Times New Roman" w:hAnsi="Times New Roman"/>
          <w:sz w:val="24"/>
          <w:szCs w:val="24"/>
          <w:lang w:val="en-US"/>
        </w:rPr>
        <w:t xml:space="preserve">Lecturer: </w:t>
      </w:r>
      <w:proofErr w:type="spellStart"/>
      <w:r>
        <w:rPr>
          <w:rFonts w:ascii="Times New Roman" w:hAnsi="Times New Roman"/>
          <w:sz w:val="24"/>
          <w:szCs w:val="24"/>
          <w:lang w:val="en-US"/>
        </w:rPr>
        <w:t>Kjell</w:t>
      </w:r>
      <w:proofErr w:type="spellEnd"/>
      <w:r>
        <w:rPr>
          <w:rFonts w:ascii="Times New Roman" w:hAnsi="Times New Roman"/>
          <w:sz w:val="24"/>
          <w:szCs w:val="24"/>
          <w:lang w:val="en-US"/>
        </w:rPr>
        <w:t xml:space="preserve"> Hansen</w:t>
      </w:r>
    </w:p>
    <w:p w14:paraId="4C804D3F" w14:textId="77777777" w:rsidR="001650F5" w:rsidRDefault="001650F5" w:rsidP="001650F5">
      <w:pPr>
        <w:spacing w:after="80" w:line="276" w:lineRule="auto"/>
        <w:ind w:left="737" w:hanging="737"/>
        <w:rPr>
          <w:rFonts w:ascii="Times New Roman" w:hAnsi="Times New Roman"/>
          <w:sz w:val="24"/>
          <w:szCs w:val="24"/>
          <w:u w:val="single"/>
          <w:lang w:val="en-US"/>
        </w:rPr>
      </w:pPr>
    </w:p>
    <w:p w14:paraId="71205329" w14:textId="77777777" w:rsidR="001650F5" w:rsidRDefault="001650F5" w:rsidP="001650F5">
      <w:pPr>
        <w:spacing w:after="80" w:line="276" w:lineRule="auto"/>
        <w:ind w:left="737" w:hanging="737"/>
        <w:rPr>
          <w:rFonts w:ascii="Times New Roman" w:hAnsi="Times New Roman"/>
          <w:sz w:val="24"/>
          <w:szCs w:val="24"/>
          <w:lang w:val="en-GB"/>
        </w:rPr>
      </w:pPr>
      <w:r>
        <w:rPr>
          <w:rFonts w:ascii="Times New Roman" w:hAnsi="Times New Roman"/>
          <w:sz w:val="24"/>
          <w:szCs w:val="24"/>
          <w:u w:val="single"/>
          <w:lang w:val="en-US"/>
        </w:rPr>
        <w:t>Required Reading</w:t>
      </w:r>
    </w:p>
    <w:p w14:paraId="00232D9B" w14:textId="77777777" w:rsidR="001650F5" w:rsidRDefault="001650F5" w:rsidP="001650F5">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Bratton, John, Denham, David. 2014.  </w:t>
      </w:r>
      <w:r>
        <w:rPr>
          <w:rFonts w:ascii="Times New Roman" w:hAnsi="Times New Roman"/>
          <w:i/>
          <w:sz w:val="24"/>
          <w:szCs w:val="24"/>
          <w:lang w:val="en-US"/>
        </w:rPr>
        <w:t>Capitalism and classical social theory</w:t>
      </w:r>
      <w:r>
        <w:rPr>
          <w:rFonts w:ascii="Times New Roman" w:hAnsi="Times New Roman"/>
          <w:sz w:val="24"/>
          <w:szCs w:val="24"/>
          <w:lang w:val="en-US"/>
        </w:rPr>
        <w:t xml:space="preserve">. Introduction: Why classical social theory? Pages 1-22. University of Toronto Press. </w:t>
      </w:r>
    </w:p>
    <w:p w14:paraId="60994163" w14:textId="77777777" w:rsidR="001650F5" w:rsidRDefault="001650F5" w:rsidP="001650F5">
      <w:pPr>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US"/>
        </w:rPr>
        <w:t>Inglis</w:t>
      </w:r>
      <w:proofErr w:type="spellEnd"/>
      <w:r w:rsidRPr="004B57C2">
        <w:rPr>
          <w:rFonts w:ascii="Times New Roman" w:hAnsi="Times New Roman"/>
          <w:sz w:val="24"/>
          <w:szCs w:val="24"/>
          <w:lang w:val="en-US"/>
        </w:rPr>
        <w:t xml:space="preserve">, David. </w:t>
      </w:r>
      <w:r w:rsidRPr="00575EBA">
        <w:rPr>
          <w:rFonts w:ascii="Times New Roman" w:hAnsi="Times New Roman"/>
          <w:sz w:val="24"/>
          <w:szCs w:val="24"/>
          <w:lang w:val="en-GB"/>
        </w:rPr>
        <w:t xml:space="preserve">2012. </w:t>
      </w:r>
      <w:r>
        <w:rPr>
          <w:rFonts w:ascii="Times New Roman" w:hAnsi="Times New Roman"/>
          <w:i/>
          <w:sz w:val="24"/>
          <w:szCs w:val="24"/>
          <w:lang w:val="en-GB"/>
        </w:rPr>
        <w:t>An Invitation to Social Theory</w:t>
      </w:r>
      <w:r>
        <w:rPr>
          <w:rFonts w:ascii="Times New Roman" w:hAnsi="Times New Roman"/>
          <w:sz w:val="24"/>
          <w:szCs w:val="24"/>
          <w:lang w:val="en-GB"/>
        </w:rPr>
        <w:t>. Cambridge. Polity Press. Pages 38-61</w:t>
      </w:r>
    </w:p>
    <w:p w14:paraId="726E6800" w14:textId="77777777" w:rsidR="001650F5" w:rsidRDefault="001650F5" w:rsidP="001650F5">
      <w:pPr>
        <w:autoSpaceDE w:val="0"/>
        <w:autoSpaceDN w:val="0"/>
        <w:adjustRightInd w:val="0"/>
        <w:spacing w:after="80" w:line="276" w:lineRule="auto"/>
        <w:ind w:left="737" w:hanging="737"/>
        <w:rPr>
          <w:rFonts w:ascii="Times New Roman" w:hAnsi="Times New Roman"/>
          <w:sz w:val="24"/>
          <w:szCs w:val="24"/>
          <w:lang w:val="en-GB"/>
        </w:rPr>
      </w:pPr>
    </w:p>
    <w:p w14:paraId="1098CBF4" w14:textId="77777777" w:rsidR="001650F5" w:rsidRDefault="001650F5" w:rsidP="001650F5">
      <w:pPr>
        <w:autoSpaceDE w:val="0"/>
        <w:autoSpaceDN w:val="0"/>
        <w:adjustRightInd w:val="0"/>
        <w:spacing w:after="80" w:line="276" w:lineRule="auto"/>
        <w:ind w:left="737" w:hanging="737"/>
        <w:rPr>
          <w:rFonts w:ascii="Times New Roman" w:hAnsi="Times New Roman"/>
          <w:sz w:val="24"/>
          <w:szCs w:val="24"/>
          <w:lang w:val="en-GB"/>
        </w:rPr>
      </w:pPr>
      <w:r>
        <w:rPr>
          <w:rFonts w:ascii="Times New Roman" w:hAnsi="Times New Roman"/>
          <w:sz w:val="24"/>
          <w:szCs w:val="24"/>
          <w:u w:val="single"/>
          <w:lang w:val="en-US"/>
        </w:rPr>
        <w:t>Recommended reading</w:t>
      </w:r>
    </w:p>
    <w:p w14:paraId="50D4FE2C" w14:textId="77777777" w:rsidR="001650F5" w:rsidRDefault="001650F5" w:rsidP="001650F5">
      <w:pPr>
        <w:spacing w:line="276" w:lineRule="auto"/>
        <w:rPr>
          <w:rFonts w:ascii="Times New Roman" w:hAnsi="Times New Roman"/>
          <w:sz w:val="24"/>
          <w:szCs w:val="24"/>
          <w:lang w:val="en-GB"/>
        </w:rPr>
      </w:pPr>
      <w:proofErr w:type="spellStart"/>
      <w:r>
        <w:rPr>
          <w:rFonts w:ascii="Times New Roman" w:hAnsi="Times New Roman"/>
          <w:sz w:val="24"/>
          <w:szCs w:val="24"/>
          <w:lang w:val="en-GB"/>
        </w:rPr>
        <w:t>Inglis</w:t>
      </w:r>
      <w:proofErr w:type="spellEnd"/>
      <w:r>
        <w:rPr>
          <w:rFonts w:ascii="Times New Roman" w:hAnsi="Times New Roman"/>
          <w:sz w:val="24"/>
          <w:szCs w:val="24"/>
          <w:lang w:val="en-GB"/>
        </w:rPr>
        <w:t>, David. 2012. An Invitation to Social Theory. Cambridge. Polity Press. Pages 189-207</w:t>
      </w:r>
    </w:p>
    <w:p w14:paraId="1627B01C" w14:textId="77777777" w:rsidR="001650F5" w:rsidRDefault="001650F5" w:rsidP="001650F5">
      <w:pPr>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Marx, Karl &amp; Engels, Friedrich 1848: </w:t>
      </w:r>
      <w:r>
        <w:rPr>
          <w:rFonts w:ascii="Times New Roman" w:hAnsi="Times New Roman"/>
          <w:i/>
          <w:sz w:val="24"/>
          <w:szCs w:val="24"/>
          <w:lang w:val="en-GB"/>
        </w:rPr>
        <w:t xml:space="preserve">Manifesto of </w:t>
      </w:r>
      <w:r w:rsidRPr="004B57C2">
        <w:rPr>
          <w:rFonts w:ascii="Times New Roman" w:hAnsi="Times New Roman"/>
          <w:i/>
          <w:sz w:val="24"/>
          <w:szCs w:val="24"/>
          <w:lang w:val="en-GB"/>
        </w:rPr>
        <w:t>the Communist Party</w:t>
      </w:r>
      <w:r w:rsidRPr="00575EBA">
        <w:rPr>
          <w:rFonts w:ascii="Times New Roman" w:hAnsi="Times New Roman"/>
          <w:sz w:val="24"/>
          <w:szCs w:val="24"/>
          <w:lang w:val="en-GB"/>
        </w:rPr>
        <w:t xml:space="preserve">. </w:t>
      </w:r>
      <w:r>
        <w:rPr>
          <w:rFonts w:ascii="Times New Roman" w:hAnsi="Times New Roman"/>
          <w:sz w:val="24"/>
          <w:szCs w:val="24"/>
          <w:lang w:val="en-GB"/>
        </w:rPr>
        <w:t>53 pp</w:t>
      </w:r>
    </w:p>
    <w:p w14:paraId="06ECD19F" w14:textId="77777777" w:rsidR="00AE6B6A" w:rsidRPr="004B0C22" w:rsidRDefault="00AE6B6A" w:rsidP="00AE6B6A">
      <w:pPr>
        <w:autoSpaceDE w:val="0"/>
        <w:autoSpaceDN w:val="0"/>
        <w:adjustRightInd w:val="0"/>
        <w:spacing w:after="80" w:line="276" w:lineRule="auto"/>
        <w:rPr>
          <w:rFonts w:ascii="Times New Roman" w:hAnsi="Times New Roman"/>
          <w:b/>
          <w:sz w:val="24"/>
          <w:szCs w:val="24"/>
          <w:lang w:val="en-US"/>
        </w:rPr>
      </w:pPr>
    </w:p>
    <w:p w14:paraId="46326EEB" w14:textId="77777777" w:rsidR="00AE6B6A" w:rsidRDefault="00AE6B6A" w:rsidP="00AE6B6A">
      <w:pPr>
        <w:autoSpaceDE w:val="0"/>
        <w:autoSpaceDN w:val="0"/>
        <w:adjustRightInd w:val="0"/>
        <w:spacing w:after="80" w:line="276" w:lineRule="auto"/>
        <w:rPr>
          <w:rFonts w:ascii="Times New Roman" w:hAnsi="Times New Roman"/>
          <w:b/>
          <w:sz w:val="24"/>
          <w:szCs w:val="24"/>
          <w:lang w:val="en-US"/>
        </w:rPr>
      </w:pPr>
    </w:p>
    <w:p w14:paraId="17D60304" w14:textId="0AEC421F" w:rsidR="00AE6B6A" w:rsidRDefault="00E43136" w:rsidP="00AE6B6A">
      <w:pPr>
        <w:autoSpaceDE w:val="0"/>
        <w:autoSpaceDN w:val="0"/>
        <w:adjustRightInd w:val="0"/>
        <w:spacing w:after="80" w:line="276" w:lineRule="auto"/>
        <w:rPr>
          <w:rFonts w:ascii="Times New Roman" w:hAnsi="Times New Roman"/>
          <w:b/>
          <w:sz w:val="24"/>
          <w:szCs w:val="24"/>
          <w:lang w:val="en-US"/>
        </w:rPr>
      </w:pPr>
      <w:r>
        <w:rPr>
          <w:rFonts w:ascii="Times New Roman" w:hAnsi="Times New Roman"/>
          <w:b/>
          <w:sz w:val="24"/>
          <w:szCs w:val="24"/>
          <w:lang w:val="en-US"/>
        </w:rPr>
        <w:t>Friday 17</w:t>
      </w:r>
      <w:r w:rsidR="00AE6B6A">
        <w:rPr>
          <w:rFonts w:ascii="Times New Roman" w:hAnsi="Times New Roman"/>
          <w:b/>
          <w:sz w:val="24"/>
          <w:szCs w:val="24"/>
          <w:lang w:val="en-US"/>
        </w:rPr>
        <w:t xml:space="preserve"> September</w:t>
      </w:r>
      <w:r w:rsidR="00AE6B6A">
        <w:rPr>
          <w:rFonts w:ascii="Times New Roman" w:hAnsi="Times New Roman"/>
          <w:b/>
          <w:sz w:val="24"/>
          <w:szCs w:val="24"/>
          <w:lang w:val="en-US"/>
        </w:rPr>
        <w:tab/>
      </w:r>
      <w:r w:rsidR="00AE6B6A">
        <w:rPr>
          <w:rFonts w:ascii="Times New Roman" w:hAnsi="Times New Roman"/>
          <w:b/>
          <w:iCs/>
          <w:sz w:val="24"/>
          <w:szCs w:val="24"/>
          <w:lang w:val="en-US"/>
        </w:rPr>
        <w:t>10.15-12</w:t>
      </w:r>
      <w:r w:rsidR="00AE6B6A">
        <w:rPr>
          <w:rFonts w:ascii="Times New Roman" w:hAnsi="Times New Roman"/>
          <w:b/>
          <w:iCs/>
          <w:sz w:val="24"/>
          <w:szCs w:val="24"/>
          <w:lang w:val="en-US"/>
        </w:rPr>
        <w:tab/>
      </w:r>
      <w:r w:rsidR="00AE6B6A">
        <w:rPr>
          <w:rFonts w:ascii="Times New Roman" w:hAnsi="Times New Roman"/>
          <w:b/>
          <w:iCs/>
          <w:sz w:val="24"/>
          <w:szCs w:val="24"/>
          <w:lang w:val="en-US"/>
        </w:rPr>
        <w:tab/>
      </w:r>
      <w:r w:rsidR="003D23E4">
        <w:rPr>
          <w:rFonts w:ascii="Times New Roman" w:hAnsi="Times New Roman"/>
          <w:b/>
          <w:sz w:val="24"/>
          <w:szCs w:val="24"/>
          <w:lang w:val="en-US"/>
        </w:rPr>
        <w:t>The seminar will be held on Zoom</w:t>
      </w:r>
    </w:p>
    <w:p w14:paraId="5187CF1F" w14:textId="758851B3" w:rsidR="00AE6B6A" w:rsidRDefault="00AE6B6A" w:rsidP="003D23E4">
      <w:pPr>
        <w:autoSpaceDE w:val="0"/>
        <w:autoSpaceDN w:val="0"/>
        <w:adjustRightInd w:val="0"/>
        <w:spacing w:after="80" w:line="276" w:lineRule="auto"/>
        <w:rPr>
          <w:lang w:val="en-US"/>
        </w:rPr>
      </w:pPr>
      <w:r>
        <w:rPr>
          <w:rFonts w:ascii="Times New Roman" w:hAnsi="Times New Roman"/>
          <w:b/>
          <w:iCs/>
          <w:sz w:val="24"/>
          <w:szCs w:val="24"/>
          <w:lang w:val="en-US"/>
        </w:rPr>
        <w:tab/>
      </w:r>
      <w:r>
        <w:rPr>
          <w:rFonts w:ascii="Times New Roman" w:hAnsi="Times New Roman"/>
          <w:b/>
          <w:iCs/>
          <w:sz w:val="24"/>
          <w:szCs w:val="24"/>
          <w:lang w:val="en-US"/>
        </w:rPr>
        <w:tab/>
      </w:r>
      <w:r w:rsidRPr="005270C9">
        <w:rPr>
          <w:rFonts w:ascii="Times New Roman" w:hAnsi="Times New Roman"/>
          <w:b/>
          <w:iCs/>
          <w:sz w:val="24"/>
          <w:szCs w:val="24"/>
          <w:lang w:val="en-US"/>
        </w:rPr>
        <w:t>13</w:t>
      </w:r>
      <w:r>
        <w:rPr>
          <w:rFonts w:ascii="Times New Roman" w:hAnsi="Times New Roman"/>
          <w:b/>
          <w:iCs/>
          <w:sz w:val="24"/>
          <w:szCs w:val="24"/>
          <w:lang w:val="en-US"/>
        </w:rPr>
        <w:t>.15</w:t>
      </w:r>
      <w:r w:rsidRPr="005270C9">
        <w:rPr>
          <w:rFonts w:ascii="Times New Roman" w:hAnsi="Times New Roman"/>
          <w:b/>
          <w:iCs/>
          <w:sz w:val="24"/>
          <w:szCs w:val="24"/>
          <w:lang w:val="en-US"/>
        </w:rPr>
        <w:t>-15</w:t>
      </w:r>
      <w:r>
        <w:rPr>
          <w:rFonts w:ascii="Times New Roman" w:hAnsi="Times New Roman"/>
          <w:b/>
          <w:iCs/>
          <w:sz w:val="24"/>
          <w:szCs w:val="24"/>
          <w:lang w:val="en-US"/>
        </w:rPr>
        <w:tab/>
      </w:r>
      <w:r>
        <w:rPr>
          <w:rFonts w:ascii="Times New Roman" w:hAnsi="Times New Roman"/>
          <w:b/>
          <w:iCs/>
          <w:sz w:val="24"/>
          <w:szCs w:val="24"/>
          <w:lang w:val="en-US"/>
        </w:rPr>
        <w:tab/>
      </w:r>
      <w:r w:rsidR="003D23E4">
        <w:rPr>
          <w:rFonts w:ascii="Times New Roman" w:hAnsi="Times New Roman"/>
          <w:b/>
          <w:sz w:val="24"/>
          <w:szCs w:val="24"/>
          <w:lang w:val="en-US"/>
        </w:rPr>
        <w:t xml:space="preserve">The seminar will be held on Zoom </w:t>
      </w:r>
      <w:r>
        <w:rPr>
          <w:rFonts w:ascii="Times New Roman" w:hAnsi="Times New Roman"/>
          <w:b/>
          <w:sz w:val="24"/>
          <w:szCs w:val="24"/>
          <w:lang w:val="en-US"/>
        </w:rPr>
        <w:t>Disc</w:t>
      </w:r>
      <w:r w:rsidR="003413C9">
        <w:rPr>
          <w:rFonts w:ascii="Times New Roman" w:hAnsi="Times New Roman"/>
          <w:b/>
          <w:sz w:val="24"/>
          <w:szCs w:val="24"/>
          <w:lang w:val="en-US"/>
        </w:rPr>
        <w:t>ussion seminar on moral economy and</w:t>
      </w:r>
      <w:r>
        <w:rPr>
          <w:rFonts w:ascii="Times New Roman" w:hAnsi="Times New Roman"/>
          <w:b/>
          <w:sz w:val="24"/>
          <w:szCs w:val="24"/>
          <w:lang w:val="en-US"/>
        </w:rPr>
        <w:t xml:space="preserve"> g</w:t>
      </w:r>
      <w:r w:rsidR="003413C9">
        <w:rPr>
          <w:rFonts w:ascii="Times New Roman" w:hAnsi="Times New Roman"/>
          <w:b/>
          <w:sz w:val="24"/>
          <w:szCs w:val="24"/>
          <w:lang w:val="en-US"/>
        </w:rPr>
        <w:t>ender regimes</w:t>
      </w:r>
      <w:r>
        <w:rPr>
          <w:rFonts w:ascii="Times New Roman" w:hAnsi="Times New Roman"/>
          <w:b/>
          <w:sz w:val="24"/>
          <w:szCs w:val="24"/>
          <w:lang w:val="en-US"/>
        </w:rPr>
        <w:br/>
      </w:r>
    </w:p>
    <w:p w14:paraId="304A9B25" w14:textId="77777777" w:rsidR="00AE6B6A" w:rsidRDefault="00AE6B6A" w:rsidP="00AE6B6A">
      <w:pPr>
        <w:rPr>
          <w:lang w:val="en-US"/>
        </w:rPr>
      </w:pPr>
    </w:p>
    <w:p w14:paraId="392E98B5" w14:textId="36F68C5C" w:rsidR="00AE6B6A" w:rsidRDefault="00055E72" w:rsidP="00AE6B6A">
      <w:pPr>
        <w:spacing w:line="276" w:lineRule="auto"/>
        <w:rPr>
          <w:rFonts w:ascii="Times New Roman" w:hAnsi="Times New Roman"/>
          <w:b/>
          <w:sz w:val="24"/>
          <w:szCs w:val="24"/>
          <w:lang w:val="en-US"/>
        </w:rPr>
      </w:pPr>
      <w:r>
        <w:rPr>
          <w:rFonts w:ascii="Times New Roman" w:hAnsi="Times New Roman"/>
          <w:b/>
          <w:sz w:val="24"/>
          <w:szCs w:val="24"/>
          <w:lang w:val="en-US"/>
        </w:rPr>
        <w:t>Monday 20</w:t>
      </w:r>
      <w:r w:rsidR="00AE6B6A">
        <w:rPr>
          <w:rFonts w:ascii="Times New Roman" w:hAnsi="Times New Roman"/>
          <w:b/>
          <w:sz w:val="24"/>
          <w:szCs w:val="24"/>
          <w:lang w:val="en-US"/>
        </w:rPr>
        <w:t xml:space="preserve"> September</w:t>
      </w:r>
      <w:r w:rsidR="00AE6B6A">
        <w:rPr>
          <w:rFonts w:ascii="Times New Roman" w:hAnsi="Times New Roman"/>
          <w:b/>
          <w:sz w:val="24"/>
          <w:szCs w:val="24"/>
          <w:lang w:val="en-US"/>
        </w:rPr>
        <w:tab/>
        <w:t>10.15-12</w:t>
      </w:r>
      <w:r w:rsidR="00AE6B6A">
        <w:rPr>
          <w:rFonts w:ascii="Times New Roman" w:hAnsi="Times New Roman"/>
          <w:b/>
          <w:sz w:val="24"/>
          <w:szCs w:val="24"/>
          <w:lang w:val="en-US"/>
        </w:rPr>
        <w:tab/>
      </w:r>
      <w:r w:rsidR="00AE6B6A">
        <w:rPr>
          <w:rFonts w:ascii="Times New Roman" w:hAnsi="Times New Roman"/>
          <w:b/>
          <w:sz w:val="24"/>
          <w:szCs w:val="24"/>
          <w:lang w:val="en-US"/>
        </w:rPr>
        <w:tab/>
      </w:r>
      <w:r w:rsidR="003D23E4">
        <w:rPr>
          <w:rFonts w:ascii="Times New Roman" w:hAnsi="Times New Roman"/>
          <w:b/>
          <w:sz w:val="24"/>
          <w:szCs w:val="24"/>
          <w:lang w:val="en-US"/>
        </w:rPr>
        <w:t>L</w:t>
      </w:r>
      <w:r w:rsidR="00AE6B6A">
        <w:rPr>
          <w:rFonts w:ascii="Times New Roman" w:hAnsi="Times New Roman"/>
          <w:b/>
          <w:sz w:val="24"/>
          <w:szCs w:val="24"/>
          <w:lang w:val="en-US"/>
        </w:rPr>
        <w:t xml:space="preserve">ecture </w:t>
      </w:r>
      <w:r w:rsidR="003D23E4">
        <w:rPr>
          <w:rFonts w:ascii="Times New Roman" w:hAnsi="Times New Roman"/>
          <w:b/>
          <w:sz w:val="24"/>
          <w:szCs w:val="24"/>
          <w:lang w:val="en-US"/>
        </w:rPr>
        <w:t>room W</w:t>
      </w:r>
    </w:p>
    <w:p w14:paraId="4BA52F6B" w14:textId="77777777" w:rsidR="00AE6B6A" w:rsidRDefault="00AE6B6A" w:rsidP="00AE6B6A">
      <w:pPr>
        <w:spacing w:line="276" w:lineRule="auto"/>
        <w:rPr>
          <w:rFonts w:ascii="Times New Roman" w:hAnsi="Times New Roman"/>
          <w:b/>
          <w:sz w:val="24"/>
          <w:szCs w:val="24"/>
          <w:lang w:val="en-US"/>
        </w:rPr>
      </w:pPr>
      <w:r>
        <w:rPr>
          <w:rFonts w:ascii="Times New Roman" w:hAnsi="Times New Roman"/>
          <w:b/>
          <w:sz w:val="24"/>
          <w:szCs w:val="24"/>
          <w:lang w:val="en-US"/>
        </w:rPr>
        <w:t>How people make sense of their own life worlds:</w:t>
      </w:r>
    </w:p>
    <w:p w14:paraId="1B1909A5" w14:textId="77777777" w:rsidR="00AE6B6A" w:rsidRDefault="00AE6B6A" w:rsidP="00AE6B6A">
      <w:pPr>
        <w:spacing w:line="276" w:lineRule="auto"/>
        <w:rPr>
          <w:rFonts w:ascii="Times New Roman" w:hAnsi="Times New Roman"/>
          <w:b/>
          <w:sz w:val="24"/>
          <w:szCs w:val="24"/>
          <w:lang w:val="en-US"/>
        </w:rPr>
      </w:pPr>
      <w:r>
        <w:rPr>
          <w:rFonts w:ascii="Times New Roman" w:hAnsi="Times New Roman"/>
          <w:b/>
          <w:sz w:val="24"/>
          <w:szCs w:val="24"/>
          <w:lang w:val="en-US"/>
        </w:rPr>
        <w:t>Hermeneutics and ethnomethodology</w:t>
      </w:r>
    </w:p>
    <w:p w14:paraId="2A93B664" w14:textId="77777777" w:rsidR="00AE6B6A" w:rsidRDefault="00AE6B6A" w:rsidP="00AE6B6A">
      <w:pPr>
        <w:spacing w:line="276" w:lineRule="auto"/>
        <w:rPr>
          <w:rFonts w:ascii="Times New Roman" w:hAnsi="Times New Roman"/>
          <w:sz w:val="24"/>
          <w:szCs w:val="24"/>
          <w:u w:val="single"/>
          <w:lang w:val="en-US"/>
        </w:rPr>
      </w:pPr>
      <w:r>
        <w:rPr>
          <w:rFonts w:ascii="Times New Roman" w:hAnsi="Times New Roman"/>
          <w:sz w:val="24"/>
          <w:szCs w:val="24"/>
          <w:lang w:val="en-US"/>
        </w:rPr>
        <w:t xml:space="preserve">Lecturer: </w:t>
      </w:r>
      <w:proofErr w:type="spellStart"/>
      <w:r>
        <w:rPr>
          <w:rFonts w:ascii="Times New Roman" w:hAnsi="Times New Roman"/>
          <w:sz w:val="24"/>
          <w:szCs w:val="24"/>
          <w:lang w:val="en-US"/>
        </w:rPr>
        <w:t>Kjell</w:t>
      </w:r>
      <w:proofErr w:type="spellEnd"/>
      <w:r>
        <w:rPr>
          <w:rFonts w:ascii="Times New Roman" w:hAnsi="Times New Roman"/>
          <w:sz w:val="24"/>
          <w:szCs w:val="24"/>
          <w:lang w:val="en-US"/>
        </w:rPr>
        <w:t xml:space="preserve"> Hansen</w:t>
      </w:r>
    </w:p>
    <w:p w14:paraId="7FC8DDAF" w14:textId="77777777" w:rsidR="00AE6B6A" w:rsidRDefault="00AE6B6A" w:rsidP="00AE6B6A">
      <w:pPr>
        <w:spacing w:after="80" w:line="276" w:lineRule="auto"/>
        <w:rPr>
          <w:rFonts w:ascii="Times New Roman" w:hAnsi="Times New Roman"/>
          <w:sz w:val="24"/>
          <w:szCs w:val="24"/>
          <w:u w:val="single"/>
          <w:lang w:val="en-US"/>
        </w:rPr>
      </w:pPr>
    </w:p>
    <w:p w14:paraId="57ED8E17" w14:textId="77777777" w:rsidR="00AE6B6A" w:rsidRDefault="00AE6B6A" w:rsidP="00AE6B6A">
      <w:pPr>
        <w:spacing w:after="80" w:line="276" w:lineRule="auto"/>
        <w:rPr>
          <w:rFonts w:ascii="Times New Roman" w:hAnsi="Times New Roman"/>
          <w:b/>
          <w:sz w:val="24"/>
          <w:szCs w:val="24"/>
          <w:lang w:val="en-US"/>
        </w:rPr>
      </w:pPr>
      <w:r>
        <w:rPr>
          <w:rFonts w:ascii="Times New Roman" w:hAnsi="Times New Roman"/>
          <w:sz w:val="24"/>
          <w:szCs w:val="24"/>
          <w:u w:val="single"/>
          <w:lang w:val="en-US"/>
        </w:rPr>
        <w:t>Required Reading</w:t>
      </w:r>
    </w:p>
    <w:p w14:paraId="4F70EA96" w14:textId="77777777" w:rsidR="00AE6B6A" w:rsidRDefault="00AE6B6A" w:rsidP="00AE6B6A">
      <w:pPr>
        <w:spacing w:after="80" w:line="276" w:lineRule="auto"/>
        <w:ind w:left="737" w:hanging="737"/>
        <w:rPr>
          <w:rFonts w:ascii="Times New Roman" w:hAnsi="Times New Roman"/>
          <w:sz w:val="24"/>
          <w:szCs w:val="24"/>
          <w:lang w:val="en-GB"/>
        </w:rPr>
      </w:pPr>
      <w:r w:rsidRPr="00A22A6D">
        <w:rPr>
          <w:rFonts w:ascii="Times New Roman" w:hAnsi="Times New Roman"/>
          <w:sz w:val="24"/>
          <w:szCs w:val="24"/>
          <w:lang w:val="en-GB"/>
        </w:rPr>
        <w:t xml:space="preserve">Geertz, Clifford. 1973. Deep Play: Notes on the Balinese Cockfight. </w:t>
      </w:r>
      <w:r w:rsidRPr="00A22A6D">
        <w:rPr>
          <w:rFonts w:ascii="Times New Roman" w:hAnsi="Times New Roman"/>
          <w:i/>
          <w:sz w:val="24"/>
          <w:szCs w:val="24"/>
          <w:lang w:val="en-GB"/>
        </w:rPr>
        <w:t>The Interpretation of Culture</w:t>
      </w:r>
      <w:r w:rsidRPr="00A22A6D">
        <w:rPr>
          <w:rFonts w:ascii="Times New Roman" w:hAnsi="Times New Roman"/>
          <w:sz w:val="24"/>
          <w:szCs w:val="24"/>
          <w:lang w:val="en-GB"/>
        </w:rPr>
        <w:t>. New York. Basic Books. Pages 412-454.</w:t>
      </w:r>
    </w:p>
    <w:p w14:paraId="39E45B5A" w14:textId="77777777" w:rsidR="00AE6B6A" w:rsidRDefault="00AE6B6A" w:rsidP="00AE6B6A">
      <w:pPr>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Sharrock, Wes &amp; Button, Graham 1991: The social actor: social action in real time. In: Button, Graham (ed.): </w:t>
      </w:r>
      <w:r>
        <w:rPr>
          <w:rFonts w:ascii="Times New Roman" w:hAnsi="Times New Roman"/>
          <w:i/>
          <w:sz w:val="24"/>
          <w:szCs w:val="24"/>
          <w:lang w:val="en-GB"/>
        </w:rPr>
        <w:t>Ethnomethodology and the human sciences.</w:t>
      </w:r>
      <w:r>
        <w:rPr>
          <w:rFonts w:ascii="Times New Roman" w:hAnsi="Times New Roman"/>
          <w:sz w:val="24"/>
          <w:szCs w:val="24"/>
          <w:lang w:val="en-GB"/>
        </w:rPr>
        <w:t xml:space="preserve"> Cambridge: Cambridge University Press. (p 137 - 171)</w:t>
      </w:r>
    </w:p>
    <w:p w14:paraId="089163E4" w14:textId="77777777" w:rsidR="00AE6B6A" w:rsidRDefault="00AE6B6A" w:rsidP="00AE6B6A">
      <w:pPr>
        <w:autoSpaceDE w:val="0"/>
        <w:autoSpaceDN w:val="0"/>
        <w:adjustRightInd w:val="0"/>
        <w:spacing w:after="80" w:line="276" w:lineRule="auto"/>
        <w:ind w:left="737" w:hanging="737"/>
        <w:rPr>
          <w:rFonts w:ascii="Times New Roman" w:hAnsi="Times New Roman"/>
          <w:sz w:val="24"/>
          <w:szCs w:val="24"/>
          <w:u w:val="single"/>
          <w:lang w:val="en-GB"/>
        </w:rPr>
      </w:pPr>
    </w:p>
    <w:p w14:paraId="4CB1CD49" w14:textId="77777777" w:rsidR="00AE6B6A" w:rsidRPr="00D60DCF" w:rsidRDefault="00AE6B6A" w:rsidP="00AE6B6A">
      <w:pPr>
        <w:autoSpaceDE w:val="0"/>
        <w:autoSpaceDN w:val="0"/>
        <w:adjustRightInd w:val="0"/>
        <w:spacing w:after="80" w:line="276" w:lineRule="auto"/>
        <w:ind w:left="737" w:hanging="737"/>
        <w:rPr>
          <w:rFonts w:ascii="Times New Roman" w:hAnsi="Times New Roman"/>
          <w:sz w:val="24"/>
          <w:szCs w:val="24"/>
          <w:u w:val="single"/>
          <w:lang w:val="en-GB"/>
        </w:rPr>
      </w:pPr>
      <w:r w:rsidRPr="00D60DCF">
        <w:rPr>
          <w:rFonts w:ascii="Times New Roman" w:hAnsi="Times New Roman"/>
          <w:sz w:val="24"/>
          <w:szCs w:val="24"/>
          <w:u w:val="single"/>
          <w:lang w:val="en-GB"/>
        </w:rPr>
        <w:t>Recommended reading</w:t>
      </w:r>
    </w:p>
    <w:p w14:paraId="5C1D50D8" w14:textId="77777777" w:rsidR="00AE6B6A" w:rsidRDefault="00AE6B6A" w:rsidP="00AE6B6A">
      <w:pPr>
        <w:spacing w:line="276" w:lineRule="auto"/>
        <w:ind w:left="709" w:hanging="709"/>
        <w:rPr>
          <w:rFonts w:ascii="Times New Roman" w:hAnsi="Times New Roman"/>
          <w:sz w:val="24"/>
          <w:szCs w:val="24"/>
          <w:lang w:val="en-US"/>
        </w:rPr>
      </w:pPr>
      <w:proofErr w:type="spellStart"/>
      <w:r>
        <w:rPr>
          <w:rFonts w:ascii="Times New Roman" w:hAnsi="Times New Roman"/>
          <w:sz w:val="24"/>
          <w:szCs w:val="24"/>
          <w:lang w:val="en-US"/>
        </w:rPr>
        <w:t>Garfinkel</w:t>
      </w:r>
      <w:proofErr w:type="spellEnd"/>
      <w:r>
        <w:rPr>
          <w:rFonts w:ascii="Times New Roman" w:hAnsi="Times New Roman"/>
          <w:sz w:val="24"/>
          <w:szCs w:val="24"/>
          <w:lang w:val="en-US"/>
        </w:rPr>
        <w:t xml:space="preserve">, Harold 1966: Ethnomethodology’s program. </w:t>
      </w:r>
      <w:r>
        <w:rPr>
          <w:rFonts w:ascii="Times New Roman" w:hAnsi="Times New Roman"/>
          <w:i/>
          <w:sz w:val="24"/>
          <w:szCs w:val="24"/>
          <w:lang w:val="en-US"/>
        </w:rPr>
        <w:t>Social Psychology Quarterly</w:t>
      </w:r>
      <w:r>
        <w:rPr>
          <w:rFonts w:ascii="Times New Roman" w:hAnsi="Times New Roman"/>
          <w:sz w:val="24"/>
          <w:szCs w:val="24"/>
          <w:lang w:val="en-US"/>
        </w:rPr>
        <w:t xml:space="preserve">, vol. 59, no 1. Pages 5 – 21. </w:t>
      </w:r>
    </w:p>
    <w:p w14:paraId="6BB35AD0" w14:textId="77777777" w:rsidR="00AE6B6A" w:rsidRDefault="00AE6B6A" w:rsidP="00AE6B6A">
      <w:pPr>
        <w:autoSpaceDE w:val="0"/>
        <w:autoSpaceDN w:val="0"/>
        <w:adjustRightInd w:val="0"/>
        <w:spacing w:after="80" w:line="276" w:lineRule="auto"/>
        <w:ind w:left="709" w:hanging="709"/>
        <w:rPr>
          <w:rFonts w:ascii="Times New Roman" w:hAnsi="Times New Roman"/>
          <w:sz w:val="24"/>
          <w:szCs w:val="24"/>
          <w:lang w:val="en-GB"/>
        </w:rPr>
      </w:pPr>
      <w:r>
        <w:rPr>
          <w:rFonts w:ascii="Times New Roman" w:hAnsi="Times New Roman"/>
          <w:sz w:val="24"/>
          <w:szCs w:val="24"/>
          <w:lang w:val="en-GB"/>
        </w:rPr>
        <w:t xml:space="preserve">Jackson, Michael. 2013. Chapter 3. </w:t>
      </w:r>
      <w:proofErr w:type="spellStart"/>
      <w:r>
        <w:rPr>
          <w:rFonts w:ascii="Times New Roman" w:hAnsi="Times New Roman"/>
          <w:i/>
          <w:sz w:val="24"/>
          <w:szCs w:val="24"/>
          <w:lang w:val="en-GB"/>
        </w:rPr>
        <w:t>Lifeworlds</w:t>
      </w:r>
      <w:proofErr w:type="spellEnd"/>
      <w:r>
        <w:rPr>
          <w:rFonts w:ascii="Times New Roman" w:hAnsi="Times New Roman"/>
          <w:i/>
          <w:sz w:val="24"/>
          <w:szCs w:val="24"/>
          <w:lang w:val="en-GB"/>
        </w:rPr>
        <w:t>. Essays in existential anthropology</w:t>
      </w:r>
      <w:r>
        <w:rPr>
          <w:rFonts w:ascii="Times New Roman" w:hAnsi="Times New Roman"/>
          <w:sz w:val="24"/>
          <w:szCs w:val="24"/>
          <w:lang w:val="en-GB"/>
        </w:rPr>
        <w:t>. Chicago. The University of Chicago Press.  Pages 51-74.</w:t>
      </w:r>
    </w:p>
    <w:p w14:paraId="78C25B89" w14:textId="77777777" w:rsidR="007325D8" w:rsidRDefault="007325D8" w:rsidP="00AE6B6A">
      <w:pPr>
        <w:autoSpaceDE w:val="0"/>
        <w:autoSpaceDN w:val="0"/>
        <w:adjustRightInd w:val="0"/>
        <w:spacing w:after="80" w:line="276" w:lineRule="auto"/>
        <w:ind w:left="709" w:hanging="709"/>
        <w:rPr>
          <w:rFonts w:ascii="Times New Roman" w:hAnsi="Times New Roman"/>
          <w:sz w:val="24"/>
          <w:szCs w:val="24"/>
          <w:lang w:val="en-GB"/>
        </w:rPr>
      </w:pPr>
    </w:p>
    <w:p w14:paraId="30CADD05" w14:textId="77777777" w:rsidR="009E23CD" w:rsidRDefault="009E23CD" w:rsidP="00AE6B6A">
      <w:pPr>
        <w:autoSpaceDE w:val="0"/>
        <w:autoSpaceDN w:val="0"/>
        <w:adjustRightInd w:val="0"/>
        <w:spacing w:after="80" w:line="276" w:lineRule="auto"/>
        <w:ind w:left="709" w:hanging="709"/>
        <w:rPr>
          <w:rFonts w:ascii="Times New Roman" w:hAnsi="Times New Roman"/>
          <w:sz w:val="24"/>
          <w:szCs w:val="24"/>
          <w:lang w:val="en-GB"/>
        </w:rPr>
      </w:pPr>
    </w:p>
    <w:p w14:paraId="533E9C24" w14:textId="5D2DDBCC" w:rsidR="007325D8" w:rsidRDefault="00055E72" w:rsidP="00AE6B6A">
      <w:pPr>
        <w:autoSpaceDE w:val="0"/>
        <w:autoSpaceDN w:val="0"/>
        <w:adjustRightInd w:val="0"/>
        <w:spacing w:after="80" w:line="276" w:lineRule="auto"/>
        <w:ind w:left="709" w:hanging="709"/>
        <w:rPr>
          <w:rFonts w:ascii="Times New Roman" w:hAnsi="Times New Roman"/>
          <w:sz w:val="24"/>
          <w:szCs w:val="24"/>
          <w:lang w:val="en-GB"/>
        </w:rPr>
      </w:pPr>
      <w:r>
        <w:rPr>
          <w:rFonts w:ascii="Times New Roman" w:hAnsi="Times New Roman"/>
          <w:b/>
          <w:sz w:val="24"/>
          <w:szCs w:val="24"/>
          <w:lang w:val="en-US"/>
        </w:rPr>
        <w:t>Monday 20</w:t>
      </w:r>
      <w:r w:rsidR="007325D8">
        <w:rPr>
          <w:rFonts w:ascii="Times New Roman" w:hAnsi="Times New Roman"/>
          <w:b/>
          <w:sz w:val="24"/>
          <w:szCs w:val="24"/>
          <w:lang w:val="en-US"/>
        </w:rPr>
        <w:t xml:space="preserve"> September</w:t>
      </w:r>
      <w:r w:rsidR="007325D8">
        <w:rPr>
          <w:rFonts w:ascii="Times New Roman" w:hAnsi="Times New Roman"/>
          <w:b/>
          <w:sz w:val="24"/>
          <w:szCs w:val="24"/>
          <w:lang w:val="en-US"/>
        </w:rPr>
        <w:tab/>
        <w:t>13.15-15.00</w:t>
      </w:r>
      <w:r w:rsidR="007325D8">
        <w:rPr>
          <w:rFonts w:ascii="Times New Roman" w:hAnsi="Times New Roman"/>
          <w:b/>
          <w:sz w:val="24"/>
          <w:szCs w:val="24"/>
          <w:lang w:val="en-US"/>
        </w:rPr>
        <w:tab/>
      </w:r>
      <w:r w:rsidR="007325D8">
        <w:rPr>
          <w:rFonts w:ascii="Times New Roman" w:hAnsi="Times New Roman"/>
          <w:b/>
          <w:sz w:val="24"/>
          <w:szCs w:val="24"/>
          <w:lang w:val="en-US"/>
        </w:rPr>
        <w:tab/>
      </w:r>
      <w:r w:rsidR="001E0EED">
        <w:rPr>
          <w:rFonts w:ascii="Times New Roman" w:hAnsi="Times New Roman"/>
          <w:b/>
          <w:sz w:val="24"/>
          <w:szCs w:val="24"/>
          <w:lang w:val="en-US"/>
        </w:rPr>
        <w:t>Venue will be announced later</w:t>
      </w:r>
    </w:p>
    <w:p w14:paraId="4B23A41D" w14:textId="77777777" w:rsidR="00A91ADC" w:rsidRPr="007A410E" w:rsidRDefault="00A91ADC" w:rsidP="00A91ADC">
      <w:pPr>
        <w:spacing w:line="276" w:lineRule="auto"/>
        <w:rPr>
          <w:rFonts w:ascii="Times New Roman" w:hAnsi="Times New Roman"/>
          <w:b/>
          <w:color w:val="000000" w:themeColor="text1"/>
          <w:sz w:val="24"/>
          <w:szCs w:val="24"/>
          <w:lang w:val="en-US"/>
        </w:rPr>
      </w:pPr>
      <w:r w:rsidRPr="007A410E">
        <w:rPr>
          <w:rFonts w:ascii="Times New Roman" w:hAnsi="Times New Roman"/>
          <w:b/>
          <w:color w:val="000000" w:themeColor="text1"/>
          <w:sz w:val="24"/>
          <w:szCs w:val="24"/>
          <w:lang w:val="en-US"/>
        </w:rPr>
        <w:t>The interplay between structure and agency</w:t>
      </w:r>
      <w:r w:rsidRPr="007A410E">
        <w:rPr>
          <w:rFonts w:ascii="Times New Roman" w:hAnsi="Times New Roman"/>
          <w:b/>
          <w:color w:val="000000" w:themeColor="text1"/>
          <w:sz w:val="24"/>
          <w:szCs w:val="24"/>
          <w:lang w:val="en-US"/>
        </w:rPr>
        <w:br/>
        <w:t>(Bourdieu and Giddens)</w:t>
      </w:r>
    </w:p>
    <w:p w14:paraId="315BCC72" w14:textId="77777777" w:rsidR="00A91ADC" w:rsidRDefault="00A91ADC" w:rsidP="00A91ADC">
      <w:pPr>
        <w:spacing w:after="80" w:line="276" w:lineRule="auto"/>
        <w:rPr>
          <w:rFonts w:ascii="Times New Roman" w:hAnsi="Times New Roman"/>
          <w:sz w:val="24"/>
          <w:szCs w:val="24"/>
          <w:u w:val="single"/>
          <w:lang w:val="en-US"/>
        </w:rPr>
      </w:pPr>
      <w:r>
        <w:rPr>
          <w:rFonts w:ascii="Times New Roman" w:hAnsi="Times New Roman"/>
          <w:color w:val="000000" w:themeColor="text1"/>
          <w:sz w:val="24"/>
          <w:szCs w:val="24"/>
          <w:lang w:val="en-US"/>
        </w:rPr>
        <w:t>Lecturer: Örjan Bartholdson</w:t>
      </w:r>
      <w:r>
        <w:rPr>
          <w:rFonts w:ascii="Times New Roman" w:hAnsi="Times New Roman"/>
          <w:color w:val="000000" w:themeColor="text1"/>
          <w:sz w:val="24"/>
          <w:szCs w:val="24"/>
          <w:lang w:val="en-US"/>
        </w:rPr>
        <w:br/>
      </w:r>
    </w:p>
    <w:p w14:paraId="29BEF813" w14:textId="77777777" w:rsidR="00A91ADC" w:rsidRDefault="00A91ADC" w:rsidP="00A91ADC">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1E3FAF65" w14:textId="77777777" w:rsidR="00A91ADC" w:rsidRDefault="00A91ADC" w:rsidP="00A91ADC">
      <w:pPr>
        <w:autoSpaceDE w:val="0"/>
        <w:autoSpaceDN w:val="0"/>
        <w:adjustRightInd w:val="0"/>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Bourdieu, Pierre; Wacquant, Lois. 1992. </w:t>
      </w:r>
      <w:r>
        <w:rPr>
          <w:rFonts w:ascii="Times New Roman" w:hAnsi="Times New Roman"/>
          <w:i/>
          <w:sz w:val="24"/>
          <w:szCs w:val="24"/>
          <w:lang w:val="en-GB"/>
        </w:rPr>
        <w:t>An Invitation to Reflexive Sociology</w:t>
      </w:r>
      <w:r>
        <w:rPr>
          <w:rFonts w:ascii="Times New Roman" w:hAnsi="Times New Roman"/>
          <w:sz w:val="24"/>
          <w:szCs w:val="24"/>
          <w:lang w:val="en-GB"/>
        </w:rPr>
        <w:t xml:space="preserve">. Pages: 94-135, </w:t>
      </w:r>
      <w:r w:rsidRPr="00241341">
        <w:rPr>
          <w:rFonts w:ascii="Times New Roman" w:hAnsi="Times New Roman"/>
          <w:sz w:val="24"/>
          <w:szCs w:val="24"/>
          <w:lang w:val="en-GB"/>
        </w:rPr>
        <w:t>167-173. Cambridge. University of Chicago.</w:t>
      </w:r>
    </w:p>
    <w:p w14:paraId="0C387BE7" w14:textId="77777777" w:rsidR="00A91ADC" w:rsidRDefault="00A91ADC" w:rsidP="00A91ADC">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Giddens, Anthony. 1986. Agency, Structure. </w:t>
      </w:r>
      <w:r>
        <w:rPr>
          <w:rFonts w:ascii="Times New Roman" w:hAnsi="Times New Roman"/>
          <w:i/>
          <w:sz w:val="24"/>
          <w:szCs w:val="24"/>
          <w:lang w:val="en-US"/>
        </w:rPr>
        <w:t>Central Problems in Social Theory. Action, Structure and Contradiction in Social Analysis.</w:t>
      </w:r>
      <w:r>
        <w:rPr>
          <w:rFonts w:ascii="Times New Roman" w:hAnsi="Times New Roman"/>
          <w:sz w:val="24"/>
          <w:szCs w:val="24"/>
          <w:lang w:val="en-US"/>
        </w:rPr>
        <w:t xml:space="preserve"> Hong Kong. MacMillan. Pages 49-73</w:t>
      </w:r>
    </w:p>
    <w:p w14:paraId="6DF607F6" w14:textId="77777777" w:rsidR="00A91ADC" w:rsidRPr="007A410E" w:rsidRDefault="00A91ADC" w:rsidP="00A91ADC">
      <w:pPr>
        <w:spacing w:line="276" w:lineRule="auto"/>
        <w:rPr>
          <w:rFonts w:ascii="Times New Roman" w:hAnsi="Times New Roman"/>
          <w:b/>
          <w:color w:val="000000" w:themeColor="text1"/>
          <w:sz w:val="24"/>
          <w:szCs w:val="24"/>
          <w:lang w:val="en-US"/>
        </w:rPr>
      </w:pPr>
      <w:proofErr w:type="spellStart"/>
      <w:r>
        <w:rPr>
          <w:rFonts w:ascii="Times New Roman" w:hAnsi="Times New Roman"/>
          <w:sz w:val="24"/>
          <w:szCs w:val="24"/>
          <w:lang w:val="en-GB"/>
        </w:rPr>
        <w:t>Inglis</w:t>
      </w:r>
      <w:proofErr w:type="spellEnd"/>
      <w:r>
        <w:rPr>
          <w:rFonts w:ascii="Times New Roman" w:hAnsi="Times New Roman"/>
          <w:sz w:val="24"/>
          <w:szCs w:val="24"/>
          <w:lang w:val="en-GB"/>
        </w:rPr>
        <w:t xml:space="preserve">, David. 2012. </w:t>
      </w:r>
      <w:proofErr w:type="spellStart"/>
      <w:r>
        <w:rPr>
          <w:rFonts w:ascii="Times New Roman" w:hAnsi="Times New Roman"/>
          <w:sz w:val="24"/>
          <w:szCs w:val="24"/>
          <w:lang w:val="en-GB"/>
        </w:rPr>
        <w:t>Structurationist</w:t>
      </w:r>
      <w:proofErr w:type="spellEnd"/>
      <w:r>
        <w:rPr>
          <w:rFonts w:ascii="Times New Roman" w:hAnsi="Times New Roman"/>
          <w:sz w:val="24"/>
          <w:szCs w:val="24"/>
          <w:lang w:val="en-GB"/>
        </w:rPr>
        <w:t xml:space="preserve"> Paradigms. In </w:t>
      </w:r>
      <w:r>
        <w:rPr>
          <w:rFonts w:ascii="Times New Roman" w:hAnsi="Times New Roman"/>
          <w:i/>
          <w:sz w:val="24"/>
          <w:szCs w:val="24"/>
          <w:lang w:val="en-GB"/>
        </w:rPr>
        <w:t>An Invitation to Social Theory</w:t>
      </w:r>
      <w:r>
        <w:rPr>
          <w:rFonts w:ascii="Times New Roman" w:hAnsi="Times New Roman"/>
          <w:sz w:val="24"/>
          <w:szCs w:val="24"/>
          <w:lang w:val="en-GB"/>
        </w:rPr>
        <w:t>. Cambridge. Polity Press. Pages 208-234</w:t>
      </w:r>
    </w:p>
    <w:p w14:paraId="5AAFD06D" w14:textId="77777777" w:rsidR="00AE6B6A" w:rsidRDefault="00AE6B6A" w:rsidP="00AE6B6A">
      <w:pPr>
        <w:spacing w:line="276" w:lineRule="auto"/>
        <w:rPr>
          <w:rFonts w:ascii="Times New Roman" w:hAnsi="Times New Roman"/>
          <w:b/>
          <w:sz w:val="24"/>
          <w:szCs w:val="24"/>
          <w:lang w:val="en-US"/>
        </w:rPr>
      </w:pPr>
    </w:p>
    <w:p w14:paraId="25DBD0F9" w14:textId="77777777" w:rsidR="00AE6B6A" w:rsidRDefault="00AE6B6A" w:rsidP="00AE6B6A">
      <w:pPr>
        <w:spacing w:line="276" w:lineRule="auto"/>
        <w:rPr>
          <w:rFonts w:ascii="Times New Roman" w:hAnsi="Times New Roman"/>
          <w:b/>
          <w:sz w:val="24"/>
          <w:szCs w:val="24"/>
          <w:lang w:val="en-US"/>
        </w:rPr>
      </w:pPr>
    </w:p>
    <w:p w14:paraId="7CEC9F18" w14:textId="6E7385EC" w:rsidR="00AE6B6A" w:rsidRPr="00F277B6" w:rsidRDefault="00055E72" w:rsidP="00AE6B6A">
      <w:pPr>
        <w:spacing w:line="276" w:lineRule="auto"/>
        <w:rPr>
          <w:rFonts w:ascii="Times New Roman" w:hAnsi="Times New Roman"/>
          <w:b/>
          <w:sz w:val="24"/>
          <w:szCs w:val="24"/>
          <w:lang w:val="en-US"/>
        </w:rPr>
      </w:pPr>
      <w:r>
        <w:rPr>
          <w:rFonts w:ascii="Times New Roman" w:hAnsi="Times New Roman"/>
          <w:b/>
          <w:sz w:val="24"/>
          <w:szCs w:val="24"/>
          <w:lang w:val="en-US"/>
        </w:rPr>
        <w:t>Tuesday 21</w:t>
      </w:r>
      <w:r w:rsidR="00AE6B6A">
        <w:rPr>
          <w:rFonts w:ascii="Times New Roman" w:hAnsi="Times New Roman"/>
          <w:b/>
          <w:sz w:val="24"/>
          <w:szCs w:val="24"/>
          <w:lang w:val="en-US"/>
        </w:rPr>
        <w:t xml:space="preserve"> September</w:t>
      </w:r>
      <w:r w:rsidR="00AE6B6A">
        <w:rPr>
          <w:rFonts w:ascii="Times New Roman" w:hAnsi="Times New Roman"/>
          <w:b/>
          <w:sz w:val="24"/>
          <w:szCs w:val="24"/>
          <w:lang w:val="en-US"/>
        </w:rPr>
        <w:tab/>
        <w:t>10.15-12.00</w:t>
      </w:r>
      <w:r w:rsidR="00AE6B6A">
        <w:rPr>
          <w:rFonts w:ascii="Times New Roman" w:hAnsi="Times New Roman"/>
          <w:b/>
          <w:sz w:val="24"/>
          <w:szCs w:val="24"/>
          <w:lang w:val="en-US"/>
        </w:rPr>
        <w:tab/>
      </w:r>
      <w:r w:rsidR="00AE6B6A">
        <w:rPr>
          <w:rFonts w:ascii="Times New Roman" w:hAnsi="Times New Roman"/>
          <w:b/>
          <w:sz w:val="24"/>
          <w:szCs w:val="24"/>
          <w:lang w:val="en-US"/>
        </w:rPr>
        <w:tab/>
        <w:t>The lecture will be held on Zoom How people make sense of their own life worlds</w:t>
      </w:r>
    </w:p>
    <w:p w14:paraId="1CA0563B" w14:textId="77777777" w:rsidR="00AE6B6A" w:rsidRPr="000F15A9" w:rsidRDefault="00AE6B6A" w:rsidP="00AE6B6A">
      <w:pPr>
        <w:spacing w:line="276" w:lineRule="auto"/>
        <w:rPr>
          <w:rFonts w:ascii="Times New Roman" w:hAnsi="Times New Roman"/>
          <w:b/>
          <w:sz w:val="24"/>
          <w:szCs w:val="24"/>
        </w:rPr>
      </w:pPr>
      <w:proofErr w:type="spellStart"/>
      <w:r w:rsidRPr="000F15A9">
        <w:rPr>
          <w:rFonts w:ascii="Times New Roman" w:hAnsi="Times New Roman"/>
          <w:b/>
          <w:sz w:val="24"/>
          <w:szCs w:val="24"/>
        </w:rPr>
        <w:t>Phenomenology</w:t>
      </w:r>
      <w:proofErr w:type="spellEnd"/>
    </w:p>
    <w:p w14:paraId="4E18C84F" w14:textId="2A465CAF" w:rsidR="00AE6B6A" w:rsidRPr="000F15A9" w:rsidRDefault="00AE6B6A" w:rsidP="00AE6B6A">
      <w:pPr>
        <w:autoSpaceDE w:val="0"/>
        <w:autoSpaceDN w:val="0"/>
        <w:adjustRightInd w:val="0"/>
        <w:spacing w:after="80" w:line="276" w:lineRule="auto"/>
        <w:ind w:left="737" w:hanging="737"/>
        <w:rPr>
          <w:rFonts w:ascii="Times New Roman" w:hAnsi="Times New Roman"/>
          <w:sz w:val="24"/>
          <w:szCs w:val="24"/>
        </w:rPr>
      </w:pPr>
      <w:proofErr w:type="spellStart"/>
      <w:r w:rsidRPr="000F15A9">
        <w:rPr>
          <w:rFonts w:ascii="Times New Roman" w:hAnsi="Times New Roman"/>
          <w:sz w:val="24"/>
          <w:szCs w:val="24"/>
        </w:rPr>
        <w:t>Lecturer</w:t>
      </w:r>
      <w:proofErr w:type="spellEnd"/>
      <w:r w:rsidRPr="000F15A9">
        <w:rPr>
          <w:rFonts w:ascii="Times New Roman" w:hAnsi="Times New Roman"/>
          <w:sz w:val="24"/>
          <w:szCs w:val="24"/>
        </w:rPr>
        <w:t xml:space="preserve">: </w:t>
      </w:r>
      <w:r w:rsidR="00EA7955" w:rsidRPr="000F15A9">
        <w:rPr>
          <w:rFonts w:ascii="Times New Roman" w:hAnsi="Times New Roman"/>
          <w:sz w:val="24"/>
          <w:szCs w:val="24"/>
        </w:rPr>
        <w:t>Örjan Bartholdson/</w:t>
      </w:r>
      <w:r w:rsidRPr="000F15A9">
        <w:rPr>
          <w:rFonts w:ascii="Times New Roman" w:hAnsi="Times New Roman"/>
          <w:sz w:val="24"/>
          <w:szCs w:val="24"/>
        </w:rPr>
        <w:t>Kjell Hansen</w:t>
      </w:r>
    </w:p>
    <w:p w14:paraId="27C9655A" w14:textId="77777777" w:rsidR="00AE6B6A" w:rsidRPr="000F15A9" w:rsidRDefault="00AE6B6A" w:rsidP="00AE6B6A">
      <w:pPr>
        <w:autoSpaceDE w:val="0"/>
        <w:autoSpaceDN w:val="0"/>
        <w:adjustRightInd w:val="0"/>
        <w:spacing w:after="80" w:line="276" w:lineRule="auto"/>
        <w:ind w:left="737" w:hanging="737"/>
        <w:rPr>
          <w:rFonts w:ascii="Times New Roman" w:hAnsi="Times New Roman"/>
          <w:sz w:val="24"/>
          <w:szCs w:val="24"/>
        </w:rPr>
      </w:pPr>
    </w:p>
    <w:p w14:paraId="744201B0" w14:textId="77777777" w:rsidR="00AE6B6A" w:rsidRDefault="00AE6B6A" w:rsidP="00AE6B6A">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2347AE88" w14:textId="77777777" w:rsidR="00AE6B6A" w:rsidRDefault="00AE6B6A" w:rsidP="00AE6B6A">
      <w:pPr>
        <w:autoSpaceDE w:val="0"/>
        <w:autoSpaceDN w:val="0"/>
        <w:adjustRightInd w:val="0"/>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Inglis</w:t>
      </w:r>
      <w:proofErr w:type="spellEnd"/>
      <w:r>
        <w:rPr>
          <w:rFonts w:ascii="Times New Roman" w:hAnsi="Times New Roman"/>
          <w:sz w:val="24"/>
          <w:szCs w:val="24"/>
          <w:lang w:val="en-GB"/>
        </w:rPr>
        <w:t xml:space="preserve">, David. 2012. Phenomenological paradigms. The symbolic interactionist paradigm. In </w:t>
      </w:r>
      <w:r>
        <w:rPr>
          <w:rFonts w:ascii="Times New Roman" w:hAnsi="Times New Roman"/>
          <w:i/>
          <w:sz w:val="24"/>
          <w:szCs w:val="24"/>
          <w:lang w:val="en-GB"/>
        </w:rPr>
        <w:t>An Invitation to Social Theory</w:t>
      </w:r>
      <w:r>
        <w:rPr>
          <w:rFonts w:ascii="Times New Roman" w:hAnsi="Times New Roman"/>
          <w:sz w:val="24"/>
          <w:szCs w:val="24"/>
          <w:lang w:val="en-GB"/>
        </w:rPr>
        <w:t>. Cambridge. Polity Press. Pages 86-128</w:t>
      </w:r>
    </w:p>
    <w:p w14:paraId="0FFF58F9" w14:textId="77777777" w:rsidR="00AE6B6A" w:rsidRDefault="00AE6B6A" w:rsidP="00AE6B6A">
      <w:pPr>
        <w:autoSpaceDE w:val="0"/>
        <w:autoSpaceDN w:val="0"/>
        <w:adjustRightInd w:val="0"/>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Frykman</w:t>
      </w:r>
      <w:proofErr w:type="spellEnd"/>
      <w:r>
        <w:rPr>
          <w:rFonts w:ascii="Times New Roman" w:hAnsi="Times New Roman"/>
          <w:sz w:val="24"/>
          <w:szCs w:val="24"/>
          <w:lang w:val="en-GB"/>
        </w:rPr>
        <w:t xml:space="preserve">, Jonas &amp; Nils </w:t>
      </w:r>
      <w:proofErr w:type="spellStart"/>
      <w:r>
        <w:rPr>
          <w:rFonts w:ascii="Times New Roman" w:hAnsi="Times New Roman"/>
          <w:sz w:val="24"/>
          <w:szCs w:val="24"/>
          <w:lang w:val="en-GB"/>
        </w:rPr>
        <w:t>Gilje</w:t>
      </w:r>
      <w:proofErr w:type="spellEnd"/>
      <w:r>
        <w:rPr>
          <w:rFonts w:ascii="Times New Roman" w:hAnsi="Times New Roman"/>
          <w:sz w:val="24"/>
          <w:szCs w:val="24"/>
          <w:lang w:val="en-GB"/>
        </w:rPr>
        <w:t xml:space="preserve"> 2003: Being There. </w:t>
      </w:r>
      <w:r>
        <w:rPr>
          <w:rFonts w:ascii="Times New Roman" w:hAnsi="Times New Roman"/>
          <w:sz w:val="24"/>
          <w:szCs w:val="24"/>
          <w:lang w:val="en-US"/>
        </w:rPr>
        <w:t xml:space="preserve">In </w:t>
      </w:r>
      <w:proofErr w:type="spellStart"/>
      <w:r>
        <w:rPr>
          <w:rFonts w:ascii="Times New Roman" w:hAnsi="Times New Roman"/>
          <w:sz w:val="24"/>
          <w:szCs w:val="24"/>
          <w:lang w:val="en-US"/>
        </w:rPr>
        <w:t>Frykman</w:t>
      </w:r>
      <w:proofErr w:type="spellEnd"/>
      <w:r>
        <w:rPr>
          <w:rFonts w:ascii="Times New Roman" w:hAnsi="Times New Roman"/>
          <w:sz w:val="24"/>
          <w:szCs w:val="24"/>
          <w:lang w:val="en-US"/>
        </w:rPr>
        <w:t xml:space="preserve">, Jonas &amp; Nils </w:t>
      </w:r>
      <w:proofErr w:type="spellStart"/>
      <w:r>
        <w:rPr>
          <w:rFonts w:ascii="Times New Roman" w:hAnsi="Times New Roman"/>
          <w:sz w:val="24"/>
          <w:szCs w:val="24"/>
          <w:lang w:val="en-US"/>
        </w:rPr>
        <w:t>Gilje</w:t>
      </w:r>
      <w:proofErr w:type="spellEnd"/>
      <w:r>
        <w:rPr>
          <w:rFonts w:ascii="Times New Roman" w:hAnsi="Times New Roman"/>
          <w:sz w:val="24"/>
          <w:szCs w:val="24"/>
          <w:lang w:val="en-US"/>
        </w:rPr>
        <w:t xml:space="preserve"> (eds.): </w:t>
      </w:r>
      <w:r>
        <w:rPr>
          <w:rFonts w:ascii="Times New Roman" w:hAnsi="Times New Roman"/>
          <w:i/>
          <w:sz w:val="24"/>
          <w:szCs w:val="24"/>
          <w:lang w:val="en-US"/>
        </w:rPr>
        <w:t xml:space="preserve">Being There. New Perspectives on Phenomenology and the Analysis of Culture. </w:t>
      </w:r>
      <w:r>
        <w:rPr>
          <w:rFonts w:ascii="Times New Roman" w:hAnsi="Times New Roman"/>
          <w:sz w:val="24"/>
          <w:szCs w:val="24"/>
          <w:lang w:val="en-US"/>
        </w:rPr>
        <w:t xml:space="preserve"> Lund: Nordic Academic Press. Page 7 – 49</w:t>
      </w:r>
    </w:p>
    <w:p w14:paraId="5204F976" w14:textId="77777777" w:rsidR="00AE6B6A" w:rsidRDefault="00AE6B6A" w:rsidP="00AE6B6A">
      <w:pPr>
        <w:autoSpaceDE w:val="0"/>
        <w:autoSpaceDN w:val="0"/>
        <w:adjustRightInd w:val="0"/>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Jackson, Michael. Introduction. In</w:t>
      </w:r>
      <w:r>
        <w:rPr>
          <w:rFonts w:ascii="Times New Roman" w:hAnsi="Times New Roman"/>
          <w:i/>
          <w:sz w:val="24"/>
          <w:szCs w:val="24"/>
          <w:lang w:val="en-GB"/>
        </w:rPr>
        <w:t xml:space="preserve"> Things as They Are. New directions in phenomenological anthropology</w:t>
      </w:r>
      <w:r>
        <w:rPr>
          <w:rFonts w:ascii="Times New Roman" w:hAnsi="Times New Roman"/>
          <w:sz w:val="24"/>
          <w:szCs w:val="24"/>
          <w:lang w:val="en-GB"/>
        </w:rPr>
        <w:t>. Indiana University Press. Page 1-50</w:t>
      </w:r>
    </w:p>
    <w:p w14:paraId="23E2F5C4" w14:textId="77777777" w:rsidR="00AE6B6A" w:rsidRDefault="00AE6B6A" w:rsidP="00AE6B6A">
      <w:pPr>
        <w:spacing w:line="276" w:lineRule="auto"/>
        <w:rPr>
          <w:rFonts w:ascii="Times New Roman" w:hAnsi="Times New Roman"/>
          <w:b/>
          <w:sz w:val="24"/>
          <w:szCs w:val="24"/>
          <w:lang w:val="en-US"/>
        </w:rPr>
      </w:pPr>
    </w:p>
    <w:p w14:paraId="54FB2822" w14:textId="77777777" w:rsidR="00AE6B6A" w:rsidRDefault="00AE6B6A" w:rsidP="00AE6B6A">
      <w:pPr>
        <w:autoSpaceDE w:val="0"/>
        <w:autoSpaceDN w:val="0"/>
        <w:adjustRightInd w:val="0"/>
        <w:spacing w:after="80" w:line="276" w:lineRule="auto"/>
        <w:ind w:left="737" w:hanging="737"/>
        <w:rPr>
          <w:rFonts w:ascii="Times New Roman" w:hAnsi="Times New Roman"/>
          <w:sz w:val="24"/>
          <w:szCs w:val="24"/>
          <w:lang w:val="en-GB"/>
        </w:rPr>
      </w:pPr>
    </w:p>
    <w:p w14:paraId="423F8894" w14:textId="646F9636" w:rsidR="00AE6B6A" w:rsidRPr="007A410E" w:rsidRDefault="00055E72" w:rsidP="00AE6B6A">
      <w:pPr>
        <w:spacing w:line="276"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Tuesday 21</w:t>
      </w:r>
      <w:r w:rsidR="00AE6B6A" w:rsidRPr="007A410E">
        <w:rPr>
          <w:rFonts w:ascii="Times New Roman" w:hAnsi="Times New Roman"/>
          <w:b/>
          <w:color w:val="000000" w:themeColor="text1"/>
          <w:sz w:val="24"/>
          <w:szCs w:val="24"/>
          <w:lang w:val="en-US"/>
        </w:rPr>
        <w:t xml:space="preserve"> </w:t>
      </w:r>
      <w:r w:rsidR="00AE6B6A">
        <w:rPr>
          <w:rFonts w:ascii="Times New Roman" w:hAnsi="Times New Roman"/>
          <w:b/>
          <w:color w:val="000000" w:themeColor="text1"/>
          <w:sz w:val="24"/>
          <w:szCs w:val="24"/>
          <w:lang w:val="en-US"/>
        </w:rPr>
        <w:t>September</w:t>
      </w:r>
      <w:r w:rsidR="00AE6B6A">
        <w:rPr>
          <w:rFonts w:ascii="Times New Roman" w:hAnsi="Times New Roman"/>
          <w:b/>
          <w:color w:val="000000" w:themeColor="text1"/>
          <w:sz w:val="24"/>
          <w:szCs w:val="24"/>
          <w:lang w:val="en-US"/>
        </w:rPr>
        <w:tab/>
        <w:t>13.15-15.00</w:t>
      </w:r>
      <w:r w:rsidR="00AE6B6A" w:rsidRPr="007A410E">
        <w:rPr>
          <w:rFonts w:ascii="Times New Roman" w:hAnsi="Times New Roman"/>
          <w:b/>
          <w:color w:val="000000" w:themeColor="text1"/>
          <w:sz w:val="24"/>
          <w:szCs w:val="24"/>
          <w:lang w:val="en-US"/>
        </w:rPr>
        <w:tab/>
      </w:r>
      <w:r w:rsidR="00AE6B6A" w:rsidRPr="007A410E">
        <w:rPr>
          <w:rFonts w:ascii="Times New Roman" w:hAnsi="Times New Roman"/>
          <w:b/>
          <w:color w:val="000000" w:themeColor="text1"/>
          <w:sz w:val="24"/>
          <w:szCs w:val="24"/>
          <w:lang w:val="en-US"/>
        </w:rPr>
        <w:tab/>
      </w:r>
      <w:r w:rsidR="00AE6B6A">
        <w:rPr>
          <w:rFonts w:ascii="Times New Roman" w:hAnsi="Times New Roman"/>
          <w:b/>
          <w:sz w:val="24"/>
          <w:szCs w:val="24"/>
          <w:lang w:val="en-US"/>
        </w:rPr>
        <w:t>The lecture will be held on Zoom</w:t>
      </w:r>
    </w:p>
    <w:p w14:paraId="6A5E71E1" w14:textId="0B13BE4D" w:rsidR="00AE6B6A" w:rsidRPr="002978B8" w:rsidRDefault="00AE6B6A" w:rsidP="00AE6B6A">
      <w:pPr>
        <w:spacing w:after="80" w:line="276" w:lineRule="auto"/>
        <w:rPr>
          <w:rFonts w:ascii="Times New Roman" w:hAnsi="Times New Roman"/>
          <w:b/>
          <w:color w:val="000000" w:themeColor="text1"/>
          <w:sz w:val="24"/>
          <w:szCs w:val="24"/>
          <w:lang w:val="en-US"/>
        </w:rPr>
      </w:pPr>
      <w:r w:rsidRPr="002978B8">
        <w:rPr>
          <w:rFonts w:ascii="Times New Roman" w:hAnsi="Times New Roman"/>
          <w:b/>
          <w:color w:val="000000" w:themeColor="text1"/>
          <w:sz w:val="24"/>
          <w:szCs w:val="24"/>
          <w:lang w:val="en-US"/>
        </w:rPr>
        <w:t xml:space="preserve">Agency, social fields and ideology </w:t>
      </w:r>
    </w:p>
    <w:p w14:paraId="4443AD1D" w14:textId="77777777" w:rsidR="00AE6B6A" w:rsidRPr="002978B8" w:rsidRDefault="00AE6B6A" w:rsidP="00AE6B6A">
      <w:pPr>
        <w:spacing w:line="276" w:lineRule="auto"/>
        <w:rPr>
          <w:rFonts w:ascii="Times New Roman" w:hAnsi="Times New Roman"/>
          <w:color w:val="000000" w:themeColor="text1"/>
          <w:sz w:val="24"/>
          <w:szCs w:val="24"/>
          <w:lang w:val="en-US"/>
        </w:rPr>
      </w:pPr>
      <w:r w:rsidRPr="002978B8">
        <w:rPr>
          <w:rFonts w:ascii="Times New Roman" w:hAnsi="Times New Roman"/>
          <w:color w:val="000000" w:themeColor="text1"/>
          <w:sz w:val="24"/>
          <w:szCs w:val="24"/>
          <w:lang w:val="en-US"/>
        </w:rPr>
        <w:lastRenderedPageBreak/>
        <w:t>Lecturer: Örjan Bartholdson</w:t>
      </w:r>
    </w:p>
    <w:p w14:paraId="73550C58" w14:textId="77777777" w:rsidR="00AE6B6A" w:rsidRDefault="00AE6B6A" w:rsidP="00AE6B6A">
      <w:pPr>
        <w:spacing w:line="276" w:lineRule="auto"/>
        <w:rPr>
          <w:rFonts w:ascii="Times New Roman" w:hAnsi="Times New Roman"/>
          <w:b/>
          <w:sz w:val="24"/>
          <w:szCs w:val="24"/>
          <w:lang w:val="en-US"/>
        </w:rPr>
      </w:pPr>
    </w:p>
    <w:p w14:paraId="20C791DE" w14:textId="77777777" w:rsidR="00AE6B6A" w:rsidRDefault="00AE6B6A" w:rsidP="00AE6B6A">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2333BBE8" w14:textId="77777777" w:rsidR="00AE6B6A" w:rsidRDefault="00AE6B6A" w:rsidP="00AE6B6A">
      <w:pPr>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Bourdieu, Pierre. 1990. Book I: Chapter 3, 4, 5: </w:t>
      </w:r>
      <w:r>
        <w:rPr>
          <w:rFonts w:ascii="Times New Roman" w:hAnsi="Times New Roman"/>
          <w:i/>
          <w:sz w:val="24"/>
          <w:szCs w:val="24"/>
          <w:lang w:val="en-GB"/>
        </w:rPr>
        <w:t>The Logic of Practice</w:t>
      </w:r>
      <w:r>
        <w:rPr>
          <w:rFonts w:ascii="Times New Roman" w:hAnsi="Times New Roman"/>
          <w:sz w:val="24"/>
          <w:szCs w:val="24"/>
          <w:lang w:val="en-GB"/>
        </w:rPr>
        <w:t>. Stanford. Stanford University Press. 52-97.</w:t>
      </w:r>
    </w:p>
    <w:p w14:paraId="12BC66FC" w14:textId="77777777" w:rsidR="00AE6B6A" w:rsidRDefault="00AE6B6A" w:rsidP="00AE6B6A">
      <w:pPr>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Callinicos, Alex. </w:t>
      </w:r>
      <w:r>
        <w:rPr>
          <w:rFonts w:ascii="Times New Roman" w:hAnsi="Times New Roman"/>
          <w:i/>
          <w:sz w:val="24"/>
          <w:szCs w:val="24"/>
          <w:lang w:val="en-GB"/>
        </w:rPr>
        <w:t>Making History. Agency, Structure, and Change in Social Theory</w:t>
      </w:r>
      <w:r>
        <w:rPr>
          <w:rFonts w:ascii="Times New Roman" w:hAnsi="Times New Roman"/>
          <w:sz w:val="24"/>
          <w:szCs w:val="24"/>
          <w:lang w:val="en-GB"/>
        </w:rPr>
        <w:t>. Chicago. Haymarket Books. Pages 1-25.</w:t>
      </w:r>
    </w:p>
    <w:p w14:paraId="60C791C2" w14:textId="77777777" w:rsidR="00AE6B6A" w:rsidRDefault="00AE6B6A" w:rsidP="00AE6B6A">
      <w:pPr>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US"/>
        </w:rPr>
        <w:t>Graeber</w:t>
      </w:r>
      <w:proofErr w:type="spellEnd"/>
      <w:r>
        <w:rPr>
          <w:rFonts w:ascii="Times New Roman" w:hAnsi="Times New Roman"/>
          <w:sz w:val="24"/>
          <w:szCs w:val="24"/>
          <w:lang w:val="en-US"/>
        </w:rPr>
        <w:t xml:space="preserve">, David. 2006. Beyond Power/Knowledge- an exploration of the relation of power, ignorance and stupidity. The Malinowski Memorial Lecture, 2006. </w:t>
      </w:r>
      <w:r>
        <w:rPr>
          <w:rFonts w:ascii="Times New Roman" w:hAnsi="Times New Roman"/>
          <w:i/>
          <w:sz w:val="24"/>
          <w:szCs w:val="24"/>
          <w:lang w:val="en-US"/>
        </w:rPr>
        <w:t>HAU: Journal of Ethnographic Theory</w:t>
      </w:r>
      <w:r>
        <w:rPr>
          <w:rFonts w:ascii="Times New Roman" w:hAnsi="Times New Roman"/>
          <w:sz w:val="24"/>
          <w:szCs w:val="24"/>
          <w:lang w:val="en-US"/>
        </w:rPr>
        <w:t>. Pages 105 – 128</w:t>
      </w:r>
    </w:p>
    <w:p w14:paraId="632FB2DD" w14:textId="77777777" w:rsidR="00AE6B6A" w:rsidRDefault="00AE6B6A" w:rsidP="00AE6B6A">
      <w:pPr>
        <w:spacing w:line="276" w:lineRule="auto"/>
        <w:rPr>
          <w:rFonts w:ascii="Times New Roman" w:hAnsi="Times New Roman"/>
          <w:b/>
          <w:sz w:val="24"/>
          <w:szCs w:val="24"/>
          <w:lang w:val="en-GB"/>
        </w:rPr>
      </w:pPr>
    </w:p>
    <w:p w14:paraId="37EDBE00" w14:textId="77777777" w:rsidR="00AE6B6A" w:rsidRPr="00EF6029" w:rsidRDefault="00AE6B6A" w:rsidP="00AE6B6A">
      <w:pPr>
        <w:spacing w:line="276" w:lineRule="auto"/>
        <w:rPr>
          <w:rFonts w:ascii="Times New Roman" w:hAnsi="Times New Roman"/>
          <w:b/>
          <w:sz w:val="24"/>
          <w:szCs w:val="24"/>
          <w:lang w:val="en-GB"/>
        </w:rPr>
      </w:pPr>
    </w:p>
    <w:p w14:paraId="7FBEF1A7" w14:textId="234DD6F5" w:rsidR="00AE6B6A" w:rsidRDefault="00914E12" w:rsidP="00AE6B6A">
      <w:pPr>
        <w:spacing w:line="276" w:lineRule="auto"/>
        <w:rPr>
          <w:rFonts w:ascii="Times New Roman" w:hAnsi="Times New Roman"/>
          <w:b/>
          <w:sz w:val="24"/>
          <w:szCs w:val="24"/>
          <w:lang w:val="en-US"/>
        </w:rPr>
      </w:pPr>
      <w:r>
        <w:rPr>
          <w:rFonts w:ascii="Times New Roman" w:hAnsi="Times New Roman"/>
          <w:b/>
          <w:sz w:val="24"/>
          <w:szCs w:val="24"/>
          <w:lang w:val="en-GB"/>
        </w:rPr>
        <w:t>Friday</w:t>
      </w:r>
      <w:bookmarkStart w:id="0" w:name="_GoBack"/>
      <w:bookmarkEnd w:id="0"/>
      <w:r w:rsidR="009C0862">
        <w:rPr>
          <w:rFonts w:ascii="Times New Roman" w:hAnsi="Times New Roman"/>
          <w:b/>
          <w:sz w:val="24"/>
          <w:szCs w:val="24"/>
          <w:lang w:val="en-US"/>
        </w:rPr>
        <w:t xml:space="preserve"> 24</w:t>
      </w:r>
      <w:r w:rsidR="00AE6B6A">
        <w:rPr>
          <w:rFonts w:ascii="Times New Roman" w:hAnsi="Times New Roman"/>
          <w:b/>
          <w:sz w:val="24"/>
          <w:szCs w:val="24"/>
          <w:lang w:val="en-US"/>
        </w:rPr>
        <w:t xml:space="preserve"> September</w:t>
      </w:r>
      <w:r w:rsidR="00AE6B6A">
        <w:rPr>
          <w:rFonts w:ascii="Times New Roman" w:hAnsi="Times New Roman"/>
          <w:b/>
          <w:sz w:val="24"/>
          <w:szCs w:val="24"/>
          <w:lang w:val="en-US"/>
        </w:rPr>
        <w:tab/>
      </w:r>
      <w:r w:rsidR="00AE6B6A">
        <w:rPr>
          <w:rFonts w:ascii="Times New Roman" w:hAnsi="Times New Roman"/>
          <w:b/>
          <w:iCs/>
          <w:sz w:val="24"/>
          <w:szCs w:val="24"/>
          <w:lang w:val="en-US"/>
        </w:rPr>
        <w:t>10.15-12</w:t>
      </w:r>
      <w:r w:rsidR="00AE6B6A">
        <w:rPr>
          <w:rFonts w:ascii="Times New Roman" w:hAnsi="Times New Roman"/>
          <w:b/>
          <w:iCs/>
          <w:sz w:val="24"/>
          <w:szCs w:val="24"/>
          <w:lang w:val="en-US"/>
        </w:rPr>
        <w:tab/>
      </w:r>
      <w:r w:rsidR="00AE6B6A">
        <w:rPr>
          <w:rFonts w:ascii="Times New Roman" w:hAnsi="Times New Roman"/>
          <w:b/>
          <w:iCs/>
          <w:sz w:val="24"/>
          <w:szCs w:val="24"/>
          <w:lang w:val="en-US"/>
        </w:rPr>
        <w:tab/>
      </w:r>
      <w:r w:rsidR="00133726">
        <w:rPr>
          <w:rFonts w:ascii="Times New Roman" w:hAnsi="Times New Roman"/>
          <w:b/>
          <w:sz w:val="24"/>
          <w:szCs w:val="24"/>
          <w:lang w:val="en-US"/>
        </w:rPr>
        <w:t>The seminar will be held on Zoom</w:t>
      </w:r>
      <w:r w:rsidR="00AE6B6A">
        <w:rPr>
          <w:rFonts w:ascii="Times New Roman" w:hAnsi="Times New Roman"/>
          <w:b/>
          <w:iCs/>
          <w:sz w:val="24"/>
          <w:szCs w:val="24"/>
          <w:lang w:val="en-US"/>
        </w:rPr>
        <w:tab/>
      </w:r>
      <w:r w:rsidR="00AE6B6A">
        <w:rPr>
          <w:rFonts w:ascii="Times New Roman" w:hAnsi="Times New Roman"/>
          <w:b/>
          <w:iCs/>
          <w:sz w:val="24"/>
          <w:szCs w:val="24"/>
          <w:lang w:val="en-US"/>
        </w:rPr>
        <w:tab/>
        <w:t>13.15-15</w:t>
      </w:r>
      <w:r w:rsidR="00AE6B6A">
        <w:rPr>
          <w:rFonts w:ascii="Times New Roman" w:hAnsi="Times New Roman"/>
          <w:b/>
          <w:iCs/>
          <w:sz w:val="24"/>
          <w:szCs w:val="24"/>
          <w:lang w:val="en-US"/>
        </w:rPr>
        <w:tab/>
      </w:r>
      <w:r w:rsidR="00AE6B6A">
        <w:rPr>
          <w:rFonts w:ascii="Times New Roman" w:hAnsi="Times New Roman"/>
          <w:b/>
          <w:iCs/>
          <w:sz w:val="24"/>
          <w:szCs w:val="24"/>
          <w:lang w:val="en-US"/>
        </w:rPr>
        <w:tab/>
      </w:r>
      <w:r w:rsidR="00133726">
        <w:rPr>
          <w:rFonts w:ascii="Times New Roman" w:hAnsi="Times New Roman"/>
          <w:b/>
          <w:sz w:val="24"/>
          <w:szCs w:val="24"/>
          <w:lang w:val="en-US"/>
        </w:rPr>
        <w:t xml:space="preserve">The seminar will be held on Zoom </w:t>
      </w:r>
      <w:r w:rsidR="00AE6B6A">
        <w:rPr>
          <w:rFonts w:ascii="Times New Roman" w:hAnsi="Times New Roman"/>
          <w:b/>
          <w:sz w:val="24"/>
          <w:szCs w:val="24"/>
          <w:lang w:val="en-US"/>
        </w:rPr>
        <w:t>Discussion seminar on structure and agency</w:t>
      </w:r>
    </w:p>
    <w:p w14:paraId="5B498016" w14:textId="77777777" w:rsidR="00AE6B6A" w:rsidRPr="005937DB" w:rsidRDefault="00AE6B6A" w:rsidP="00AE6B6A">
      <w:pPr>
        <w:autoSpaceDE w:val="0"/>
        <w:autoSpaceDN w:val="0"/>
        <w:adjustRightInd w:val="0"/>
        <w:spacing w:after="80" w:line="276" w:lineRule="auto"/>
        <w:rPr>
          <w:rFonts w:ascii="Times New Roman" w:hAnsi="Times New Roman"/>
          <w:b/>
          <w:sz w:val="24"/>
          <w:szCs w:val="24"/>
          <w:lang w:val="en-US"/>
        </w:rPr>
      </w:pPr>
      <w:r w:rsidRPr="005937DB">
        <w:rPr>
          <w:rFonts w:ascii="Times New Roman" w:hAnsi="Times New Roman"/>
          <w:b/>
          <w:sz w:val="24"/>
          <w:szCs w:val="24"/>
          <w:lang w:val="en-US"/>
        </w:rPr>
        <w:t>Örjan</w:t>
      </w:r>
    </w:p>
    <w:p w14:paraId="0C527062" w14:textId="2DC3C5E7" w:rsidR="00774DEB" w:rsidRDefault="00774DEB" w:rsidP="00F83F45">
      <w:pPr>
        <w:autoSpaceDE w:val="0"/>
        <w:autoSpaceDN w:val="0"/>
        <w:adjustRightInd w:val="0"/>
        <w:spacing w:after="80" w:line="276" w:lineRule="auto"/>
        <w:rPr>
          <w:rFonts w:ascii="Times New Roman" w:hAnsi="Times New Roman"/>
          <w:sz w:val="24"/>
          <w:szCs w:val="24"/>
          <w:lang w:val="en-US"/>
        </w:rPr>
      </w:pPr>
    </w:p>
    <w:p w14:paraId="51AE121A" w14:textId="77777777" w:rsidR="003C266A" w:rsidRPr="005A70A3" w:rsidRDefault="003C266A" w:rsidP="00F83F45">
      <w:pPr>
        <w:autoSpaceDE w:val="0"/>
        <w:autoSpaceDN w:val="0"/>
        <w:adjustRightInd w:val="0"/>
        <w:spacing w:after="80" w:line="276" w:lineRule="auto"/>
        <w:rPr>
          <w:rFonts w:ascii="Times New Roman" w:hAnsi="Times New Roman"/>
          <w:sz w:val="24"/>
          <w:szCs w:val="24"/>
          <w:lang w:val="en-US"/>
        </w:rPr>
      </w:pPr>
    </w:p>
    <w:p w14:paraId="1DF9599F" w14:textId="205DDD88" w:rsidR="00774DEB" w:rsidRDefault="00757433">
      <w:pPr>
        <w:spacing w:line="276" w:lineRule="auto"/>
        <w:rPr>
          <w:rFonts w:ascii="Times New Roman" w:hAnsi="Times New Roman"/>
          <w:b/>
          <w:sz w:val="24"/>
          <w:szCs w:val="24"/>
          <w:lang w:val="en-US"/>
        </w:rPr>
      </w:pPr>
      <w:r>
        <w:rPr>
          <w:rFonts w:ascii="Times New Roman" w:hAnsi="Times New Roman"/>
          <w:b/>
          <w:sz w:val="24"/>
          <w:szCs w:val="24"/>
          <w:lang w:val="en-US"/>
        </w:rPr>
        <w:t>Monday 27</w:t>
      </w:r>
      <w:r w:rsidR="003C266A">
        <w:rPr>
          <w:rFonts w:ascii="Times New Roman" w:hAnsi="Times New Roman"/>
          <w:b/>
          <w:sz w:val="24"/>
          <w:szCs w:val="24"/>
          <w:lang w:val="en-US"/>
        </w:rPr>
        <w:t xml:space="preserve"> September</w:t>
      </w:r>
      <w:r w:rsidR="00696BC5">
        <w:rPr>
          <w:rFonts w:ascii="Times New Roman" w:hAnsi="Times New Roman"/>
          <w:b/>
          <w:sz w:val="24"/>
          <w:szCs w:val="24"/>
          <w:lang w:val="en-US"/>
        </w:rPr>
        <w:t xml:space="preserve"> 10.30</w:t>
      </w:r>
      <w:r w:rsidR="003C266A">
        <w:rPr>
          <w:rFonts w:ascii="Times New Roman" w:hAnsi="Times New Roman"/>
          <w:b/>
          <w:sz w:val="24"/>
          <w:szCs w:val="24"/>
          <w:lang w:val="en-US"/>
        </w:rPr>
        <w:t xml:space="preserve"> – 12.</w:t>
      </w:r>
      <w:r w:rsidR="00696BC5">
        <w:rPr>
          <w:rFonts w:ascii="Times New Roman" w:hAnsi="Times New Roman"/>
          <w:b/>
          <w:sz w:val="24"/>
          <w:szCs w:val="24"/>
          <w:lang w:val="en-US"/>
        </w:rPr>
        <w:t>30</w:t>
      </w:r>
      <w:r w:rsidR="00696BC5">
        <w:rPr>
          <w:rFonts w:ascii="Times New Roman" w:hAnsi="Times New Roman"/>
          <w:b/>
          <w:sz w:val="24"/>
          <w:szCs w:val="24"/>
          <w:lang w:val="en-US"/>
        </w:rPr>
        <w:tab/>
      </w:r>
      <w:r w:rsidR="00696BC5">
        <w:rPr>
          <w:rFonts w:ascii="Times New Roman" w:hAnsi="Times New Roman"/>
          <w:b/>
          <w:sz w:val="24"/>
          <w:szCs w:val="24"/>
          <w:lang w:val="en-US"/>
        </w:rPr>
        <w:tab/>
      </w:r>
      <w:r w:rsidR="00DF236D">
        <w:rPr>
          <w:rFonts w:ascii="Times New Roman" w:hAnsi="Times New Roman"/>
          <w:b/>
          <w:sz w:val="24"/>
          <w:szCs w:val="24"/>
          <w:lang w:val="en-US"/>
        </w:rPr>
        <w:t>Lecture room W</w:t>
      </w:r>
    </w:p>
    <w:p w14:paraId="01EFEB01" w14:textId="77777777" w:rsidR="00696BC5" w:rsidRDefault="00696BC5" w:rsidP="00696BC5">
      <w:pPr>
        <w:spacing w:line="276" w:lineRule="auto"/>
        <w:rPr>
          <w:rFonts w:ascii="Times New Roman" w:hAnsi="Times New Roman"/>
          <w:sz w:val="24"/>
          <w:szCs w:val="24"/>
          <w:lang w:val="en-US"/>
        </w:rPr>
      </w:pPr>
      <w:r>
        <w:rPr>
          <w:rFonts w:ascii="Times New Roman" w:hAnsi="Times New Roman"/>
          <w:b/>
          <w:sz w:val="24"/>
          <w:szCs w:val="24"/>
          <w:lang w:val="en-US"/>
        </w:rPr>
        <w:t>Marxist inspired social theory</w:t>
      </w:r>
      <w:r>
        <w:rPr>
          <w:rFonts w:ascii="Times New Roman" w:hAnsi="Times New Roman"/>
          <w:b/>
          <w:sz w:val="24"/>
          <w:szCs w:val="24"/>
          <w:lang w:val="en-US"/>
        </w:rPr>
        <w:br/>
      </w:r>
      <w:r w:rsidRPr="007652DC">
        <w:rPr>
          <w:rFonts w:ascii="Times New Roman" w:hAnsi="Times New Roman"/>
          <w:sz w:val="24"/>
          <w:szCs w:val="24"/>
          <w:lang w:val="en-US"/>
        </w:rPr>
        <w:t>Lecturer: Örjan Bartholdson</w:t>
      </w:r>
    </w:p>
    <w:p w14:paraId="6C17285A" w14:textId="77777777" w:rsidR="00696BC5" w:rsidRDefault="00696BC5" w:rsidP="00696BC5">
      <w:pPr>
        <w:spacing w:after="80" w:line="276" w:lineRule="auto"/>
        <w:jc w:val="both"/>
        <w:rPr>
          <w:rFonts w:ascii="Times New Roman" w:hAnsi="Times New Roman"/>
          <w:sz w:val="24"/>
          <w:szCs w:val="24"/>
          <w:u w:val="single"/>
          <w:lang w:val="en-US"/>
        </w:rPr>
      </w:pPr>
    </w:p>
    <w:p w14:paraId="4F73FE3B" w14:textId="77777777" w:rsidR="00696BC5" w:rsidRDefault="00696BC5" w:rsidP="00696BC5">
      <w:pPr>
        <w:spacing w:after="80" w:line="276" w:lineRule="auto"/>
        <w:jc w:val="both"/>
        <w:rPr>
          <w:rFonts w:ascii="Times New Roman" w:hAnsi="Times New Roman"/>
          <w:sz w:val="24"/>
          <w:szCs w:val="24"/>
          <w:u w:val="single"/>
          <w:lang w:val="en-US"/>
        </w:rPr>
      </w:pPr>
      <w:r>
        <w:rPr>
          <w:rFonts w:ascii="Times New Roman" w:hAnsi="Times New Roman"/>
          <w:sz w:val="24"/>
          <w:szCs w:val="24"/>
          <w:u w:val="single"/>
          <w:lang w:val="en-US"/>
        </w:rPr>
        <w:t>Required Reading</w:t>
      </w:r>
    </w:p>
    <w:p w14:paraId="2FECFFD1" w14:textId="77777777" w:rsidR="00696BC5" w:rsidRDefault="00696BC5" w:rsidP="00696BC5">
      <w:pPr>
        <w:spacing w:after="80" w:line="276" w:lineRule="auto"/>
        <w:ind w:left="737" w:hanging="737"/>
        <w:rPr>
          <w:rFonts w:ascii="Times New Roman" w:hAnsi="Times New Roman"/>
          <w:sz w:val="24"/>
          <w:szCs w:val="24"/>
          <w:lang w:val="en-GB"/>
        </w:rPr>
      </w:pPr>
      <w:proofErr w:type="spellStart"/>
      <w:r>
        <w:rPr>
          <w:rFonts w:ascii="Times New Roman" w:hAnsi="Times New Roman"/>
          <w:sz w:val="24"/>
          <w:szCs w:val="24"/>
          <w:lang w:val="en-GB"/>
        </w:rPr>
        <w:t>Inglis</w:t>
      </w:r>
      <w:proofErr w:type="spellEnd"/>
      <w:r>
        <w:rPr>
          <w:rFonts w:ascii="Times New Roman" w:hAnsi="Times New Roman"/>
          <w:sz w:val="24"/>
          <w:szCs w:val="24"/>
          <w:lang w:val="en-GB"/>
        </w:rPr>
        <w:t xml:space="preserve">, David. 2012. Marxist and Critical Theory Paradigms. In </w:t>
      </w:r>
      <w:r>
        <w:rPr>
          <w:rFonts w:ascii="Times New Roman" w:hAnsi="Times New Roman"/>
          <w:i/>
          <w:sz w:val="24"/>
          <w:szCs w:val="24"/>
          <w:lang w:val="en-GB"/>
        </w:rPr>
        <w:t>An Invitation to Social Theory</w:t>
      </w:r>
      <w:r>
        <w:rPr>
          <w:rFonts w:ascii="Times New Roman" w:hAnsi="Times New Roman"/>
          <w:sz w:val="24"/>
          <w:szCs w:val="24"/>
          <w:lang w:val="en-GB"/>
        </w:rPr>
        <w:t>. Cambridge. Polity Press. Pages 62-85</w:t>
      </w:r>
    </w:p>
    <w:p w14:paraId="321EBB5C" w14:textId="77777777" w:rsidR="00696BC5" w:rsidRDefault="00696BC5" w:rsidP="00696BC5">
      <w:pPr>
        <w:spacing w:after="80" w:line="276" w:lineRule="auto"/>
        <w:ind w:left="737" w:hanging="737"/>
        <w:rPr>
          <w:rFonts w:ascii="Times New Roman" w:hAnsi="Times New Roman"/>
          <w:b/>
          <w:sz w:val="24"/>
          <w:szCs w:val="24"/>
          <w:lang w:val="en-US"/>
        </w:rPr>
      </w:pPr>
      <w:r>
        <w:rPr>
          <w:rFonts w:ascii="Times New Roman" w:hAnsi="Times New Roman"/>
          <w:sz w:val="24"/>
          <w:szCs w:val="24"/>
          <w:lang w:val="en-GB"/>
        </w:rPr>
        <w:t xml:space="preserve">Wolf, Eric. 1982. Modes of Production. The Fur Trade. In </w:t>
      </w:r>
      <w:r>
        <w:rPr>
          <w:rFonts w:ascii="Times New Roman" w:hAnsi="Times New Roman"/>
          <w:i/>
          <w:sz w:val="24"/>
          <w:szCs w:val="24"/>
          <w:lang w:val="en-GB"/>
        </w:rPr>
        <w:t>Europe and the People Without History</w:t>
      </w:r>
      <w:r>
        <w:rPr>
          <w:rFonts w:ascii="Times New Roman" w:hAnsi="Times New Roman"/>
          <w:sz w:val="24"/>
          <w:szCs w:val="24"/>
          <w:lang w:val="en-GB"/>
        </w:rPr>
        <w:t xml:space="preserve">. </w:t>
      </w:r>
      <w:proofErr w:type="spellStart"/>
      <w:r>
        <w:rPr>
          <w:rFonts w:ascii="Times New Roman" w:hAnsi="Times New Roman"/>
          <w:sz w:val="24"/>
          <w:szCs w:val="24"/>
          <w:lang w:val="en-GB"/>
        </w:rPr>
        <w:t>Berkely</w:t>
      </w:r>
      <w:proofErr w:type="spellEnd"/>
      <w:r>
        <w:rPr>
          <w:rFonts w:ascii="Times New Roman" w:hAnsi="Times New Roman"/>
          <w:sz w:val="24"/>
          <w:szCs w:val="24"/>
          <w:lang w:val="en-GB"/>
        </w:rPr>
        <w:t>. University of California Press. Pages 73-100, 158-194</w:t>
      </w:r>
    </w:p>
    <w:p w14:paraId="6006885E" w14:textId="77777777" w:rsidR="00696BC5" w:rsidRDefault="00696BC5" w:rsidP="00696BC5">
      <w:pPr>
        <w:spacing w:after="80" w:line="276" w:lineRule="auto"/>
        <w:jc w:val="both"/>
        <w:rPr>
          <w:rFonts w:ascii="Times New Roman" w:hAnsi="Times New Roman"/>
          <w:sz w:val="24"/>
          <w:szCs w:val="24"/>
          <w:u w:val="single"/>
          <w:lang w:val="en-US"/>
        </w:rPr>
      </w:pPr>
    </w:p>
    <w:p w14:paraId="75AA7714" w14:textId="77777777" w:rsidR="00696BC5" w:rsidRDefault="00696BC5" w:rsidP="00696BC5">
      <w:pPr>
        <w:autoSpaceDE w:val="0"/>
        <w:autoSpaceDN w:val="0"/>
        <w:adjustRightInd w:val="0"/>
        <w:spacing w:after="80" w:line="276" w:lineRule="auto"/>
        <w:rPr>
          <w:rFonts w:ascii="Times New Roman" w:hAnsi="Times New Roman"/>
          <w:sz w:val="24"/>
          <w:szCs w:val="24"/>
          <w:u w:val="single"/>
          <w:lang w:val="en-GB"/>
        </w:rPr>
      </w:pPr>
      <w:r>
        <w:rPr>
          <w:rFonts w:ascii="Times New Roman" w:hAnsi="Times New Roman"/>
          <w:sz w:val="24"/>
          <w:szCs w:val="24"/>
          <w:u w:val="single"/>
          <w:lang w:val="en-US"/>
        </w:rPr>
        <w:t>Recommended Additional Reading</w:t>
      </w:r>
    </w:p>
    <w:p w14:paraId="27A740EA" w14:textId="77777777" w:rsidR="00C91F82" w:rsidRDefault="00696BC5" w:rsidP="00696BC5">
      <w:pPr>
        <w:spacing w:line="276" w:lineRule="auto"/>
        <w:rPr>
          <w:rFonts w:ascii="Times New Roman" w:hAnsi="Times New Roman"/>
          <w:b/>
          <w:sz w:val="24"/>
          <w:szCs w:val="24"/>
          <w:lang w:val="en-US"/>
        </w:rPr>
      </w:pPr>
      <w:r>
        <w:rPr>
          <w:rFonts w:ascii="Times New Roman" w:hAnsi="Times New Roman"/>
          <w:sz w:val="24"/>
          <w:szCs w:val="24"/>
          <w:lang w:val="en-GB"/>
        </w:rPr>
        <w:t xml:space="preserve">Bloch, Maurice. The Past and the Present in the Present. In </w:t>
      </w:r>
      <w:r>
        <w:rPr>
          <w:rFonts w:ascii="Times New Roman" w:hAnsi="Times New Roman"/>
          <w:i/>
          <w:sz w:val="24"/>
          <w:szCs w:val="24"/>
          <w:lang w:val="en-GB"/>
        </w:rPr>
        <w:t>Man</w:t>
      </w:r>
      <w:r>
        <w:rPr>
          <w:rFonts w:ascii="Times New Roman" w:hAnsi="Times New Roman"/>
          <w:sz w:val="24"/>
          <w:szCs w:val="24"/>
          <w:lang w:val="en-GB"/>
        </w:rPr>
        <w:t>. Vol. 12(2): 278-292.</w:t>
      </w:r>
    </w:p>
    <w:p w14:paraId="56721438" w14:textId="77777777" w:rsidR="007652DC" w:rsidRDefault="007652DC">
      <w:pPr>
        <w:spacing w:line="276" w:lineRule="auto"/>
        <w:rPr>
          <w:rFonts w:ascii="Times New Roman" w:hAnsi="Times New Roman"/>
          <w:b/>
          <w:sz w:val="24"/>
          <w:szCs w:val="24"/>
          <w:lang w:val="en-US"/>
        </w:rPr>
      </w:pPr>
    </w:p>
    <w:p w14:paraId="717E7F8F" w14:textId="77777777" w:rsidR="007652DC" w:rsidRDefault="007652DC">
      <w:pPr>
        <w:spacing w:line="276" w:lineRule="auto"/>
        <w:rPr>
          <w:rFonts w:ascii="Times New Roman" w:hAnsi="Times New Roman"/>
          <w:b/>
          <w:sz w:val="24"/>
          <w:szCs w:val="24"/>
          <w:lang w:val="en-US"/>
        </w:rPr>
      </w:pPr>
    </w:p>
    <w:p w14:paraId="758FE984" w14:textId="77777777" w:rsidR="00275FCF" w:rsidRDefault="00735650" w:rsidP="00275FCF">
      <w:pPr>
        <w:spacing w:line="276" w:lineRule="auto"/>
        <w:rPr>
          <w:rFonts w:ascii="Times New Roman" w:hAnsi="Times New Roman"/>
          <w:b/>
          <w:sz w:val="24"/>
          <w:szCs w:val="24"/>
          <w:lang w:val="en-US"/>
        </w:rPr>
      </w:pPr>
      <w:r>
        <w:rPr>
          <w:rFonts w:ascii="Times New Roman" w:hAnsi="Times New Roman"/>
          <w:b/>
          <w:sz w:val="24"/>
          <w:szCs w:val="24"/>
          <w:lang w:val="en-US"/>
        </w:rPr>
        <w:t xml:space="preserve">Tuesday </w:t>
      </w:r>
      <w:r w:rsidR="00757433">
        <w:rPr>
          <w:rFonts w:ascii="Times New Roman" w:hAnsi="Times New Roman"/>
          <w:b/>
          <w:sz w:val="24"/>
          <w:szCs w:val="24"/>
          <w:lang w:val="en-US"/>
        </w:rPr>
        <w:t>28</w:t>
      </w:r>
      <w:r w:rsidR="00BD3E0B">
        <w:rPr>
          <w:rFonts w:ascii="Times New Roman" w:hAnsi="Times New Roman"/>
          <w:b/>
          <w:sz w:val="24"/>
          <w:szCs w:val="24"/>
          <w:lang w:val="en-US"/>
        </w:rPr>
        <w:t xml:space="preserve"> September</w:t>
      </w:r>
      <w:r w:rsidR="00757433">
        <w:rPr>
          <w:rFonts w:ascii="Times New Roman" w:hAnsi="Times New Roman"/>
          <w:b/>
          <w:sz w:val="24"/>
          <w:szCs w:val="24"/>
          <w:lang w:val="en-US"/>
        </w:rPr>
        <w:t xml:space="preserve"> 10.30 – 12.30</w:t>
      </w:r>
      <w:r w:rsidR="00275FCF">
        <w:rPr>
          <w:rFonts w:ascii="Times New Roman" w:hAnsi="Times New Roman"/>
          <w:b/>
          <w:sz w:val="24"/>
          <w:szCs w:val="24"/>
          <w:lang w:val="en-US"/>
        </w:rPr>
        <w:tab/>
      </w:r>
      <w:r w:rsidR="00275FCF">
        <w:rPr>
          <w:rFonts w:ascii="Times New Roman" w:hAnsi="Times New Roman"/>
          <w:b/>
          <w:sz w:val="24"/>
          <w:szCs w:val="24"/>
          <w:lang w:val="en-US"/>
        </w:rPr>
        <w:tab/>
        <w:t>The lecture will be held on Zoom</w:t>
      </w:r>
    </w:p>
    <w:p w14:paraId="0EB5DAEF" w14:textId="2CFE630B" w:rsidR="000929C5" w:rsidRPr="00275FCF" w:rsidRDefault="000929C5" w:rsidP="00275FCF">
      <w:pPr>
        <w:spacing w:line="276" w:lineRule="auto"/>
        <w:rPr>
          <w:rFonts w:ascii="Times New Roman" w:hAnsi="Times New Roman"/>
          <w:b/>
          <w:sz w:val="24"/>
          <w:szCs w:val="24"/>
          <w:lang w:val="en-US"/>
        </w:rPr>
      </w:pPr>
      <w:r>
        <w:rPr>
          <w:rFonts w:ascii="Times New Roman" w:hAnsi="Times New Roman"/>
          <w:b/>
          <w:sz w:val="24"/>
          <w:szCs w:val="24"/>
          <w:lang w:val="en-US"/>
        </w:rPr>
        <w:t>Uneven geographical development and world system theory</w:t>
      </w:r>
      <w:r>
        <w:rPr>
          <w:rFonts w:ascii="Times New Roman" w:hAnsi="Times New Roman"/>
          <w:b/>
          <w:sz w:val="24"/>
          <w:szCs w:val="24"/>
          <w:lang w:val="en-US"/>
        </w:rPr>
        <w:br/>
      </w:r>
      <w:r w:rsidRPr="00BA4CC2">
        <w:rPr>
          <w:rFonts w:ascii="Times New Roman" w:hAnsi="Times New Roman"/>
          <w:sz w:val="24"/>
          <w:szCs w:val="24"/>
          <w:lang w:val="en-US"/>
        </w:rPr>
        <w:t>Lecturer: Örjan Bartholdson</w:t>
      </w:r>
      <w:r>
        <w:rPr>
          <w:rFonts w:ascii="Times New Roman" w:hAnsi="Times New Roman"/>
          <w:sz w:val="24"/>
          <w:szCs w:val="24"/>
          <w:lang w:val="en-US"/>
        </w:rPr>
        <w:br/>
      </w:r>
    </w:p>
    <w:p w14:paraId="719CCB94" w14:textId="77777777" w:rsidR="000929C5" w:rsidRDefault="000929C5" w:rsidP="000929C5">
      <w:pPr>
        <w:spacing w:after="80" w:line="276" w:lineRule="auto"/>
        <w:rPr>
          <w:rFonts w:ascii="Times New Roman" w:hAnsi="Times New Roman"/>
          <w:b/>
          <w:sz w:val="24"/>
          <w:szCs w:val="24"/>
          <w:lang w:val="en-US"/>
        </w:rPr>
      </w:pPr>
      <w:r>
        <w:rPr>
          <w:rFonts w:ascii="Times New Roman" w:hAnsi="Times New Roman"/>
          <w:sz w:val="24"/>
          <w:szCs w:val="24"/>
          <w:u w:val="single"/>
          <w:lang w:val="en-US"/>
        </w:rPr>
        <w:t>Required Reading</w:t>
      </w:r>
    </w:p>
    <w:p w14:paraId="273AD4EB" w14:textId="77777777" w:rsidR="000929C5" w:rsidRDefault="000929C5" w:rsidP="000929C5">
      <w:pPr>
        <w:autoSpaceDE w:val="0"/>
        <w:autoSpaceDN w:val="0"/>
        <w:adjustRightInd w:val="0"/>
        <w:spacing w:after="80" w:line="276" w:lineRule="auto"/>
        <w:ind w:left="737" w:hanging="737"/>
        <w:rPr>
          <w:rFonts w:ascii="Times New Roman" w:hAnsi="Times New Roman"/>
          <w:sz w:val="24"/>
          <w:szCs w:val="24"/>
          <w:u w:val="single"/>
          <w:lang w:val="en-GB"/>
        </w:rPr>
      </w:pPr>
      <w:r>
        <w:rPr>
          <w:rFonts w:ascii="Times New Roman" w:hAnsi="Times New Roman"/>
          <w:sz w:val="24"/>
          <w:szCs w:val="24"/>
          <w:lang w:val="en-US"/>
        </w:rPr>
        <w:t xml:space="preserve">Harvey, David. 2006. </w:t>
      </w:r>
      <w:r>
        <w:rPr>
          <w:rFonts w:ascii="Times New Roman" w:hAnsi="Times New Roman"/>
          <w:i/>
          <w:sz w:val="24"/>
          <w:szCs w:val="24"/>
          <w:lang w:val="en-US"/>
        </w:rPr>
        <w:t>Global Capitalism. Towards a theory of uneven geographical development</w:t>
      </w:r>
      <w:r>
        <w:rPr>
          <w:rFonts w:ascii="Times New Roman" w:hAnsi="Times New Roman"/>
          <w:sz w:val="24"/>
          <w:szCs w:val="24"/>
          <w:lang w:val="en-US"/>
        </w:rPr>
        <w:t>. London. Verso .Pages 69-116</w:t>
      </w:r>
    </w:p>
    <w:p w14:paraId="1707016F" w14:textId="77777777" w:rsidR="000929C5" w:rsidRDefault="000929C5" w:rsidP="000929C5">
      <w:pPr>
        <w:autoSpaceDE w:val="0"/>
        <w:autoSpaceDN w:val="0"/>
        <w:adjustRightInd w:val="0"/>
        <w:spacing w:after="80" w:line="276" w:lineRule="auto"/>
        <w:rPr>
          <w:rFonts w:ascii="Times New Roman" w:hAnsi="Times New Roman"/>
          <w:sz w:val="24"/>
          <w:szCs w:val="24"/>
          <w:u w:val="single"/>
          <w:lang w:val="en-US"/>
        </w:rPr>
      </w:pPr>
    </w:p>
    <w:p w14:paraId="02CEAC6F" w14:textId="77777777" w:rsidR="000929C5" w:rsidRDefault="000929C5" w:rsidP="000929C5">
      <w:pPr>
        <w:autoSpaceDE w:val="0"/>
        <w:autoSpaceDN w:val="0"/>
        <w:adjustRightInd w:val="0"/>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lastRenderedPageBreak/>
        <w:t>Recommended Additional Reading</w:t>
      </w:r>
    </w:p>
    <w:p w14:paraId="4DB9DF23" w14:textId="77777777" w:rsidR="000929C5" w:rsidRDefault="000929C5" w:rsidP="000929C5">
      <w:pPr>
        <w:rPr>
          <w:rFonts w:ascii="Times New Roman" w:hAnsi="Times New Roman"/>
          <w:sz w:val="24"/>
          <w:szCs w:val="24"/>
          <w:lang w:val="en-US"/>
        </w:rPr>
      </w:pPr>
      <w:r>
        <w:rPr>
          <w:rFonts w:ascii="Times New Roman" w:hAnsi="Times New Roman"/>
          <w:sz w:val="24"/>
          <w:szCs w:val="24"/>
          <w:lang w:val="en-US"/>
        </w:rPr>
        <w:t xml:space="preserve">Wallerstein, Immanuel. 2006. </w:t>
      </w:r>
      <w:r>
        <w:rPr>
          <w:rFonts w:ascii="Times New Roman" w:hAnsi="Times New Roman"/>
          <w:i/>
          <w:sz w:val="24"/>
          <w:szCs w:val="24"/>
          <w:lang w:val="en-US"/>
        </w:rPr>
        <w:t>World System Analysis</w:t>
      </w:r>
      <w:r>
        <w:rPr>
          <w:rFonts w:ascii="Times New Roman" w:hAnsi="Times New Roman"/>
          <w:sz w:val="24"/>
          <w:szCs w:val="24"/>
          <w:lang w:val="en-US"/>
        </w:rPr>
        <w:t xml:space="preserve">. </w:t>
      </w:r>
      <w:r>
        <w:rPr>
          <w:rFonts w:ascii="Times New Roman" w:hAnsi="Times New Roman"/>
          <w:i/>
          <w:sz w:val="24"/>
          <w:szCs w:val="24"/>
          <w:lang w:val="en-US"/>
        </w:rPr>
        <w:t>An Introduction</w:t>
      </w:r>
      <w:r>
        <w:rPr>
          <w:rFonts w:ascii="Times New Roman" w:hAnsi="Times New Roman"/>
          <w:sz w:val="24"/>
          <w:szCs w:val="24"/>
          <w:lang w:val="en-US"/>
        </w:rPr>
        <w:t>. Durham. Duke University Press. .Pages iv-xii, 1-90</w:t>
      </w:r>
    </w:p>
    <w:p w14:paraId="6C05B04B" w14:textId="77777777" w:rsidR="00757433" w:rsidRDefault="00757433">
      <w:pPr>
        <w:spacing w:line="276" w:lineRule="auto"/>
        <w:rPr>
          <w:rFonts w:ascii="Times New Roman" w:hAnsi="Times New Roman"/>
          <w:b/>
          <w:sz w:val="24"/>
          <w:szCs w:val="24"/>
          <w:lang w:val="en-US"/>
        </w:rPr>
      </w:pPr>
    </w:p>
    <w:p w14:paraId="31490C2E" w14:textId="77777777" w:rsidR="00757433" w:rsidRDefault="00757433">
      <w:pPr>
        <w:spacing w:line="276" w:lineRule="auto"/>
        <w:rPr>
          <w:rFonts w:ascii="Times New Roman" w:hAnsi="Times New Roman"/>
          <w:b/>
          <w:sz w:val="24"/>
          <w:szCs w:val="24"/>
          <w:lang w:val="en-US"/>
        </w:rPr>
      </w:pPr>
    </w:p>
    <w:p w14:paraId="5A651FF2" w14:textId="7968D02C" w:rsidR="00757433" w:rsidRDefault="00757433">
      <w:pPr>
        <w:spacing w:line="276" w:lineRule="auto"/>
        <w:rPr>
          <w:rFonts w:ascii="Times New Roman" w:hAnsi="Times New Roman"/>
          <w:b/>
          <w:sz w:val="24"/>
          <w:szCs w:val="24"/>
          <w:lang w:val="en-US"/>
        </w:rPr>
      </w:pPr>
      <w:r>
        <w:rPr>
          <w:rFonts w:ascii="Times New Roman" w:hAnsi="Times New Roman"/>
          <w:b/>
          <w:sz w:val="24"/>
          <w:szCs w:val="24"/>
          <w:lang w:val="en-US"/>
        </w:rPr>
        <w:t>Exam</w:t>
      </w:r>
    </w:p>
    <w:p w14:paraId="50B5FCAD" w14:textId="2A36C6EA" w:rsidR="00D35FF1" w:rsidRDefault="00D35FF1">
      <w:pPr>
        <w:spacing w:line="276" w:lineRule="auto"/>
        <w:rPr>
          <w:rFonts w:ascii="Times New Roman" w:hAnsi="Times New Roman"/>
          <w:b/>
          <w:sz w:val="24"/>
          <w:szCs w:val="24"/>
          <w:lang w:val="en-US"/>
        </w:rPr>
      </w:pPr>
      <w:r>
        <w:rPr>
          <w:rFonts w:ascii="Times New Roman" w:hAnsi="Times New Roman"/>
          <w:b/>
          <w:sz w:val="24"/>
          <w:szCs w:val="24"/>
          <w:lang w:val="en-US"/>
        </w:rPr>
        <w:t xml:space="preserve">Deadline </w:t>
      </w:r>
      <w:r w:rsidR="00757433">
        <w:rPr>
          <w:rFonts w:ascii="Times New Roman" w:hAnsi="Times New Roman"/>
          <w:b/>
          <w:sz w:val="24"/>
          <w:szCs w:val="24"/>
          <w:lang w:val="en-US"/>
        </w:rPr>
        <w:t xml:space="preserve">Wednesday 29 September </w:t>
      </w:r>
      <w:r w:rsidR="00BD3E0B">
        <w:rPr>
          <w:rFonts w:ascii="Times New Roman" w:hAnsi="Times New Roman"/>
          <w:b/>
          <w:sz w:val="24"/>
          <w:szCs w:val="24"/>
          <w:lang w:val="en-US"/>
        </w:rPr>
        <w:t>23.59</w:t>
      </w:r>
    </w:p>
    <w:p w14:paraId="70AB674A" w14:textId="77777777" w:rsidR="00FA5AF5" w:rsidRDefault="00FA5AF5">
      <w:pPr>
        <w:spacing w:after="80" w:line="276" w:lineRule="auto"/>
        <w:rPr>
          <w:rFonts w:ascii="Times New Roman" w:hAnsi="Times New Roman"/>
          <w:sz w:val="24"/>
          <w:szCs w:val="24"/>
          <w:u w:val="single"/>
          <w:lang w:val="en-US"/>
        </w:rPr>
      </w:pPr>
    </w:p>
    <w:p w14:paraId="7AA6780B" w14:textId="77777777" w:rsidR="007D63F0" w:rsidRPr="00E65B51" w:rsidRDefault="007D63F0">
      <w:pPr>
        <w:spacing w:line="276" w:lineRule="auto"/>
        <w:rPr>
          <w:rFonts w:ascii="Times New Roman" w:hAnsi="Times New Roman"/>
          <w:sz w:val="24"/>
          <w:szCs w:val="24"/>
          <w:lang w:val="en-US"/>
        </w:rPr>
      </w:pPr>
    </w:p>
    <w:p w14:paraId="5F582911" w14:textId="77777777" w:rsidR="000502CE" w:rsidRDefault="000502CE">
      <w:pPr>
        <w:spacing w:line="276" w:lineRule="auto"/>
        <w:rPr>
          <w:rFonts w:ascii="Times New Roman" w:hAnsi="Times New Roman"/>
          <w:b/>
          <w:sz w:val="24"/>
          <w:szCs w:val="24"/>
          <w:lang w:val="en-US"/>
        </w:rPr>
      </w:pPr>
    </w:p>
    <w:p w14:paraId="542C60BE"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Literature</w:t>
      </w:r>
    </w:p>
    <w:p w14:paraId="4588449F" w14:textId="77777777" w:rsidR="00774DEB" w:rsidRDefault="004B57C2">
      <w:pPr>
        <w:autoSpaceDE w:val="0"/>
        <w:autoSpaceDN w:val="0"/>
        <w:adjustRightInd w:val="0"/>
        <w:spacing w:line="276" w:lineRule="auto"/>
        <w:rPr>
          <w:rFonts w:ascii="Times New Roman" w:hAnsi="Times New Roman"/>
          <w:b/>
          <w:bCs/>
          <w:sz w:val="24"/>
          <w:szCs w:val="24"/>
          <w:lang w:val="en-GB"/>
        </w:rPr>
      </w:pPr>
      <w:r w:rsidRPr="004B57C2">
        <w:rPr>
          <w:rFonts w:ascii="Times New Roman" w:hAnsi="Times New Roman"/>
          <w:b/>
          <w:bCs/>
          <w:sz w:val="24"/>
          <w:szCs w:val="24"/>
          <w:lang w:val="en-GB"/>
        </w:rPr>
        <w:t xml:space="preserve">You will only have to purchase the books marked with a *, that is, the first </w:t>
      </w:r>
      <w:r w:rsidR="00215033">
        <w:rPr>
          <w:rFonts w:ascii="Times New Roman" w:hAnsi="Times New Roman"/>
          <w:b/>
          <w:bCs/>
          <w:sz w:val="24"/>
          <w:szCs w:val="24"/>
          <w:lang w:val="en-GB"/>
        </w:rPr>
        <w:t>book</w:t>
      </w:r>
      <w:r w:rsidRPr="004B57C2">
        <w:rPr>
          <w:rFonts w:ascii="Times New Roman" w:hAnsi="Times New Roman"/>
          <w:b/>
          <w:bCs/>
          <w:sz w:val="24"/>
          <w:szCs w:val="24"/>
          <w:lang w:val="en-GB"/>
        </w:rPr>
        <w:t xml:space="preserve"> mentioned on the list below.</w:t>
      </w:r>
    </w:p>
    <w:p w14:paraId="17BD5B4F" w14:textId="2265276F" w:rsidR="002A5AB2" w:rsidRDefault="00A147EC" w:rsidP="002A5AB2">
      <w:pPr>
        <w:autoSpaceDE w:val="0"/>
        <w:autoSpaceDN w:val="0"/>
        <w:adjustRightInd w:val="0"/>
        <w:spacing w:line="276" w:lineRule="auto"/>
        <w:rPr>
          <w:rFonts w:ascii="Times New Roman" w:hAnsi="Times New Roman"/>
          <w:b/>
          <w:sz w:val="24"/>
          <w:szCs w:val="24"/>
          <w:lang w:val="en-GB"/>
        </w:rPr>
      </w:pPr>
      <w:r>
        <w:rPr>
          <w:rFonts w:ascii="Times New Roman" w:hAnsi="Times New Roman"/>
          <w:b/>
          <w:sz w:val="24"/>
          <w:szCs w:val="24"/>
          <w:lang w:val="en-GB"/>
        </w:rPr>
        <w:t>Please n</w:t>
      </w:r>
      <w:r w:rsidR="002A5AB2">
        <w:rPr>
          <w:rFonts w:ascii="Times New Roman" w:hAnsi="Times New Roman"/>
          <w:b/>
          <w:sz w:val="24"/>
          <w:szCs w:val="24"/>
          <w:lang w:val="en-GB"/>
        </w:rPr>
        <w:t>ote that some literature might be added to the list and some may be changed or omitted.</w:t>
      </w:r>
    </w:p>
    <w:p w14:paraId="5664AD7B" w14:textId="77777777" w:rsidR="00774DEB" w:rsidRDefault="00774DEB">
      <w:pPr>
        <w:spacing w:line="276" w:lineRule="auto"/>
        <w:rPr>
          <w:rFonts w:ascii="Times New Roman" w:hAnsi="Times New Roman"/>
          <w:sz w:val="24"/>
          <w:szCs w:val="24"/>
          <w:lang w:val="en-GB"/>
        </w:rPr>
      </w:pPr>
    </w:p>
    <w:p w14:paraId="6F6021F8" w14:textId="77777777" w:rsidR="00774DEB" w:rsidRDefault="004B073E">
      <w:pPr>
        <w:spacing w:after="80" w:line="276" w:lineRule="auto"/>
        <w:rPr>
          <w:rFonts w:ascii="Times New Roman" w:hAnsi="Times New Roman"/>
          <w:sz w:val="24"/>
          <w:szCs w:val="24"/>
          <w:lang w:val="en-GB"/>
        </w:rPr>
      </w:pPr>
      <w:r w:rsidRPr="00575EBA">
        <w:rPr>
          <w:rFonts w:ascii="Times New Roman" w:hAnsi="Times New Roman"/>
          <w:sz w:val="24"/>
          <w:szCs w:val="24"/>
          <w:u w:val="single"/>
          <w:lang w:val="en-GB"/>
        </w:rPr>
        <w:t>Books:</w:t>
      </w:r>
    </w:p>
    <w:p w14:paraId="56042293" w14:textId="77777777" w:rsidR="00774DEB" w:rsidRDefault="004B57C2">
      <w:pPr>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w:t>
      </w:r>
      <w:proofErr w:type="spellStart"/>
      <w:r w:rsidRPr="004B57C2">
        <w:rPr>
          <w:rFonts w:ascii="Times New Roman" w:hAnsi="Times New Roman"/>
          <w:sz w:val="24"/>
          <w:szCs w:val="24"/>
          <w:lang w:val="en-GB"/>
        </w:rPr>
        <w:t>Inglis</w:t>
      </w:r>
      <w:proofErr w:type="spellEnd"/>
      <w:r w:rsidRPr="004B57C2">
        <w:rPr>
          <w:rFonts w:ascii="Times New Roman" w:hAnsi="Times New Roman"/>
          <w:sz w:val="24"/>
          <w:szCs w:val="24"/>
          <w:lang w:val="en-GB"/>
        </w:rPr>
        <w:t xml:space="preserve">, David. 2012. </w:t>
      </w:r>
      <w:r w:rsidRPr="004B57C2">
        <w:rPr>
          <w:rFonts w:ascii="Times New Roman" w:hAnsi="Times New Roman"/>
          <w:i/>
          <w:sz w:val="24"/>
          <w:szCs w:val="24"/>
          <w:lang w:val="en-GB"/>
        </w:rPr>
        <w:t>An Invitation to Social Theory</w:t>
      </w:r>
      <w:r w:rsidRPr="004B57C2">
        <w:rPr>
          <w:rFonts w:ascii="Times New Roman" w:hAnsi="Times New Roman"/>
          <w:sz w:val="24"/>
          <w:szCs w:val="24"/>
          <w:lang w:val="en-GB"/>
        </w:rPr>
        <w:t>. Cambridge. Polity Press.</w:t>
      </w:r>
    </w:p>
    <w:p w14:paraId="77AF486D" w14:textId="77777777" w:rsidR="00774DEB" w:rsidRDefault="00774DEB">
      <w:pPr>
        <w:spacing w:after="80" w:line="276" w:lineRule="auto"/>
        <w:rPr>
          <w:rFonts w:ascii="Times New Roman" w:hAnsi="Times New Roman"/>
          <w:sz w:val="24"/>
          <w:szCs w:val="24"/>
          <w:lang w:val="en-GB"/>
        </w:rPr>
      </w:pPr>
    </w:p>
    <w:p w14:paraId="1A7A7470" w14:textId="77777777" w:rsidR="00774DEB" w:rsidRDefault="004B57C2">
      <w:pPr>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GB"/>
        </w:rPr>
        <w:t>Excerpts of Books:</w:t>
      </w:r>
    </w:p>
    <w:p w14:paraId="66D1A375"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 xml:space="preserve">Bourdieu, Pierre; Wacquant, Lois. 1992. </w:t>
      </w:r>
      <w:r w:rsidRPr="004B57C2">
        <w:rPr>
          <w:rFonts w:ascii="Times New Roman" w:hAnsi="Times New Roman"/>
          <w:i/>
          <w:sz w:val="24"/>
          <w:szCs w:val="24"/>
          <w:lang w:val="en-GB"/>
        </w:rPr>
        <w:t>An Invitation to Reflexive Sociology</w:t>
      </w:r>
      <w:r w:rsidRPr="004B57C2">
        <w:rPr>
          <w:rFonts w:ascii="Times New Roman" w:hAnsi="Times New Roman"/>
          <w:sz w:val="24"/>
          <w:szCs w:val="24"/>
          <w:lang w:val="en-GB"/>
        </w:rPr>
        <w:t>. Pages: 94-135, 167-173. Cambridge. University of Chicago.</w:t>
      </w:r>
    </w:p>
    <w:p w14:paraId="1378B73E" w14:textId="77777777" w:rsidR="00D76163" w:rsidRDefault="00F43D2A" w:rsidP="00D76163">
      <w:pPr>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Bourdieu, Pierre. 1990. Book I: Chapter 3, 4, 5: </w:t>
      </w:r>
      <w:r w:rsidRPr="001E2B57">
        <w:rPr>
          <w:rFonts w:ascii="Times New Roman" w:hAnsi="Times New Roman"/>
          <w:i/>
          <w:sz w:val="24"/>
          <w:szCs w:val="24"/>
          <w:lang w:val="en-GB"/>
        </w:rPr>
        <w:t>The Logic of Practice</w:t>
      </w:r>
      <w:r>
        <w:rPr>
          <w:rFonts w:ascii="Times New Roman" w:hAnsi="Times New Roman"/>
          <w:sz w:val="24"/>
          <w:szCs w:val="24"/>
          <w:lang w:val="en-GB"/>
        </w:rPr>
        <w:t>. Stanford. Stanford University Press. 52-97</w:t>
      </w:r>
    </w:p>
    <w:p w14:paraId="191A830B"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Bratton, John, Denham, David. 2014. Emile Durkheim: The rules of sociological method and on Suicide. The division of </w:t>
      </w:r>
      <w:proofErr w:type="spellStart"/>
      <w:r w:rsidRPr="004B57C2">
        <w:rPr>
          <w:rFonts w:ascii="Times New Roman" w:hAnsi="Times New Roman"/>
          <w:sz w:val="24"/>
          <w:szCs w:val="24"/>
          <w:lang w:val="en-US"/>
        </w:rPr>
        <w:t>labour</w:t>
      </w:r>
      <w:proofErr w:type="spellEnd"/>
      <w:r w:rsidRPr="004B57C2">
        <w:rPr>
          <w:rFonts w:ascii="Times New Roman" w:hAnsi="Times New Roman"/>
          <w:sz w:val="24"/>
          <w:szCs w:val="24"/>
          <w:lang w:val="en-US"/>
        </w:rPr>
        <w:t xml:space="preserve"> in society. </w:t>
      </w:r>
      <w:r w:rsidRPr="004B57C2">
        <w:rPr>
          <w:rFonts w:ascii="Times New Roman" w:hAnsi="Times New Roman"/>
          <w:i/>
          <w:sz w:val="24"/>
          <w:szCs w:val="24"/>
          <w:lang w:val="en-US"/>
        </w:rPr>
        <w:t>Capitalism and classical social theory</w:t>
      </w:r>
      <w:r w:rsidRPr="004B57C2">
        <w:rPr>
          <w:rFonts w:ascii="Times New Roman" w:hAnsi="Times New Roman"/>
          <w:sz w:val="24"/>
          <w:szCs w:val="24"/>
          <w:lang w:val="en-US"/>
        </w:rPr>
        <w:t>. University of Toronto Press. Pages 183-204</w:t>
      </w:r>
    </w:p>
    <w:p w14:paraId="2921F558" w14:textId="77777777" w:rsidR="00DE5D2B" w:rsidRDefault="00DE5D2B" w:rsidP="00DE5D2B">
      <w:pPr>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Callinicos, Alex. </w:t>
      </w:r>
      <w:r w:rsidRPr="00734C74">
        <w:rPr>
          <w:rFonts w:ascii="Times New Roman" w:hAnsi="Times New Roman"/>
          <w:i/>
          <w:sz w:val="24"/>
          <w:szCs w:val="24"/>
          <w:lang w:val="en-GB"/>
        </w:rPr>
        <w:t>Making History. Agency, Structure, and Change in Social Theory</w:t>
      </w:r>
      <w:r>
        <w:rPr>
          <w:rFonts w:ascii="Times New Roman" w:hAnsi="Times New Roman"/>
          <w:sz w:val="24"/>
          <w:szCs w:val="24"/>
          <w:lang w:val="en-GB"/>
        </w:rPr>
        <w:t>. Chicago. Haymarket Books. Pages 1-25.</w:t>
      </w:r>
    </w:p>
    <w:p w14:paraId="16CDFB3A" w14:textId="77777777" w:rsidR="00774DEB" w:rsidRDefault="004B57C2">
      <w:pPr>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t>Eriksen</w:t>
      </w:r>
      <w:proofErr w:type="spellEnd"/>
      <w:r w:rsidRPr="004B57C2">
        <w:rPr>
          <w:rFonts w:ascii="Times New Roman" w:hAnsi="Times New Roman"/>
          <w:sz w:val="24"/>
          <w:szCs w:val="24"/>
          <w:lang w:val="en-GB"/>
        </w:rPr>
        <w:t xml:space="preserve">, Thomas </w:t>
      </w:r>
      <w:proofErr w:type="spellStart"/>
      <w:r w:rsidRPr="004B57C2">
        <w:rPr>
          <w:rFonts w:ascii="Times New Roman" w:hAnsi="Times New Roman"/>
          <w:sz w:val="24"/>
          <w:szCs w:val="24"/>
          <w:lang w:val="en-GB"/>
        </w:rPr>
        <w:t>Hylland</w:t>
      </w:r>
      <w:proofErr w:type="spellEnd"/>
      <w:r w:rsidRPr="004B57C2">
        <w:rPr>
          <w:rFonts w:ascii="Times New Roman" w:hAnsi="Times New Roman"/>
          <w:sz w:val="24"/>
          <w:szCs w:val="24"/>
          <w:lang w:val="en-GB"/>
        </w:rPr>
        <w:t xml:space="preserve">. </w:t>
      </w:r>
      <w:r w:rsidRPr="004B57C2">
        <w:rPr>
          <w:rFonts w:ascii="Times New Roman" w:hAnsi="Times New Roman"/>
          <w:i/>
          <w:sz w:val="24"/>
          <w:szCs w:val="24"/>
          <w:lang w:val="en-GB"/>
        </w:rPr>
        <w:t>Small Places, Large Issues. An Introduction to Social and Cultural Anthropology</w:t>
      </w:r>
      <w:r w:rsidRPr="004B57C2">
        <w:rPr>
          <w:rFonts w:ascii="Times New Roman" w:hAnsi="Times New Roman"/>
          <w:sz w:val="24"/>
          <w:szCs w:val="24"/>
          <w:lang w:val="en-GB"/>
        </w:rPr>
        <w:t>. Pluto Press. Pages 30</w:t>
      </w:r>
    </w:p>
    <w:p w14:paraId="772B93C5" w14:textId="77777777" w:rsidR="00774DEB" w:rsidRDefault="004B57C2">
      <w:pPr>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t>Frykman</w:t>
      </w:r>
      <w:proofErr w:type="spellEnd"/>
      <w:r w:rsidRPr="004B57C2">
        <w:rPr>
          <w:rFonts w:ascii="Times New Roman" w:hAnsi="Times New Roman"/>
          <w:sz w:val="24"/>
          <w:szCs w:val="24"/>
          <w:lang w:val="en-GB"/>
        </w:rPr>
        <w:t xml:space="preserve">, Jonas &amp; Nils </w:t>
      </w:r>
      <w:proofErr w:type="spellStart"/>
      <w:r w:rsidRPr="004B57C2">
        <w:rPr>
          <w:rFonts w:ascii="Times New Roman" w:hAnsi="Times New Roman"/>
          <w:sz w:val="24"/>
          <w:szCs w:val="24"/>
          <w:lang w:val="en-GB"/>
        </w:rPr>
        <w:t>Gilje</w:t>
      </w:r>
      <w:proofErr w:type="spellEnd"/>
      <w:r w:rsidRPr="004B57C2">
        <w:rPr>
          <w:rFonts w:ascii="Times New Roman" w:hAnsi="Times New Roman"/>
          <w:sz w:val="24"/>
          <w:szCs w:val="24"/>
          <w:lang w:val="en-GB"/>
        </w:rPr>
        <w:t xml:space="preserve"> 2003: Being There. </w:t>
      </w:r>
      <w:r w:rsidRPr="004B57C2">
        <w:rPr>
          <w:rFonts w:ascii="Times New Roman" w:hAnsi="Times New Roman"/>
          <w:sz w:val="24"/>
          <w:szCs w:val="24"/>
          <w:lang w:val="en-US"/>
        </w:rPr>
        <w:t xml:space="preserve">In </w:t>
      </w:r>
      <w:proofErr w:type="spellStart"/>
      <w:r w:rsidRPr="004B57C2">
        <w:rPr>
          <w:rFonts w:ascii="Times New Roman" w:hAnsi="Times New Roman"/>
          <w:sz w:val="24"/>
          <w:szCs w:val="24"/>
          <w:lang w:val="en-US"/>
        </w:rPr>
        <w:t>Frykman</w:t>
      </w:r>
      <w:proofErr w:type="spellEnd"/>
      <w:r w:rsidRPr="004B57C2">
        <w:rPr>
          <w:rFonts w:ascii="Times New Roman" w:hAnsi="Times New Roman"/>
          <w:sz w:val="24"/>
          <w:szCs w:val="24"/>
          <w:lang w:val="en-US"/>
        </w:rPr>
        <w:t xml:space="preserve">, Jonas &amp; Nils </w:t>
      </w:r>
      <w:proofErr w:type="spellStart"/>
      <w:r w:rsidRPr="004B57C2">
        <w:rPr>
          <w:rFonts w:ascii="Times New Roman" w:hAnsi="Times New Roman"/>
          <w:sz w:val="24"/>
          <w:szCs w:val="24"/>
          <w:lang w:val="en-US"/>
        </w:rPr>
        <w:t>Gilje</w:t>
      </w:r>
      <w:proofErr w:type="spellEnd"/>
      <w:r w:rsidRPr="004B57C2">
        <w:rPr>
          <w:rFonts w:ascii="Times New Roman" w:hAnsi="Times New Roman"/>
          <w:sz w:val="24"/>
          <w:szCs w:val="24"/>
          <w:lang w:val="en-US"/>
        </w:rPr>
        <w:t xml:space="preserve"> (eds.): </w:t>
      </w:r>
      <w:r w:rsidRPr="004B57C2">
        <w:rPr>
          <w:rFonts w:ascii="Times New Roman" w:hAnsi="Times New Roman"/>
          <w:i/>
          <w:sz w:val="24"/>
          <w:szCs w:val="24"/>
          <w:lang w:val="en-US"/>
        </w:rPr>
        <w:t xml:space="preserve">Being There. New Perspectives on Phenomenology and the Analysis of Culture. </w:t>
      </w:r>
      <w:r w:rsidRPr="004B57C2">
        <w:rPr>
          <w:rFonts w:ascii="Times New Roman" w:hAnsi="Times New Roman"/>
          <w:sz w:val="24"/>
          <w:szCs w:val="24"/>
          <w:lang w:val="en-US"/>
        </w:rPr>
        <w:t xml:space="preserve"> Lund: Nordic Academic Press. Page 7 - 49</w:t>
      </w:r>
      <w:proofErr w:type="spellStart"/>
      <w:r w:rsidRPr="004B57C2">
        <w:rPr>
          <w:rFonts w:ascii="Times New Roman" w:hAnsi="Times New Roman"/>
          <w:sz w:val="24"/>
          <w:szCs w:val="24"/>
          <w:lang w:val="en-GB"/>
        </w:rPr>
        <w:t>Inglis</w:t>
      </w:r>
      <w:proofErr w:type="spellEnd"/>
      <w:r w:rsidRPr="004B57C2">
        <w:rPr>
          <w:rFonts w:ascii="Times New Roman" w:hAnsi="Times New Roman"/>
          <w:sz w:val="24"/>
          <w:szCs w:val="24"/>
          <w:lang w:val="en-GB"/>
        </w:rPr>
        <w:t xml:space="preserve">, David. 2012. Phenomenological paradigms. The symbolic interactionist paradigm. In </w:t>
      </w:r>
      <w:r w:rsidRPr="004B57C2">
        <w:rPr>
          <w:rFonts w:ascii="Times New Roman" w:hAnsi="Times New Roman"/>
          <w:i/>
          <w:sz w:val="24"/>
          <w:szCs w:val="24"/>
          <w:lang w:val="en-GB"/>
        </w:rPr>
        <w:t>An Invitation to Social Theory</w:t>
      </w:r>
      <w:r w:rsidRPr="004B57C2">
        <w:rPr>
          <w:rFonts w:ascii="Times New Roman" w:hAnsi="Times New Roman"/>
          <w:sz w:val="24"/>
          <w:szCs w:val="24"/>
          <w:lang w:val="en-GB"/>
        </w:rPr>
        <w:t>. Cambridge. Polity Press. Pages 86-128</w:t>
      </w:r>
    </w:p>
    <w:p w14:paraId="5DD0D324" w14:textId="77777777" w:rsidR="006B35A1" w:rsidRDefault="006B35A1">
      <w:pPr>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Geertz, Clifford. 1973. Deep Play: Notes on the Balinese Cockfight. </w:t>
      </w:r>
      <w:r>
        <w:rPr>
          <w:rFonts w:ascii="Times New Roman" w:hAnsi="Times New Roman"/>
          <w:i/>
          <w:sz w:val="24"/>
          <w:szCs w:val="24"/>
          <w:lang w:val="en-GB"/>
        </w:rPr>
        <w:t>The Interpretation of Culture</w:t>
      </w:r>
      <w:r>
        <w:rPr>
          <w:rFonts w:ascii="Times New Roman" w:hAnsi="Times New Roman"/>
          <w:sz w:val="24"/>
          <w:szCs w:val="24"/>
          <w:lang w:val="en-GB"/>
        </w:rPr>
        <w:t>. New York. Basic Books. Pages 412-454.</w:t>
      </w:r>
    </w:p>
    <w:p w14:paraId="2F40FF8B" w14:textId="77777777" w:rsidR="00774DEB" w:rsidRDefault="004B57C2">
      <w:pPr>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Giddens, Anthony. 1986. Agency, Structure. Central Problems in Social </w:t>
      </w:r>
      <w:proofErr w:type="spellStart"/>
      <w:r w:rsidRPr="004B57C2">
        <w:rPr>
          <w:rFonts w:ascii="Times New Roman" w:hAnsi="Times New Roman"/>
          <w:sz w:val="24"/>
          <w:szCs w:val="24"/>
          <w:lang w:val="en-US"/>
        </w:rPr>
        <w:t>Theory.Action</w:t>
      </w:r>
      <w:proofErr w:type="spellEnd"/>
      <w:r w:rsidRPr="004B57C2">
        <w:rPr>
          <w:rFonts w:ascii="Times New Roman" w:hAnsi="Times New Roman"/>
          <w:sz w:val="24"/>
          <w:szCs w:val="24"/>
          <w:lang w:val="en-US"/>
        </w:rPr>
        <w:t>, Structure and Contradiction in Social Analysis. Hong Kong. MacMillan. Pages 49-73.</w:t>
      </w:r>
    </w:p>
    <w:p w14:paraId="6B984DD0"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lastRenderedPageBreak/>
        <w:t xml:space="preserve">Hacking, Ian. 2000. Why Ask What? </w:t>
      </w:r>
      <w:r w:rsidRPr="004B57C2">
        <w:rPr>
          <w:rFonts w:ascii="Times New Roman" w:hAnsi="Times New Roman"/>
          <w:i/>
          <w:sz w:val="24"/>
          <w:szCs w:val="24"/>
          <w:lang w:val="en-US"/>
        </w:rPr>
        <w:t>The Social Construction of What?</w:t>
      </w:r>
      <w:r w:rsidRPr="004B57C2">
        <w:rPr>
          <w:rFonts w:ascii="Times New Roman" w:hAnsi="Times New Roman"/>
          <w:sz w:val="24"/>
          <w:szCs w:val="24"/>
          <w:lang w:val="en-US"/>
        </w:rPr>
        <w:t xml:space="preserve"> Cambridge. Harvard University Press. Pages 1-35.</w:t>
      </w:r>
    </w:p>
    <w:p w14:paraId="06DC3575" w14:textId="48FB6B99" w:rsidR="00AA111D" w:rsidRDefault="00AA111D">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Harvey, David. 2006. </w:t>
      </w:r>
      <w:r>
        <w:rPr>
          <w:rFonts w:ascii="Times New Roman" w:hAnsi="Times New Roman"/>
          <w:i/>
          <w:sz w:val="24"/>
          <w:szCs w:val="24"/>
          <w:lang w:val="en-US"/>
        </w:rPr>
        <w:t>Global Capitalism. Towards a theory of uneven geographical development</w:t>
      </w:r>
      <w:r>
        <w:rPr>
          <w:rFonts w:ascii="Times New Roman" w:hAnsi="Times New Roman"/>
          <w:sz w:val="24"/>
          <w:szCs w:val="24"/>
          <w:lang w:val="en-US"/>
        </w:rPr>
        <w:t>. London. Verso .Pages 69-116</w:t>
      </w:r>
    </w:p>
    <w:p w14:paraId="4CEE07FE" w14:textId="77777777" w:rsidR="00774DEB" w:rsidRDefault="001610AF">
      <w:pPr>
        <w:autoSpaceDE w:val="0"/>
        <w:autoSpaceDN w:val="0"/>
        <w:adjustRightInd w:val="0"/>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Jackson, Michael. Introduction. In</w:t>
      </w:r>
      <w:r>
        <w:rPr>
          <w:rFonts w:ascii="Times New Roman" w:hAnsi="Times New Roman"/>
          <w:i/>
          <w:sz w:val="24"/>
          <w:szCs w:val="24"/>
          <w:lang w:val="en-GB"/>
        </w:rPr>
        <w:t xml:space="preserve"> Things as They Are. New directions in phenomenological anthropology</w:t>
      </w:r>
      <w:r>
        <w:rPr>
          <w:rFonts w:ascii="Times New Roman" w:hAnsi="Times New Roman"/>
          <w:sz w:val="24"/>
          <w:szCs w:val="24"/>
          <w:lang w:val="en-GB"/>
        </w:rPr>
        <w:t>. Indiana University Press.</w:t>
      </w:r>
    </w:p>
    <w:p w14:paraId="78B6DD00" w14:textId="1B6221C8" w:rsidR="003025E6" w:rsidRDefault="003025E6" w:rsidP="00C5321A">
      <w:pPr>
        <w:spacing w:after="80" w:line="276" w:lineRule="auto"/>
        <w:ind w:left="737" w:hanging="737"/>
        <w:rPr>
          <w:rStyle w:val="Hyperlnk"/>
          <w:rFonts w:ascii="Times New Roman" w:eastAsia="Times New Roman" w:hAnsi="Times New Roman"/>
          <w:color w:val="auto"/>
          <w:sz w:val="24"/>
          <w:szCs w:val="24"/>
          <w:u w:val="none"/>
          <w:lang w:val="en-US" w:eastAsia="sv-SE"/>
        </w:rPr>
      </w:pPr>
      <w:r w:rsidRPr="00A97684">
        <w:rPr>
          <w:rFonts w:ascii="Times New Roman" w:eastAsia="Times New Roman" w:hAnsi="Times New Roman"/>
          <w:color w:val="212121"/>
          <w:sz w:val="24"/>
          <w:szCs w:val="24"/>
          <w:lang w:val="en-US" w:eastAsia="sv-SE"/>
        </w:rPr>
        <w:t>Jacobson, K</w:t>
      </w:r>
      <w:r>
        <w:rPr>
          <w:rFonts w:ascii="Times New Roman" w:eastAsia="Times New Roman" w:hAnsi="Times New Roman"/>
          <w:color w:val="212121"/>
          <w:sz w:val="24"/>
          <w:szCs w:val="24"/>
          <w:lang w:val="en-US" w:eastAsia="sv-SE"/>
        </w:rPr>
        <w:t>lara. 2013</w:t>
      </w:r>
      <w:r w:rsidRPr="00A97684">
        <w:rPr>
          <w:rFonts w:ascii="Times New Roman" w:eastAsia="Times New Roman" w:hAnsi="Times New Roman"/>
          <w:color w:val="212121"/>
          <w:sz w:val="24"/>
          <w:szCs w:val="24"/>
          <w:lang w:val="en-US" w:eastAsia="sv-SE"/>
        </w:rPr>
        <w:t>. Section 3.2</w:t>
      </w:r>
      <w:r>
        <w:rPr>
          <w:rFonts w:ascii="Times New Roman" w:eastAsia="Times New Roman" w:hAnsi="Times New Roman"/>
          <w:color w:val="212121"/>
          <w:sz w:val="24"/>
          <w:szCs w:val="24"/>
          <w:lang w:val="en-US" w:eastAsia="sv-SE"/>
        </w:rPr>
        <w:t>.</w:t>
      </w:r>
      <w:r w:rsidRPr="00A97684">
        <w:rPr>
          <w:rFonts w:ascii="Times New Roman" w:eastAsia="Times New Roman" w:hAnsi="Times New Roman"/>
          <w:color w:val="212121"/>
          <w:sz w:val="24"/>
          <w:szCs w:val="24"/>
          <w:lang w:val="en-US" w:eastAsia="sv-SE"/>
        </w:rPr>
        <w:t xml:space="preserve"> From Betterment to </w:t>
      </w:r>
      <w:proofErr w:type="spellStart"/>
      <w:r w:rsidRPr="00A97684">
        <w:rPr>
          <w:rFonts w:ascii="Times New Roman" w:eastAsia="Times New Roman" w:hAnsi="Times New Roman"/>
          <w:color w:val="212121"/>
          <w:sz w:val="24"/>
          <w:szCs w:val="24"/>
          <w:lang w:val="en-US" w:eastAsia="sv-SE"/>
        </w:rPr>
        <w:t>Bt</w:t>
      </w:r>
      <w:proofErr w:type="spellEnd"/>
      <w:r w:rsidRPr="00A97684">
        <w:rPr>
          <w:rFonts w:ascii="Times New Roman" w:eastAsia="Times New Roman" w:hAnsi="Times New Roman"/>
          <w:color w:val="212121"/>
          <w:sz w:val="24"/>
          <w:szCs w:val="24"/>
          <w:lang w:val="en-US" w:eastAsia="sv-SE"/>
        </w:rPr>
        <w:t xml:space="preserve"> maize: : Agricultural Development and the Introduction of Genetically Modified Maize to South African Smallholders</w:t>
      </w:r>
      <w:r>
        <w:rPr>
          <w:rFonts w:ascii="Times New Roman" w:eastAsia="Times New Roman" w:hAnsi="Times New Roman"/>
          <w:color w:val="212121"/>
          <w:sz w:val="24"/>
          <w:szCs w:val="24"/>
          <w:lang w:val="en-US" w:eastAsia="sv-SE"/>
        </w:rPr>
        <w:t>.</w:t>
      </w:r>
      <w:r w:rsidRPr="00A97684">
        <w:rPr>
          <w:rFonts w:ascii="Times New Roman" w:eastAsia="Times New Roman" w:hAnsi="Times New Roman"/>
          <w:color w:val="212121"/>
          <w:sz w:val="24"/>
          <w:szCs w:val="24"/>
          <w:lang w:val="en-US" w:eastAsia="sv-SE"/>
        </w:rPr>
        <w:t> Department of Urban and Rural Development. Uppsala, Swe</w:t>
      </w:r>
      <w:r>
        <w:rPr>
          <w:rFonts w:ascii="Times New Roman" w:eastAsia="Times New Roman" w:hAnsi="Times New Roman"/>
          <w:color w:val="212121"/>
          <w:sz w:val="24"/>
          <w:szCs w:val="24"/>
          <w:lang w:val="en-US" w:eastAsia="sv-SE"/>
        </w:rPr>
        <w:t>dish University of Agricultural Sciences. Pages 49-59.</w:t>
      </w:r>
      <w:r>
        <w:rPr>
          <w:rFonts w:ascii="Times New Roman" w:eastAsia="Times New Roman" w:hAnsi="Times New Roman"/>
          <w:color w:val="212121"/>
          <w:sz w:val="24"/>
          <w:szCs w:val="24"/>
          <w:lang w:val="en-US" w:eastAsia="sv-SE"/>
        </w:rPr>
        <w:br/>
        <w:t>O</w:t>
      </w:r>
      <w:r w:rsidRPr="00A97684">
        <w:rPr>
          <w:rFonts w:ascii="Times New Roman" w:eastAsia="Times New Roman" w:hAnsi="Times New Roman"/>
          <w:color w:val="212121"/>
          <w:sz w:val="24"/>
          <w:szCs w:val="24"/>
          <w:lang w:val="en-US" w:eastAsia="sv-SE"/>
        </w:rPr>
        <w:t xml:space="preserve">nline here: </w:t>
      </w:r>
      <w:r w:rsidRPr="00970326">
        <w:rPr>
          <w:rStyle w:val="Hyperlnk"/>
          <w:rFonts w:ascii="Times New Roman" w:eastAsia="Times New Roman" w:hAnsi="Times New Roman"/>
          <w:color w:val="auto"/>
          <w:sz w:val="24"/>
          <w:szCs w:val="24"/>
          <w:u w:val="none"/>
          <w:lang w:val="en-US" w:eastAsia="sv-SE"/>
        </w:rPr>
        <w:t>https://pub.epsilon.slu.se/10406/1/Jacobson_k_130507.pdf</w:t>
      </w:r>
    </w:p>
    <w:p w14:paraId="5C282599" w14:textId="1A4951E6" w:rsidR="00C5321A" w:rsidRPr="004E4059" w:rsidRDefault="00C5321A" w:rsidP="00C5321A">
      <w:pPr>
        <w:spacing w:after="80" w:line="276" w:lineRule="auto"/>
        <w:ind w:left="737" w:hanging="737"/>
        <w:rPr>
          <w:rFonts w:ascii="Times New Roman" w:eastAsia="Times New Roman" w:hAnsi="Times New Roman"/>
          <w:color w:val="212121"/>
          <w:sz w:val="24"/>
          <w:szCs w:val="24"/>
          <w:lang w:val="en-US" w:eastAsia="sv-SE"/>
        </w:rPr>
      </w:pPr>
      <w:proofErr w:type="spellStart"/>
      <w:r w:rsidRPr="004E4059">
        <w:rPr>
          <w:rFonts w:ascii="Times New Roman" w:eastAsia="Times New Roman" w:hAnsi="Times New Roman"/>
          <w:color w:val="212121"/>
          <w:sz w:val="24"/>
          <w:szCs w:val="24"/>
          <w:lang w:val="en-US" w:eastAsia="sv-SE"/>
        </w:rPr>
        <w:t>Lukes</w:t>
      </w:r>
      <w:proofErr w:type="spellEnd"/>
      <w:r w:rsidRPr="004E4059">
        <w:rPr>
          <w:rFonts w:ascii="Times New Roman" w:eastAsia="Times New Roman" w:hAnsi="Times New Roman"/>
          <w:color w:val="212121"/>
          <w:sz w:val="24"/>
          <w:szCs w:val="24"/>
          <w:lang w:val="en-US" w:eastAsia="sv-SE"/>
        </w:rPr>
        <w:t>, S</w:t>
      </w:r>
      <w:r>
        <w:rPr>
          <w:rFonts w:ascii="Times New Roman" w:eastAsia="Times New Roman" w:hAnsi="Times New Roman"/>
          <w:color w:val="212121"/>
          <w:sz w:val="24"/>
          <w:szCs w:val="24"/>
          <w:lang w:val="en-US" w:eastAsia="sv-SE"/>
        </w:rPr>
        <w:t>teven</w:t>
      </w:r>
      <w:r w:rsidRPr="004E4059">
        <w:rPr>
          <w:rFonts w:ascii="Times New Roman" w:eastAsia="Times New Roman" w:hAnsi="Times New Roman"/>
          <w:color w:val="212121"/>
          <w:sz w:val="24"/>
          <w:szCs w:val="24"/>
          <w:lang w:val="en-US" w:eastAsia="sv-SE"/>
        </w:rPr>
        <w:t>. 2005. </w:t>
      </w:r>
      <w:r w:rsidRPr="004E4059">
        <w:rPr>
          <w:rFonts w:ascii="Times New Roman" w:eastAsia="Times New Roman" w:hAnsi="Times New Roman"/>
          <w:i/>
          <w:color w:val="212121"/>
          <w:sz w:val="24"/>
          <w:szCs w:val="24"/>
          <w:lang w:val="en-US" w:eastAsia="sv-SE"/>
        </w:rPr>
        <w:t>Power: A radical view</w:t>
      </w:r>
      <w:r w:rsidRPr="004E4059">
        <w:rPr>
          <w:rFonts w:ascii="Times New Roman" w:eastAsia="Times New Roman" w:hAnsi="Times New Roman"/>
          <w:color w:val="212121"/>
          <w:sz w:val="24"/>
          <w:szCs w:val="24"/>
          <w:lang w:val="en-US" w:eastAsia="sv-SE"/>
        </w:rPr>
        <w:t>.  Second edition. Hampshire and New York, Palgrave Macmillan.</w:t>
      </w:r>
    </w:p>
    <w:p w14:paraId="62B5769C" w14:textId="77777777" w:rsidR="006B35A1" w:rsidRDefault="006B35A1" w:rsidP="009A5960">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Parsons, Keith. 2014. </w:t>
      </w:r>
      <w:r w:rsidRPr="002F2026">
        <w:rPr>
          <w:rFonts w:ascii="Times New Roman" w:hAnsi="Times New Roman"/>
          <w:i/>
          <w:sz w:val="24"/>
          <w:szCs w:val="24"/>
          <w:lang w:val="en-US"/>
        </w:rPr>
        <w:t>It started with Copernicus. Vital Questions about Science.</w:t>
      </w:r>
      <w:r>
        <w:rPr>
          <w:rFonts w:ascii="Times New Roman" w:hAnsi="Times New Roman"/>
          <w:sz w:val="24"/>
          <w:szCs w:val="24"/>
          <w:lang w:val="en-US"/>
        </w:rPr>
        <w:t xml:space="preserve"> New York. Prometheus Books.</w:t>
      </w:r>
    </w:p>
    <w:p w14:paraId="212C349E" w14:textId="77777777" w:rsidR="00172253" w:rsidRPr="00A97684" w:rsidRDefault="00172253" w:rsidP="00172253">
      <w:pPr>
        <w:shd w:val="clear" w:color="auto" w:fill="FFFFFF"/>
        <w:spacing w:after="80" w:line="276" w:lineRule="auto"/>
        <w:ind w:left="737" w:hanging="737"/>
        <w:rPr>
          <w:rFonts w:ascii="Times New Roman" w:eastAsia="Times New Roman" w:hAnsi="Times New Roman"/>
          <w:color w:val="212121"/>
          <w:sz w:val="24"/>
          <w:szCs w:val="24"/>
          <w:lang w:val="en-US" w:eastAsia="sv-SE"/>
        </w:rPr>
      </w:pPr>
      <w:proofErr w:type="spellStart"/>
      <w:r>
        <w:rPr>
          <w:rFonts w:ascii="Times New Roman" w:eastAsia="Times New Roman" w:hAnsi="Times New Roman"/>
          <w:color w:val="212121"/>
          <w:sz w:val="24"/>
          <w:szCs w:val="24"/>
          <w:lang w:val="en-US" w:eastAsia="sv-SE"/>
        </w:rPr>
        <w:t>Scoones</w:t>
      </w:r>
      <w:proofErr w:type="spellEnd"/>
      <w:r>
        <w:rPr>
          <w:rFonts w:ascii="Times New Roman" w:eastAsia="Times New Roman" w:hAnsi="Times New Roman"/>
          <w:color w:val="212121"/>
          <w:sz w:val="24"/>
          <w:szCs w:val="24"/>
          <w:lang w:val="en-US" w:eastAsia="sv-SE"/>
        </w:rPr>
        <w:t xml:space="preserve">, Ian. 2015. </w:t>
      </w:r>
      <w:r w:rsidRPr="00172253">
        <w:rPr>
          <w:rFonts w:ascii="Times New Roman" w:eastAsia="Times New Roman" w:hAnsi="Times New Roman"/>
          <w:i/>
          <w:color w:val="212121"/>
          <w:sz w:val="24"/>
          <w:szCs w:val="24"/>
          <w:lang w:val="en-US" w:eastAsia="sv-SE"/>
        </w:rPr>
        <w:t>Chapter 1 and 6. Sustainable livelihoods and rural development</w:t>
      </w:r>
      <w:r>
        <w:rPr>
          <w:rFonts w:ascii="Times New Roman" w:eastAsia="Times New Roman" w:hAnsi="Times New Roman"/>
          <w:color w:val="212121"/>
          <w:sz w:val="24"/>
          <w:szCs w:val="24"/>
          <w:lang w:val="en-US" w:eastAsia="sv-SE"/>
        </w:rPr>
        <w:t xml:space="preserve">. </w:t>
      </w:r>
      <w:proofErr w:type="spellStart"/>
      <w:r w:rsidRPr="00A97684">
        <w:rPr>
          <w:rFonts w:ascii="Times New Roman" w:eastAsia="Times New Roman" w:hAnsi="Times New Roman"/>
          <w:color w:val="212121"/>
          <w:sz w:val="24"/>
          <w:szCs w:val="24"/>
          <w:lang w:val="en-US" w:eastAsia="sv-SE"/>
        </w:rPr>
        <w:t>Warwichshire</w:t>
      </w:r>
      <w:proofErr w:type="spellEnd"/>
      <w:r w:rsidRPr="00A97684">
        <w:rPr>
          <w:rFonts w:ascii="Times New Roman" w:eastAsia="Times New Roman" w:hAnsi="Times New Roman"/>
          <w:color w:val="212121"/>
          <w:sz w:val="24"/>
          <w:szCs w:val="24"/>
          <w:lang w:val="en-US" w:eastAsia="sv-SE"/>
        </w:rPr>
        <w:t>, Practical Action Publishing.</w:t>
      </w:r>
    </w:p>
    <w:p w14:paraId="5CE72F75" w14:textId="77777777" w:rsidR="00EC05CA" w:rsidRDefault="00EC05CA" w:rsidP="00EC05CA">
      <w:pPr>
        <w:autoSpaceDE w:val="0"/>
        <w:autoSpaceDN w:val="0"/>
        <w:adjustRightInd w:val="0"/>
        <w:spacing w:after="80" w:line="276" w:lineRule="auto"/>
        <w:ind w:left="737" w:hanging="737"/>
        <w:rPr>
          <w:rFonts w:ascii="Times New Roman" w:hAnsi="Times New Roman"/>
          <w:sz w:val="24"/>
          <w:szCs w:val="24"/>
          <w:lang w:val="en-GB"/>
        </w:rPr>
      </w:pPr>
      <w:r w:rsidRPr="00F939B7">
        <w:rPr>
          <w:rFonts w:ascii="Times New Roman" w:hAnsi="Times New Roman"/>
          <w:sz w:val="24"/>
          <w:szCs w:val="24"/>
          <w:lang w:val="en-GB"/>
        </w:rPr>
        <w:t xml:space="preserve">Sharrock, Wes &amp; Button, Graham 1991: The social actor: social action in real time. In: Button, Graham (ed.): </w:t>
      </w:r>
      <w:r w:rsidRPr="00F939B7">
        <w:rPr>
          <w:rFonts w:ascii="Times New Roman" w:hAnsi="Times New Roman"/>
          <w:i/>
          <w:sz w:val="24"/>
          <w:szCs w:val="24"/>
          <w:lang w:val="en-GB"/>
        </w:rPr>
        <w:t>Ethnomethodology and the human sciences.</w:t>
      </w:r>
      <w:r w:rsidRPr="00F939B7">
        <w:rPr>
          <w:rFonts w:ascii="Times New Roman" w:hAnsi="Times New Roman"/>
          <w:sz w:val="24"/>
          <w:szCs w:val="24"/>
          <w:lang w:val="en-GB"/>
        </w:rPr>
        <w:t xml:space="preserve"> Cambridge: Cambridge University Press. (p 137 - 171)</w:t>
      </w:r>
    </w:p>
    <w:p w14:paraId="2C147139" w14:textId="77777777" w:rsidR="00774DEB" w:rsidRDefault="004B57C2">
      <w:pPr>
        <w:spacing w:after="80" w:line="276" w:lineRule="auto"/>
        <w:ind w:left="737" w:hanging="737"/>
        <w:rPr>
          <w:rFonts w:ascii="Times New Roman" w:hAnsi="Times New Roman"/>
          <w:sz w:val="24"/>
          <w:szCs w:val="24"/>
          <w:lang w:val="en-GB"/>
        </w:rPr>
      </w:pPr>
      <w:proofErr w:type="spellStart"/>
      <w:r w:rsidRPr="004B57C2">
        <w:rPr>
          <w:rFonts w:ascii="Times New Roman" w:hAnsi="Times New Roman"/>
          <w:sz w:val="24"/>
          <w:szCs w:val="24"/>
          <w:lang w:val="en-GB"/>
        </w:rPr>
        <w:t>Scheper</w:t>
      </w:r>
      <w:proofErr w:type="spellEnd"/>
      <w:r w:rsidRPr="004B57C2">
        <w:rPr>
          <w:rFonts w:ascii="Times New Roman" w:hAnsi="Times New Roman"/>
          <w:sz w:val="24"/>
          <w:szCs w:val="24"/>
          <w:lang w:val="en-GB"/>
        </w:rPr>
        <w:t xml:space="preserve">-Hughes, Nancy. 1992. </w:t>
      </w:r>
      <w:r w:rsidRPr="004B57C2">
        <w:rPr>
          <w:rFonts w:ascii="Times New Roman" w:hAnsi="Times New Roman"/>
          <w:i/>
          <w:sz w:val="24"/>
          <w:szCs w:val="24"/>
          <w:lang w:val="en-GB"/>
        </w:rPr>
        <w:t>Death Without Weeping. The violence of everyday life in Brazil</w:t>
      </w:r>
      <w:r w:rsidRPr="004B57C2">
        <w:rPr>
          <w:rFonts w:ascii="Times New Roman" w:hAnsi="Times New Roman"/>
          <w:sz w:val="24"/>
          <w:szCs w:val="24"/>
          <w:lang w:val="en-GB"/>
        </w:rPr>
        <w:t>. University of California Press. Part of chapter 1, chapter 3. Pages 31-36, 49-64, 98-127</w:t>
      </w:r>
    </w:p>
    <w:p w14:paraId="67984B95" w14:textId="77777777" w:rsidR="00DB1774" w:rsidRDefault="00DB1774" w:rsidP="00DB1774">
      <w:pPr>
        <w:autoSpaceDE w:val="0"/>
        <w:autoSpaceDN w:val="0"/>
        <w:adjustRightInd w:val="0"/>
        <w:spacing w:after="80" w:line="276" w:lineRule="auto"/>
        <w:ind w:left="737" w:hanging="737"/>
        <w:rPr>
          <w:rFonts w:ascii="Times New Roman" w:hAnsi="Times New Roman"/>
          <w:sz w:val="24"/>
          <w:szCs w:val="24"/>
          <w:lang w:val="en-US"/>
        </w:rPr>
      </w:pPr>
      <w:r w:rsidRPr="004E4059">
        <w:rPr>
          <w:rFonts w:ascii="Times New Roman" w:eastAsia="Times New Roman" w:hAnsi="Times New Roman"/>
          <w:color w:val="212121"/>
          <w:sz w:val="24"/>
          <w:szCs w:val="24"/>
          <w:lang w:val="en-US" w:eastAsia="sv-SE"/>
        </w:rPr>
        <w:t>Tilly, Charles. 1991. </w:t>
      </w:r>
      <w:r w:rsidRPr="004E4059">
        <w:rPr>
          <w:rFonts w:ascii="Times New Roman" w:eastAsia="Times New Roman" w:hAnsi="Times New Roman"/>
          <w:i/>
          <w:color w:val="212121"/>
          <w:sz w:val="24"/>
          <w:szCs w:val="24"/>
          <w:lang w:val="en-US" w:eastAsia="sv-SE"/>
        </w:rPr>
        <w:t>Domination, resistance, compliance...discourse</w:t>
      </w:r>
      <w:r w:rsidRPr="004E4059">
        <w:rPr>
          <w:rFonts w:ascii="Times New Roman" w:eastAsia="Times New Roman" w:hAnsi="Times New Roman"/>
          <w:color w:val="212121"/>
          <w:sz w:val="24"/>
          <w:szCs w:val="24"/>
          <w:lang w:val="en-US" w:eastAsia="sv-SE"/>
        </w:rPr>
        <w:t xml:space="preserve">. </w:t>
      </w:r>
      <w:r w:rsidRPr="004E4059">
        <w:rPr>
          <w:rFonts w:ascii="Times New Roman" w:hAnsi="Times New Roman"/>
          <w:i/>
          <w:sz w:val="24"/>
          <w:szCs w:val="24"/>
          <w:lang w:val="en-US"/>
        </w:rPr>
        <w:t>Sociological Forum</w:t>
      </w:r>
      <w:r w:rsidRPr="004E4059">
        <w:rPr>
          <w:rFonts w:ascii="Times New Roman" w:hAnsi="Times New Roman"/>
          <w:sz w:val="24"/>
          <w:szCs w:val="24"/>
          <w:lang w:val="en-US"/>
        </w:rPr>
        <w:t>. Vol. 6 (3): 593-602</w:t>
      </w:r>
    </w:p>
    <w:p w14:paraId="274869C1" w14:textId="589890B5" w:rsidR="007E356B" w:rsidRPr="00DB1774" w:rsidRDefault="007E356B" w:rsidP="00DB1774">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GB"/>
        </w:rPr>
        <w:t xml:space="preserve">Wolf, Eric. 1982. Modes of Production. The Fur Trade. In </w:t>
      </w:r>
      <w:r>
        <w:rPr>
          <w:rFonts w:ascii="Times New Roman" w:hAnsi="Times New Roman"/>
          <w:i/>
          <w:sz w:val="24"/>
          <w:szCs w:val="24"/>
          <w:lang w:val="en-GB"/>
        </w:rPr>
        <w:t>Europe and the People Without History</w:t>
      </w:r>
      <w:r>
        <w:rPr>
          <w:rFonts w:ascii="Times New Roman" w:hAnsi="Times New Roman"/>
          <w:sz w:val="24"/>
          <w:szCs w:val="24"/>
          <w:lang w:val="en-GB"/>
        </w:rPr>
        <w:t xml:space="preserve">. </w:t>
      </w:r>
      <w:proofErr w:type="spellStart"/>
      <w:r>
        <w:rPr>
          <w:rFonts w:ascii="Times New Roman" w:hAnsi="Times New Roman"/>
          <w:sz w:val="24"/>
          <w:szCs w:val="24"/>
          <w:lang w:val="en-GB"/>
        </w:rPr>
        <w:t>Berkely</w:t>
      </w:r>
      <w:proofErr w:type="spellEnd"/>
      <w:r>
        <w:rPr>
          <w:rFonts w:ascii="Times New Roman" w:hAnsi="Times New Roman"/>
          <w:sz w:val="24"/>
          <w:szCs w:val="24"/>
          <w:lang w:val="en-GB"/>
        </w:rPr>
        <w:t>. University of California Press. Pages 73-100, 158-194</w:t>
      </w:r>
    </w:p>
    <w:p w14:paraId="200DE6FC" w14:textId="77777777" w:rsidR="003B760B" w:rsidRDefault="003B760B">
      <w:pPr>
        <w:autoSpaceDE w:val="0"/>
        <w:autoSpaceDN w:val="0"/>
        <w:adjustRightInd w:val="0"/>
        <w:spacing w:after="80" w:line="276" w:lineRule="auto"/>
        <w:rPr>
          <w:rFonts w:ascii="Times New Roman" w:hAnsi="Times New Roman"/>
          <w:sz w:val="24"/>
          <w:szCs w:val="24"/>
          <w:u w:val="single"/>
          <w:lang w:val="en-GB"/>
        </w:rPr>
      </w:pPr>
    </w:p>
    <w:p w14:paraId="50630B2B" w14:textId="77777777" w:rsidR="00774DEB" w:rsidRDefault="004B57C2">
      <w:pPr>
        <w:autoSpaceDE w:val="0"/>
        <w:autoSpaceDN w:val="0"/>
        <w:adjustRightInd w:val="0"/>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GB"/>
        </w:rPr>
        <w:t>Articles:</w:t>
      </w:r>
    </w:p>
    <w:p w14:paraId="6B75E5DB" w14:textId="77777777" w:rsidR="00910FC0" w:rsidRDefault="00910FC0" w:rsidP="00910FC0">
      <w:pPr>
        <w:autoSpaceDE w:val="0"/>
        <w:autoSpaceDN w:val="0"/>
        <w:adjustRightInd w:val="0"/>
        <w:spacing w:after="80" w:line="276" w:lineRule="auto"/>
        <w:ind w:left="737" w:hanging="737"/>
        <w:rPr>
          <w:rFonts w:ascii="Times New Roman" w:hAnsi="Times New Roman"/>
          <w:sz w:val="24"/>
          <w:szCs w:val="24"/>
          <w:lang w:val="en-US"/>
        </w:rPr>
      </w:pPr>
      <w:proofErr w:type="spellStart"/>
      <w:r w:rsidRPr="00910FC0">
        <w:rPr>
          <w:rFonts w:ascii="Times New Roman" w:hAnsi="Times New Roman"/>
          <w:sz w:val="24"/>
          <w:szCs w:val="24"/>
          <w:lang w:val="en-US"/>
        </w:rPr>
        <w:t>Esping</w:t>
      </w:r>
      <w:proofErr w:type="spellEnd"/>
      <w:r w:rsidRPr="00910FC0">
        <w:rPr>
          <w:rFonts w:ascii="Times New Roman" w:hAnsi="Times New Roman"/>
          <w:sz w:val="24"/>
          <w:szCs w:val="24"/>
          <w:lang w:val="en-US"/>
        </w:rPr>
        <w:t xml:space="preserve">-Andersen, (1989) “The three political economies of the welfare state”. </w:t>
      </w:r>
      <w:r w:rsidRPr="002E738C">
        <w:rPr>
          <w:rFonts w:ascii="Times New Roman" w:hAnsi="Times New Roman"/>
          <w:i/>
          <w:iCs/>
          <w:sz w:val="24"/>
          <w:szCs w:val="24"/>
          <w:lang w:val="en-US"/>
        </w:rPr>
        <w:t>Canadian Review of Sociology and Anthropology</w:t>
      </w:r>
      <w:r w:rsidRPr="002E738C">
        <w:rPr>
          <w:rFonts w:ascii="Times New Roman" w:hAnsi="Times New Roman"/>
          <w:sz w:val="24"/>
          <w:szCs w:val="24"/>
          <w:lang w:val="en-US"/>
        </w:rPr>
        <w:t>, 26(1), 1989</w:t>
      </w:r>
    </w:p>
    <w:p w14:paraId="24FFEA30" w14:textId="77777777" w:rsidR="00217DF9" w:rsidRPr="00910FC0" w:rsidRDefault="00217DF9" w:rsidP="00910FC0">
      <w:pPr>
        <w:autoSpaceDE w:val="0"/>
        <w:autoSpaceDN w:val="0"/>
        <w:adjustRightInd w:val="0"/>
        <w:spacing w:after="80" w:line="276" w:lineRule="auto"/>
        <w:ind w:left="737" w:hanging="737"/>
        <w:rPr>
          <w:rFonts w:ascii="Times New Roman" w:hAnsi="Times New Roman"/>
          <w:sz w:val="24"/>
          <w:szCs w:val="24"/>
          <w:u w:val="single"/>
          <w:lang w:val="en-GB"/>
        </w:rPr>
      </w:pPr>
      <w:r w:rsidRPr="007C7F71">
        <w:rPr>
          <w:rFonts w:ascii="Times New Roman" w:hAnsi="Times New Roman"/>
          <w:sz w:val="24"/>
          <w:szCs w:val="24"/>
          <w:lang w:val="en-US"/>
        </w:rPr>
        <w:t xml:space="preserve">Fraser, N (1995) Recognition or redistribution? A critical reading of Iris Young’s justice and the </w:t>
      </w:r>
      <w:proofErr w:type="spellStart"/>
      <w:r w:rsidRPr="007C7F71">
        <w:rPr>
          <w:rFonts w:ascii="Times New Roman" w:hAnsi="Times New Roman"/>
          <w:sz w:val="24"/>
          <w:szCs w:val="24"/>
          <w:lang w:val="en-US"/>
        </w:rPr>
        <w:t>policitics</w:t>
      </w:r>
      <w:proofErr w:type="spellEnd"/>
      <w:r w:rsidRPr="007C7F71">
        <w:rPr>
          <w:rFonts w:ascii="Times New Roman" w:hAnsi="Times New Roman"/>
          <w:sz w:val="24"/>
          <w:szCs w:val="24"/>
          <w:lang w:val="en-US"/>
        </w:rPr>
        <w:t xml:space="preserve"> of difference. </w:t>
      </w:r>
      <w:r w:rsidRPr="007C7F71">
        <w:rPr>
          <w:rFonts w:ascii="Times New Roman" w:hAnsi="Times New Roman"/>
          <w:i/>
          <w:iCs/>
          <w:sz w:val="24"/>
          <w:szCs w:val="24"/>
          <w:lang w:val="en-US"/>
        </w:rPr>
        <w:t>The Journal of Political Philosophy</w:t>
      </w:r>
      <w:r w:rsidRPr="007C7F71">
        <w:rPr>
          <w:rFonts w:ascii="Times New Roman" w:hAnsi="Times New Roman"/>
          <w:sz w:val="24"/>
          <w:szCs w:val="24"/>
          <w:lang w:val="en-US"/>
        </w:rPr>
        <w:t xml:space="preserve"> 3 (2) pp 166-180</w:t>
      </w:r>
    </w:p>
    <w:p w14:paraId="08C7EF02" w14:textId="77777777" w:rsidR="00774DEB" w:rsidRDefault="004B57C2">
      <w:pPr>
        <w:spacing w:after="80" w:line="276" w:lineRule="auto"/>
        <w:ind w:left="737" w:hanging="737"/>
        <w:rPr>
          <w:rFonts w:ascii="Times New Roman" w:hAnsi="Times New Roman"/>
          <w:sz w:val="24"/>
          <w:szCs w:val="24"/>
          <w:lang w:val="en-US"/>
        </w:rPr>
      </w:pPr>
      <w:proofErr w:type="spellStart"/>
      <w:r w:rsidRPr="004B57C2">
        <w:rPr>
          <w:rFonts w:ascii="Times New Roman" w:hAnsi="Times New Roman"/>
          <w:sz w:val="24"/>
          <w:szCs w:val="24"/>
          <w:lang w:val="en-US"/>
        </w:rPr>
        <w:t>Graeber</w:t>
      </w:r>
      <w:proofErr w:type="spellEnd"/>
      <w:r w:rsidRPr="004B57C2">
        <w:rPr>
          <w:rFonts w:ascii="Times New Roman" w:hAnsi="Times New Roman"/>
          <w:sz w:val="24"/>
          <w:szCs w:val="24"/>
          <w:lang w:val="en-US"/>
        </w:rPr>
        <w:t xml:space="preserve">, David. 2006. Beyond Power/Knowledge- an exploration of the relation of power, ignorance and stupidity. The Malinowski Memorial Lecture, 2006. </w:t>
      </w:r>
      <w:r w:rsidRPr="004B57C2">
        <w:rPr>
          <w:rFonts w:ascii="Times New Roman" w:hAnsi="Times New Roman"/>
          <w:i/>
          <w:sz w:val="24"/>
          <w:szCs w:val="24"/>
          <w:lang w:val="en-US"/>
        </w:rPr>
        <w:t>HAU: Journal of Ethnographic Theory</w:t>
      </w:r>
      <w:r w:rsidRPr="004B57C2">
        <w:rPr>
          <w:rFonts w:ascii="Times New Roman" w:hAnsi="Times New Roman"/>
          <w:sz w:val="24"/>
          <w:szCs w:val="24"/>
          <w:lang w:val="en-US"/>
        </w:rPr>
        <w:t>. Pages 105 – 128</w:t>
      </w:r>
    </w:p>
    <w:p w14:paraId="308E48CB" w14:textId="77777777" w:rsidR="003148BA" w:rsidRDefault="003148BA">
      <w:pPr>
        <w:spacing w:after="80" w:line="276" w:lineRule="auto"/>
        <w:ind w:left="737" w:hanging="737"/>
        <w:rPr>
          <w:rFonts w:ascii="Times New Roman" w:hAnsi="Times New Roman"/>
          <w:sz w:val="24"/>
          <w:szCs w:val="24"/>
          <w:lang w:val="en-US"/>
        </w:rPr>
      </w:pPr>
      <w:proofErr w:type="spellStart"/>
      <w:r>
        <w:rPr>
          <w:rFonts w:ascii="Times New Roman" w:hAnsi="Times New Roman"/>
          <w:sz w:val="24"/>
          <w:szCs w:val="24"/>
          <w:lang w:val="en-US"/>
        </w:rPr>
        <w:t>Martínez</w:t>
      </w:r>
      <w:proofErr w:type="spellEnd"/>
      <w:r>
        <w:rPr>
          <w:rFonts w:ascii="Times New Roman" w:hAnsi="Times New Roman"/>
          <w:sz w:val="24"/>
          <w:szCs w:val="24"/>
          <w:lang w:val="en-US"/>
        </w:rPr>
        <w:t xml:space="preserve">, Maria, Laura. 2009. Ian Hacking’s Proposal for the Distinction between Natural and Social Sciences. In </w:t>
      </w:r>
      <w:r>
        <w:rPr>
          <w:rFonts w:ascii="Times New Roman" w:hAnsi="Times New Roman"/>
          <w:i/>
          <w:sz w:val="24"/>
          <w:szCs w:val="24"/>
          <w:lang w:val="en-US"/>
        </w:rPr>
        <w:t>Philosophy of the Social Science</w:t>
      </w:r>
      <w:r>
        <w:rPr>
          <w:rFonts w:ascii="Times New Roman" w:hAnsi="Times New Roman"/>
          <w:sz w:val="24"/>
          <w:szCs w:val="24"/>
          <w:lang w:val="en-US"/>
        </w:rPr>
        <w:t>s. Vol. 39: 212-234</w:t>
      </w:r>
    </w:p>
    <w:p w14:paraId="478DB575" w14:textId="77777777" w:rsidR="00774DEB" w:rsidRDefault="004B57C2">
      <w:pPr>
        <w:spacing w:after="80" w:line="276" w:lineRule="auto"/>
        <w:ind w:left="737" w:hanging="737"/>
        <w:jc w:val="both"/>
        <w:rPr>
          <w:rFonts w:ascii="Times New Roman" w:hAnsi="Times New Roman"/>
          <w:sz w:val="24"/>
          <w:szCs w:val="24"/>
          <w:lang w:val="en-GB"/>
        </w:rPr>
      </w:pPr>
      <w:proofErr w:type="spellStart"/>
      <w:r>
        <w:rPr>
          <w:rFonts w:ascii="Times New Roman" w:hAnsi="Times New Roman"/>
          <w:sz w:val="24"/>
          <w:szCs w:val="24"/>
          <w:lang w:val="en-GB"/>
        </w:rPr>
        <w:lastRenderedPageBreak/>
        <w:t>Swedberg</w:t>
      </w:r>
      <w:proofErr w:type="spellEnd"/>
      <w:r>
        <w:rPr>
          <w:rFonts w:ascii="Times New Roman" w:hAnsi="Times New Roman"/>
          <w:sz w:val="24"/>
          <w:szCs w:val="24"/>
          <w:lang w:val="en-GB"/>
        </w:rPr>
        <w:t xml:space="preserve">, Rickard. 2012. Theorizing in sociology and social science: turning to the context of discovery. In </w:t>
      </w:r>
      <w:r>
        <w:rPr>
          <w:rFonts w:ascii="Times New Roman" w:hAnsi="Times New Roman"/>
          <w:i/>
          <w:sz w:val="24"/>
          <w:szCs w:val="24"/>
          <w:lang w:val="en-GB"/>
        </w:rPr>
        <w:t>Theory and Society</w:t>
      </w:r>
      <w:r>
        <w:rPr>
          <w:rFonts w:ascii="Times New Roman" w:hAnsi="Times New Roman"/>
          <w:sz w:val="24"/>
          <w:szCs w:val="24"/>
          <w:lang w:val="en-GB"/>
        </w:rPr>
        <w:t>. Vol. 41: 1-40.</w:t>
      </w:r>
    </w:p>
    <w:p w14:paraId="529615FB" w14:textId="77777777" w:rsidR="00774DEB" w:rsidRDefault="00774DEB">
      <w:pPr>
        <w:autoSpaceDE w:val="0"/>
        <w:autoSpaceDN w:val="0"/>
        <w:adjustRightInd w:val="0"/>
        <w:spacing w:line="276" w:lineRule="auto"/>
        <w:rPr>
          <w:rFonts w:ascii="Times New Roman" w:hAnsi="Times New Roman"/>
          <w:b/>
          <w:sz w:val="24"/>
          <w:szCs w:val="24"/>
          <w:lang w:val="en-GB"/>
        </w:rPr>
      </w:pPr>
    </w:p>
    <w:p w14:paraId="62D61FAA" w14:textId="77777777" w:rsidR="00774DEB" w:rsidRDefault="00774DEB">
      <w:pPr>
        <w:spacing w:after="80" w:line="276" w:lineRule="auto"/>
        <w:ind w:left="737" w:hanging="737"/>
        <w:jc w:val="both"/>
        <w:rPr>
          <w:rFonts w:ascii="Times New Roman" w:hAnsi="Times New Roman"/>
          <w:sz w:val="24"/>
          <w:szCs w:val="24"/>
          <w:lang w:val="en-GB"/>
        </w:rPr>
      </w:pPr>
    </w:p>
    <w:p w14:paraId="6428C353" w14:textId="77777777" w:rsidR="009C753A" w:rsidRDefault="009C753A" w:rsidP="009C753A">
      <w:pPr>
        <w:pBdr>
          <w:bottom w:val="single" w:sz="6" w:space="1" w:color="auto"/>
        </w:pBdr>
        <w:spacing w:after="120" w:line="276" w:lineRule="auto"/>
        <w:jc w:val="center"/>
        <w:rPr>
          <w:rFonts w:ascii="Times New Roman" w:hAnsi="Times New Roman"/>
          <w:sz w:val="24"/>
          <w:szCs w:val="24"/>
          <w:lang w:val="en-US"/>
        </w:rPr>
      </w:pPr>
      <w:r>
        <w:rPr>
          <w:rFonts w:ascii="Times New Roman" w:hAnsi="Times New Roman"/>
          <w:b/>
          <w:smallCaps/>
          <w:sz w:val="24"/>
          <w:szCs w:val="24"/>
          <w:lang w:val="en-US" w:eastAsia="sv-SE"/>
        </w:rPr>
        <w:t>Discussion and exercise seminars</w:t>
      </w:r>
    </w:p>
    <w:p w14:paraId="0ADA25B7" w14:textId="77777777" w:rsidR="009C753A" w:rsidRDefault="009C753A" w:rsidP="009C753A">
      <w:pPr>
        <w:pBdr>
          <w:bottom w:val="single" w:sz="6" w:space="1" w:color="auto"/>
        </w:pBdr>
        <w:spacing w:line="276" w:lineRule="auto"/>
        <w:jc w:val="both"/>
        <w:rPr>
          <w:rFonts w:ascii="Times New Roman" w:hAnsi="Times New Roman"/>
          <w:sz w:val="24"/>
          <w:szCs w:val="24"/>
          <w:lang w:val="en-US"/>
        </w:rPr>
      </w:pPr>
    </w:p>
    <w:p w14:paraId="6DE599CC" w14:textId="77777777" w:rsidR="009C753A" w:rsidRDefault="009C753A" w:rsidP="009C753A">
      <w:pPr>
        <w:spacing w:line="276" w:lineRule="auto"/>
        <w:jc w:val="both"/>
        <w:rPr>
          <w:rFonts w:ascii="Times New Roman" w:hAnsi="Times New Roman"/>
          <w:sz w:val="24"/>
          <w:szCs w:val="24"/>
          <w:lang w:val="en-US"/>
        </w:rPr>
      </w:pPr>
    </w:p>
    <w:p w14:paraId="1C4A096B" w14:textId="77777777" w:rsidR="009C753A" w:rsidRDefault="009C753A" w:rsidP="009C753A">
      <w:pPr>
        <w:spacing w:line="276" w:lineRule="auto"/>
        <w:rPr>
          <w:rFonts w:ascii="Times New Roman" w:hAnsi="Times New Roman"/>
          <w:sz w:val="24"/>
          <w:szCs w:val="24"/>
          <w:lang w:val="en-US"/>
        </w:rPr>
      </w:pPr>
      <w:r>
        <w:rPr>
          <w:rFonts w:ascii="Times New Roman" w:hAnsi="Times New Roman"/>
          <w:sz w:val="24"/>
          <w:szCs w:val="24"/>
          <w:lang w:val="en-US"/>
        </w:rPr>
        <w:t>Discussion seminars will be held each Thursday, 10.15-12 or 13.15-15. The seminars will mostly consist of practical exercises, focused on the act of theorizing and critical assessment.</w:t>
      </w:r>
    </w:p>
    <w:p w14:paraId="5F580D55" w14:textId="77777777" w:rsidR="009C753A" w:rsidRDefault="009C753A" w:rsidP="009C753A">
      <w:pPr>
        <w:spacing w:line="276" w:lineRule="auto"/>
        <w:rPr>
          <w:rFonts w:ascii="Times New Roman" w:hAnsi="Times New Roman"/>
          <w:sz w:val="24"/>
          <w:szCs w:val="24"/>
          <w:lang w:val="en-US"/>
        </w:rPr>
      </w:pPr>
    </w:p>
    <w:p w14:paraId="50047050" w14:textId="77777777" w:rsidR="009C753A" w:rsidRDefault="009C753A" w:rsidP="009C753A">
      <w:pPr>
        <w:spacing w:line="276" w:lineRule="auto"/>
        <w:rPr>
          <w:rFonts w:ascii="Times New Roman" w:hAnsi="Times New Roman"/>
          <w:sz w:val="24"/>
          <w:szCs w:val="24"/>
          <w:lang w:val="en-US"/>
        </w:rPr>
      </w:pPr>
      <w:r>
        <w:rPr>
          <w:rFonts w:ascii="Times New Roman" w:hAnsi="Times New Roman"/>
          <w:sz w:val="24"/>
          <w:szCs w:val="24"/>
          <w:lang w:val="en-US"/>
        </w:rPr>
        <w:t xml:space="preserve">The students will be divided into small groups, which will be permanent throughout the course. </w:t>
      </w:r>
    </w:p>
    <w:p w14:paraId="55557F42" w14:textId="77777777" w:rsidR="009C753A" w:rsidRDefault="009C753A" w:rsidP="009C753A">
      <w:pPr>
        <w:spacing w:line="276" w:lineRule="auto"/>
        <w:rPr>
          <w:rFonts w:ascii="Times New Roman" w:hAnsi="Times New Roman"/>
          <w:sz w:val="24"/>
          <w:szCs w:val="24"/>
          <w:lang w:val="en-US"/>
        </w:rPr>
      </w:pPr>
    </w:p>
    <w:p w14:paraId="4BFFEAC8" w14:textId="63A55D14" w:rsidR="009C753A" w:rsidRDefault="00E571BC" w:rsidP="009C753A">
      <w:pPr>
        <w:spacing w:line="276" w:lineRule="auto"/>
        <w:rPr>
          <w:rFonts w:ascii="Times New Roman" w:hAnsi="Times New Roman"/>
          <w:sz w:val="24"/>
          <w:szCs w:val="24"/>
          <w:lang w:val="en-US"/>
        </w:rPr>
      </w:pPr>
      <w:r>
        <w:rPr>
          <w:rFonts w:ascii="Times New Roman" w:hAnsi="Times New Roman"/>
          <w:sz w:val="24"/>
          <w:szCs w:val="24"/>
          <w:lang w:val="en-US"/>
        </w:rPr>
        <w:t xml:space="preserve">The seminars </w:t>
      </w:r>
      <w:r w:rsidR="009C753A">
        <w:rPr>
          <w:rFonts w:ascii="Times New Roman" w:hAnsi="Times New Roman"/>
          <w:sz w:val="24"/>
          <w:szCs w:val="24"/>
          <w:lang w:val="en-US"/>
        </w:rPr>
        <w:t xml:space="preserve">will be held on the internet communication channel Zoom. </w:t>
      </w:r>
    </w:p>
    <w:p w14:paraId="33DED266" w14:textId="77777777" w:rsidR="009C753A" w:rsidRDefault="009C753A" w:rsidP="009C753A">
      <w:pPr>
        <w:spacing w:line="276" w:lineRule="auto"/>
        <w:rPr>
          <w:rFonts w:ascii="Times New Roman" w:hAnsi="Times New Roman"/>
          <w:sz w:val="24"/>
          <w:szCs w:val="24"/>
          <w:lang w:val="en-US"/>
        </w:rPr>
      </w:pPr>
    </w:p>
    <w:p w14:paraId="781C7B07" w14:textId="063A616F" w:rsidR="00774DEB" w:rsidRDefault="009C753A" w:rsidP="009C753A">
      <w:pPr>
        <w:spacing w:line="276" w:lineRule="auto"/>
        <w:rPr>
          <w:rFonts w:ascii="Times New Roman" w:hAnsi="Times New Roman"/>
          <w:sz w:val="24"/>
          <w:szCs w:val="24"/>
          <w:lang w:val="en-US"/>
        </w:rPr>
      </w:pPr>
      <w:r>
        <w:rPr>
          <w:rFonts w:ascii="Times New Roman" w:hAnsi="Times New Roman"/>
          <w:sz w:val="24"/>
          <w:szCs w:val="24"/>
          <w:lang w:val="en-US"/>
        </w:rPr>
        <w:t xml:space="preserve">Most Mondays a text will be uploaded by the teachers on Canvas, which you shall first analyze on an individual basis, and then discuss jointly on the discussion seminar every forthcoming Thursday. Summarize the discussion in a text and upload it on Canvas each week, at 18.00 on Fridays, at the latest. </w:t>
      </w:r>
      <w:r w:rsidRPr="00C726A5">
        <w:rPr>
          <w:rFonts w:ascii="Times New Roman" w:hAnsi="Times New Roman"/>
          <w:sz w:val="24"/>
          <w:szCs w:val="24"/>
          <w:lang w:val="en-US"/>
        </w:rPr>
        <w:t xml:space="preserve">The </w:t>
      </w:r>
      <w:r>
        <w:rPr>
          <w:rFonts w:ascii="Times New Roman" w:hAnsi="Times New Roman"/>
          <w:sz w:val="24"/>
          <w:szCs w:val="24"/>
          <w:lang w:val="en-US"/>
        </w:rPr>
        <w:t xml:space="preserve">discussion </w:t>
      </w:r>
      <w:r w:rsidRPr="00C726A5">
        <w:rPr>
          <w:rFonts w:ascii="Times New Roman" w:hAnsi="Times New Roman"/>
          <w:sz w:val="24"/>
          <w:szCs w:val="24"/>
          <w:lang w:val="en-US"/>
        </w:rPr>
        <w:t>papers sh</w:t>
      </w:r>
      <w:r>
        <w:rPr>
          <w:rFonts w:ascii="Times New Roman" w:hAnsi="Times New Roman"/>
          <w:sz w:val="24"/>
          <w:szCs w:val="24"/>
          <w:lang w:val="en-US"/>
        </w:rPr>
        <w:t>all amount to approximately one page</w:t>
      </w:r>
      <w:r w:rsidRPr="00C726A5">
        <w:rPr>
          <w:rFonts w:ascii="Times New Roman" w:hAnsi="Times New Roman"/>
          <w:sz w:val="24"/>
          <w:szCs w:val="24"/>
          <w:lang w:val="en-US"/>
        </w:rPr>
        <w:t xml:space="preserve">. </w:t>
      </w:r>
      <w:r w:rsidRPr="00C726A5">
        <w:rPr>
          <w:rFonts w:ascii="Times New Roman" w:hAnsi="Times New Roman"/>
          <w:sz w:val="24"/>
          <w:szCs w:val="24"/>
          <w:lang w:val="en-US" w:bidi="sv-SE"/>
        </w:rPr>
        <w:t>The text must be in 12 pt. Times New Roman</w:t>
      </w:r>
      <w:r>
        <w:rPr>
          <w:rFonts w:ascii="Times New Roman" w:hAnsi="Times New Roman"/>
          <w:sz w:val="24"/>
          <w:szCs w:val="24"/>
          <w:lang w:val="en-US" w:bidi="sv-SE"/>
        </w:rPr>
        <w:t>.</w:t>
      </w:r>
    </w:p>
    <w:p w14:paraId="77A8AEC8" w14:textId="77777777" w:rsidR="00774DEB" w:rsidRDefault="00774DEB">
      <w:pPr>
        <w:spacing w:line="276" w:lineRule="auto"/>
        <w:rPr>
          <w:rFonts w:ascii="Times New Roman" w:hAnsi="Times New Roman"/>
          <w:sz w:val="24"/>
          <w:szCs w:val="24"/>
          <w:lang w:val="en-US"/>
        </w:rPr>
      </w:pPr>
    </w:p>
    <w:p w14:paraId="27D25002" w14:textId="77777777" w:rsidR="00D73DDE" w:rsidRDefault="00D73DDE">
      <w:pPr>
        <w:pBdr>
          <w:bottom w:val="single" w:sz="6" w:space="1" w:color="auto"/>
        </w:pBdr>
        <w:spacing w:after="120" w:line="276" w:lineRule="auto"/>
        <w:jc w:val="center"/>
        <w:rPr>
          <w:rFonts w:ascii="Times New Roman" w:hAnsi="Times New Roman"/>
          <w:b/>
          <w:smallCaps/>
          <w:sz w:val="24"/>
          <w:szCs w:val="24"/>
          <w:lang w:val="en-US" w:eastAsia="sv-SE"/>
        </w:rPr>
      </w:pPr>
    </w:p>
    <w:p w14:paraId="1D461696" w14:textId="77777777" w:rsidR="00774DEB" w:rsidRDefault="004B57C2">
      <w:pPr>
        <w:pBdr>
          <w:bottom w:val="single" w:sz="6" w:space="1" w:color="auto"/>
        </w:pBdr>
        <w:spacing w:after="120" w:line="276" w:lineRule="auto"/>
        <w:jc w:val="center"/>
        <w:rPr>
          <w:rFonts w:ascii="Times New Roman" w:hAnsi="Times New Roman"/>
          <w:sz w:val="24"/>
          <w:szCs w:val="24"/>
          <w:lang w:val="en-US"/>
        </w:rPr>
      </w:pPr>
      <w:r w:rsidRPr="004B57C2">
        <w:rPr>
          <w:rFonts w:ascii="Times New Roman" w:hAnsi="Times New Roman"/>
          <w:b/>
          <w:smallCaps/>
          <w:sz w:val="24"/>
          <w:szCs w:val="24"/>
          <w:lang w:val="en-US" w:eastAsia="sv-SE"/>
        </w:rPr>
        <w:t>Exam</w:t>
      </w:r>
    </w:p>
    <w:p w14:paraId="24DD2992" w14:textId="77777777" w:rsidR="00774DEB" w:rsidRDefault="00774DEB">
      <w:pPr>
        <w:pBdr>
          <w:bottom w:val="single" w:sz="6" w:space="1" w:color="auto"/>
        </w:pBdr>
        <w:spacing w:line="276" w:lineRule="auto"/>
        <w:jc w:val="both"/>
        <w:rPr>
          <w:rFonts w:ascii="Times New Roman" w:hAnsi="Times New Roman"/>
          <w:sz w:val="24"/>
          <w:szCs w:val="24"/>
          <w:lang w:val="en-US"/>
        </w:rPr>
      </w:pPr>
    </w:p>
    <w:p w14:paraId="53909EE7" w14:textId="77777777" w:rsidR="00061BF2" w:rsidRPr="00575EBA" w:rsidRDefault="00061BF2" w:rsidP="00575EBA">
      <w:pPr>
        <w:spacing w:line="276" w:lineRule="auto"/>
        <w:rPr>
          <w:rFonts w:ascii="Times New Roman" w:hAnsi="Times New Roman"/>
          <w:sz w:val="24"/>
          <w:szCs w:val="24"/>
          <w:lang w:val="en-US"/>
        </w:rPr>
      </w:pPr>
    </w:p>
    <w:p w14:paraId="6E2CEE17" w14:textId="176624F5" w:rsidR="00F676FE" w:rsidRPr="0086148F" w:rsidRDefault="00F676FE" w:rsidP="00F676FE">
      <w:pPr>
        <w:spacing w:line="276" w:lineRule="auto"/>
        <w:rPr>
          <w:rFonts w:ascii="Times New Roman" w:hAnsi="Times New Roman"/>
          <w:bCs/>
          <w:sz w:val="24"/>
          <w:szCs w:val="24"/>
          <w:lang w:val="en-US"/>
        </w:rPr>
      </w:pPr>
      <w:r>
        <w:rPr>
          <w:rFonts w:ascii="Times New Roman" w:hAnsi="Times New Roman"/>
          <w:sz w:val="24"/>
          <w:szCs w:val="24"/>
          <w:lang w:val="en-US"/>
        </w:rPr>
        <w:t xml:space="preserve">In order to pass the course you have to </w:t>
      </w:r>
      <w:r w:rsidR="00D16AB9">
        <w:rPr>
          <w:rFonts w:ascii="Times New Roman" w:hAnsi="Times New Roman"/>
          <w:sz w:val="24"/>
          <w:szCs w:val="24"/>
          <w:lang w:val="en-US"/>
        </w:rPr>
        <w:t>upload</w:t>
      </w:r>
      <w:r>
        <w:rPr>
          <w:rFonts w:ascii="Times New Roman" w:hAnsi="Times New Roman"/>
          <w:sz w:val="24"/>
          <w:szCs w:val="24"/>
          <w:lang w:val="en-US"/>
        </w:rPr>
        <w:t xml:space="preserve"> your weekly discussion paper </w:t>
      </w:r>
      <w:r w:rsidR="00D16AB9">
        <w:rPr>
          <w:rFonts w:ascii="Times New Roman" w:hAnsi="Times New Roman"/>
          <w:sz w:val="24"/>
          <w:szCs w:val="24"/>
          <w:lang w:val="en-US"/>
        </w:rPr>
        <w:t xml:space="preserve">on </w:t>
      </w:r>
      <w:r w:rsidR="00273C62">
        <w:rPr>
          <w:rFonts w:ascii="Times New Roman" w:hAnsi="Times New Roman"/>
          <w:sz w:val="24"/>
          <w:szCs w:val="24"/>
          <w:lang w:val="en-US"/>
        </w:rPr>
        <w:t>Canvas</w:t>
      </w:r>
      <w:r w:rsidR="00D16AB9">
        <w:rPr>
          <w:rFonts w:ascii="Times New Roman" w:hAnsi="Times New Roman"/>
          <w:sz w:val="24"/>
          <w:szCs w:val="24"/>
          <w:lang w:val="en-US"/>
        </w:rPr>
        <w:t xml:space="preserve"> </w:t>
      </w:r>
      <w:r w:rsidRPr="00AE20BA">
        <w:rPr>
          <w:rFonts w:ascii="Times New Roman" w:hAnsi="Times New Roman"/>
          <w:bCs/>
          <w:sz w:val="24"/>
          <w:szCs w:val="24"/>
          <w:lang w:val="en-US"/>
        </w:rPr>
        <w:t xml:space="preserve">before </w:t>
      </w:r>
      <w:r w:rsidR="0002132E">
        <w:rPr>
          <w:rFonts w:ascii="Times New Roman" w:hAnsi="Times New Roman"/>
          <w:bCs/>
          <w:sz w:val="24"/>
          <w:szCs w:val="24"/>
          <w:lang w:val="en-US"/>
        </w:rPr>
        <w:t>18.00</w:t>
      </w:r>
      <w:r w:rsidRPr="00AE20BA">
        <w:rPr>
          <w:rFonts w:ascii="Times New Roman" w:hAnsi="Times New Roman"/>
          <w:bCs/>
          <w:sz w:val="24"/>
          <w:szCs w:val="24"/>
          <w:lang w:val="en-US"/>
        </w:rPr>
        <w:t xml:space="preserve"> on </w:t>
      </w:r>
      <w:r w:rsidR="006B5365">
        <w:rPr>
          <w:rFonts w:ascii="Times New Roman" w:hAnsi="Times New Roman"/>
          <w:bCs/>
          <w:sz w:val="24"/>
          <w:szCs w:val="24"/>
          <w:lang w:val="en-US"/>
        </w:rPr>
        <w:t>Fridays</w:t>
      </w:r>
      <w:r>
        <w:rPr>
          <w:rFonts w:ascii="Times New Roman" w:hAnsi="Times New Roman"/>
          <w:bCs/>
          <w:sz w:val="24"/>
          <w:szCs w:val="24"/>
          <w:lang w:val="en-US"/>
        </w:rPr>
        <w:t xml:space="preserve">, together with rest of your group, and be active during the discussion seminars. </w:t>
      </w:r>
    </w:p>
    <w:p w14:paraId="4CB6D0F4" w14:textId="77777777" w:rsidR="00F676FE" w:rsidRDefault="00F676FE" w:rsidP="00F676FE">
      <w:pPr>
        <w:spacing w:line="276" w:lineRule="auto"/>
        <w:rPr>
          <w:rFonts w:ascii="Times New Roman" w:hAnsi="Times New Roman"/>
          <w:bCs/>
          <w:sz w:val="24"/>
          <w:szCs w:val="24"/>
          <w:lang w:val="en-US"/>
        </w:rPr>
      </w:pPr>
    </w:p>
    <w:p w14:paraId="1C7B105C" w14:textId="437347AD" w:rsidR="00F676FE" w:rsidRPr="009F067B" w:rsidRDefault="00F676FE" w:rsidP="00F676FE">
      <w:pPr>
        <w:spacing w:line="276" w:lineRule="auto"/>
        <w:rPr>
          <w:rFonts w:ascii="Times New Roman" w:hAnsi="Times New Roman"/>
          <w:sz w:val="24"/>
          <w:szCs w:val="24"/>
          <w:lang w:val="en-US"/>
        </w:rPr>
      </w:pPr>
      <w:r w:rsidRPr="009F067B">
        <w:rPr>
          <w:rFonts w:ascii="Times New Roman" w:hAnsi="Times New Roman"/>
          <w:sz w:val="24"/>
          <w:szCs w:val="24"/>
          <w:lang w:val="en-US"/>
        </w:rPr>
        <w:t>T</w:t>
      </w:r>
      <w:r w:rsidRPr="009F067B">
        <w:rPr>
          <w:rFonts w:ascii="Times New Roman" w:hAnsi="Times New Roman"/>
          <w:sz w:val="24"/>
          <w:szCs w:val="24"/>
          <w:lang w:val="en-US" w:bidi="sv-SE"/>
        </w:rPr>
        <w:t xml:space="preserve">hose students who wish to obtain grade 4 or 5 will </w:t>
      </w:r>
      <w:r w:rsidRPr="00F91792">
        <w:rPr>
          <w:rFonts w:ascii="Times New Roman" w:hAnsi="Times New Roman"/>
          <w:sz w:val="24"/>
          <w:szCs w:val="24"/>
          <w:u w:val="single"/>
          <w:lang w:val="en-US" w:bidi="sv-SE"/>
        </w:rPr>
        <w:t>also</w:t>
      </w:r>
      <w:r w:rsidRPr="009F067B">
        <w:rPr>
          <w:rFonts w:ascii="Times New Roman" w:hAnsi="Times New Roman"/>
          <w:sz w:val="24"/>
          <w:szCs w:val="24"/>
          <w:lang w:val="en-US" w:bidi="sv-SE"/>
        </w:rPr>
        <w:t xml:space="preserve"> have to write </w:t>
      </w:r>
      <w:r>
        <w:rPr>
          <w:rFonts w:ascii="Times New Roman" w:hAnsi="Times New Roman"/>
          <w:sz w:val="24"/>
          <w:szCs w:val="24"/>
          <w:lang w:val="en-US" w:bidi="sv-SE"/>
        </w:rPr>
        <w:t>a short exam and h</w:t>
      </w:r>
      <w:r w:rsidRPr="009F067B">
        <w:rPr>
          <w:rFonts w:ascii="Times New Roman" w:hAnsi="Times New Roman"/>
          <w:sz w:val="24"/>
          <w:szCs w:val="24"/>
          <w:lang w:val="en-US" w:bidi="sv-SE"/>
        </w:rPr>
        <w:t xml:space="preserve">and it in </w:t>
      </w:r>
      <w:r>
        <w:rPr>
          <w:rFonts w:ascii="Times New Roman" w:hAnsi="Times New Roman"/>
          <w:sz w:val="24"/>
          <w:szCs w:val="24"/>
          <w:lang w:val="en-US" w:bidi="sv-SE"/>
        </w:rPr>
        <w:t xml:space="preserve">at the latest </w:t>
      </w:r>
      <w:r w:rsidRPr="009F067B">
        <w:rPr>
          <w:rFonts w:ascii="Times New Roman" w:hAnsi="Times New Roman"/>
          <w:sz w:val="24"/>
          <w:szCs w:val="24"/>
          <w:lang w:val="en-US" w:bidi="sv-SE"/>
        </w:rPr>
        <w:t xml:space="preserve">on </w:t>
      </w:r>
      <w:r w:rsidR="00E571BC">
        <w:rPr>
          <w:rFonts w:ascii="Times New Roman" w:hAnsi="Times New Roman"/>
          <w:sz w:val="24"/>
          <w:szCs w:val="24"/>
          <w:lang w:val="en-US" w:bidi="sv-SE"/>
        </w:rPr>
        <w:t>Wednesday</w:t>
      </w:r>
      <w:r w:rsidR="004A27F2">
        <w:rPr>
          <w:rFonts w:ascii="Times New Roman" w:hAnsi="Times New Roman"/>
          <w:sz w:val="24"/>
          <w:szCs w:val="24"/>
          <w:lang w:val="en-US" w:bidi="sv-SE"/>
        </w:rPr>
        <w:t xml:space="preserve"> </w:t>
      </w:r>
      <w:r w:rsidR="00E36D89">
        <w:rPr>
          <w:rFonts w:ascii="Times New Roman" w:hAnsi="Times New Roman"/>
          <w:sz w:val="24"/>
          <w:szCs w:val="24"/>
          <w:lang w:val="en-US" w:bidi="sv-SE"/>
        </w:rPr>
        <w:t>29 September</w:t>
      </w:r>
      <w:r w:rsidR="001E1412">
        <w:rPr>
          <w:rFonts w:ascii="Times New Roman" w:hAnsi="Times New Roman"/>
          <w:sz w:val="24"/>
          <w:szCs w:val="24"/>
          <w:lang w:val="en-US" w:bidi="sv-SE"/>
        </w:rPr>
        <w:t xml:space="preserve">, </w:t>
      </w:r>
      <w:r w:rsidR="00E36D89">
        <w:rPr>
          <w:rFonts w:ascii="Times New Roman" w:hAnsi="Times New Roman"/>
          <w:sz w:val="24"/>
          <w:szCs w:val="24"/>
          <w:lang w:val="en-US" w:bidi="sv-SE"/>
        </w:rPr>
        <w:t>23.59</w:t>
      </w:r>
      <w:r w:rsidRPr="009F067B">
        <w:rPr>
          <w:rFonts w:ascii="Times New Roman" w:hAnsi="Times New Roman"/>
          <w:sz w:val="24"/>
          <w:szCs w:val="24"/>
          <w:lang w:val="en-US" w:bidi="sv-SE"/>
        </w:rPr>
        <w:t xml:space="preserve">. Submission of </w:t>
      </w:r>
      <w:r>
        <w:rPr>
          <w:rFonts w:ascii="Times New Roman" w:hAnsi="Times New Roman"/>
          <w:sz w:val="24"/>
          <w:szCs w:val="24"/>
          <w:lang w:val="en-US" w:bidi="sv-SE"/>
        </w:rPr>
        <w:t xml:space="preserve">the exam </w:t>
      </w:r>
      <w:r w:rsidRPr="009F067B">
        <w:rPr>
          <w:rFonts w:ascii="Times New Roman" w:hAnsi="Times New Roman"/>
          <w:sz w:val="24"/>
          <w:szCs w:val="24"/>
          <w:lang w:val="en-US" w:bidi="sv-SE"/>
        </w:rPr>
        <w:t xml:space="preserve">does not guarantee a grade higher than 3 for the course. The </w:t>
      </w:r>
      <w:r>
        <w:rPr>
          <w:rFonts w:ascii="Times New Roman" w:hAnsi="Times New Roman"/>
          <w:sz w:val="24"/>
          <w:szCs w:val="24"/>
          <w:lang w:val="en-US" w:bidi="sv-SE"/>
        </w:rPr>
        <w:t xml:space="preserve">exam </w:t>
      </w:r>
      <w:r w:rsidRPr="009F067B">
        <w:rPr>
          <w:rFonts w:ascii="Times New Roman" w:hAnsi="Times New Roman"/>
          <w:sz w:val="24"/>
          <w:szCs w:val="24"/>
          <w:lang w:val="en-US"/>
        </w:rPr>
        <w:t xml:space="preserve">will take approximately one week to accomplish. </w:t>
      </w:r>
      <w:r>
        <w:rPr>
          <w:rFonts w:ascii="Times New Roman" w:hAnsi="Times New Roman"/>
          <w:sz w:val="24"/>
          <w:szCs w:val="24"/>
          <w:lang w:val="en-US"/>
        </w:rPr>
        <w:t xml:space="preserve">The students are requested to theorize around a specific research problem, either handed out by the teachers of the course or a problem that the student has come up with. If the latter is the case the problem must first have been approved by one of the teachers. </w:t>
      </w:r>
      <w:r w:rsidRPr="009F067B">
        <w:rPr>
          <w:rFonts w:ascii="Times New Roman" w:hAnsi="Times New Roman"/>
          <w:sz w:val="24"/>
          <w:szCs w:val="24"/>
          <w:lang w:val="en-US"/>
        </w:rPr>
        <w:t xml:space="preserve">The </w:t>
      </w:r>
      <w:r>
        <w:rPr>
          <w:rFonts w:ascii="Times New Roman" w:hAnsi="Times New Roman"/>
          <w:sz w:val="24"/>
          <w:szCs w:val="24"/>
          <w:lang w:val="en-US"/>
        </w:rPr>
        <w:t xml:space="preserve">exam </w:t>
      </w:r>
      <w:r w:rsidRPr="009F067B">
        <w:rPr>
          <w:rFonts w:ascii="Times New Roman" w:hAnsi="Times New Roman"/>
          <w:sz w:val="24"/>
          <w:szCs w:val="24"/>
          <w:lang w:val="en-US"/>
        </w:rPr>
        <w:t xml:space="preserve">shall consist of approximately </w:t>
      </w:r>
      <w:r>
        <w:rPr>
          <w:rFonts w:ascii="Times New Roman" w:hAnsi="Times New Roman"/>
          <w:sz w:val="24"/>
          <w:szCs w:val="24"/>
          <w:lang w:val="en-US"/>
        </w:rPr>
        <w:t>4</w:t>
      </w:r>
      <w:r w:rsidRPr="009F067B">
        <w:rPr>
          <w:rFonts w:ascii="Times New Roman" w:hAnsi="Times New Roman"/>
          <w:sz w:val="24"/>
          <w:szCs w:val="24"/>
          <w:lang w:val="en-US"/>
        </w:rPr>
        <w:t>-</w:t>
      </w:r>
      <w:r>
        <w:rPr>
          <w:rFonts w:ascii="Times New Roman" w:hAnsi="Times New Roman"/>
          <w:sz w:val="24"/>
          <w:szCs w:val="24"/>
          <w:lang w:val="en-US"/>
        </w:rPr>
        <w:t xml:space="preserve">5 </w:t>
      </w:r>
      <w:r w:rsidRPr="009F067B">
        <w:rPr>
          <w:rFonts w:ascii="Times New Roman" w:hAnsi="Times New Roman"/>
          <w:sz w:val="24"/>
          <w:szCs w:val="24"/>
          <w:lang w:val="en-US" w:bidi="sv-SE"/>
        </w:rPr>
        <w:t>pages and be arou</w:t>
      </w:r>
      <w:r>
        <w:rPr>
          <w:rFonts w:ascii="Times New Roman" w:hAnsi="Times New Roman"/>
          <w:sz w:val="24"/>
          <w:szCs w:val="24"/>
          <w:lang w:val="en-US" w:bidi="sv-SE"/>
        </w:rPr>
        <w:t>nd 2</w:t>
      </w:r>
      <w:r w:rsidRPr="009F067B">
        <w:rPr>
          <w:rFonts w:ascii="Times New Roman" w:hAnsi="Times New Roman"/>
          <w:sz w:val="24"/>
          <w:szCs w:val="24"/>
          <w:lang w:val="en-US" w:bidi="sv-SE"/>
        </w:rPr>
        <w:t>,000 words. The text must be double-spaced, and in 12 pt. Times New Roman</w:t>
      </w:r>
      <w:r>
        <w:rPr>
          <w:rFonts w:ascii="Times New Roman" w:hAnsi="Times New Roman"/>
          <w:sz w:val="24"/>
          <w:szCs w:val="24"/>
          <w:lang w:val="en-US" w:bidi="sv-SE"/>
        </w:rPr>
        <w:t>.</w:t>
      </w:r>
    </w:p>
    <w:p w14:paraId="382F6C98" w14:textId="77777777" w:rsidR="00774DEB" w:rsidRDefault="00774DEB">
      <w:pPr>
        <w:spacing w:line="276" w:lineRule="auto"/>
        <w:rPr>
          <w:rFonts w:ascii="Times New Roman" w:hAnsi="Times New Roman"/>
          <w:sz w:val="24"/>
          <w:szCs w:val="24"/>
          <w:lang w:val="en-US"/>
        </w:rPr>
      </w:pPr>
    </w:p>
    <w:p w14:paraId="0E65CE86" w14:textId="77777777" w:rsidR="00774DEB" w:rsidRDefault="00774DEB">
      <w:pPr>
        <w:spacing w:line="276" w:lineRule="auto"/>
        <w:rPr>
          <w:rFonts w:ascii="Times New Roman" w:hAnsi="Times New Roman"/>
          <w:sz w:val="24"/>
          <w:szCs w:val="24"/>
          <w:lang w:val="en-US"/>
        </w:rPr>
      </w:pPr>
    </w:p>
    <w:p w14:paraId="72B0B335" w14:textId="77777777" w:rsidR="00B6788A" w:rsidRDefault="00B6788A">
      <w:pPr>
        <w:spacing w:line="276" w:lineRule="auto"/>
        <w:rPr>
          <w:rFonts w:ascii="Times New Roman" w:hAnsi="Times New Roman"/>
          <w:sz w:val="24"/>
          <w:szCs w:val="24"/>
          <w:lang w:val="en-US"/>
        </w:rPr>
      </w:pPr>
    </w:p>
    <w:sectPr w:rsidR="00B6788A" w:rsidSect="00FD58B3">
      <w:footerReference w:type="even"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EC77A" w16cid:durableId="22A589F7"/>
  <w16cid:commentId w16cid:paraId="00577734" w16cid:durableId="22A589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CF938" w14:textId="77777777" w:rsidR="00BC601D" w:rsidRDefault="00BC601D">
      <w:r>
        <w:separator/>
      </w:r>
    </w:p>
  </w:endnote>
  <w:endnote w:type="continuationSeparator" w:id="0">
    <w:p w14:paraId="55C6834D" w14:textId="77777777" w:rsidR="00BC601D" w:rsidRDefault="00BC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43B6" w14:textId="77777777" w:rsidR="00A7558F" w:rsidRDefault="008A64E5" w:rsidP="006D2310">
    <w:pPr>
      <w:pStyle w:val="Sidfot"/>
      <w:framePr w:wrap="around" w:vAnchor="text" w:hAnchor="margin" w:xAlign="right" w:y="1"/>
      <w:rPr>
        <w:rStyle w:val="Sidnummer"/>
      </w:rPr>
    </w:pPr>
    <w:r>
      <w:rPr>
        <w:rStyle w:val="Sidnummer"/>
      </w:rPr>
      <w:fldChar w:fldCharType="begin"/>
    </w:r>
    <w:r w:rsidR="00A7558F">
      <w:rPr>
        <w:rStyle w:val="Sidnummer"/>
      </w:rPr>
      <w:instrText xml:space="preserve">PAGE  </w:instrText>
    </w:r>
    <w:r>
      <w:rPr>
        <w:rStyle w:val="Sidnummer"/>
      </w:rPr>
      <w:fldChar w:fldCharType="end"/>
    </w:r>
  </w:p>
  <w:p w14:paraId="308D7EFA" w14:textId="77777777" w:rsidR="00A7558F" w:rsidRDefault="00A7558F" w:rsidP="002D142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D649" w14:textId="77777777" w:rsidR="00A7558F" w:rsidRDefault="008A64E5" w:rsidP="006D2310">
    <w:pPr>
      <w:pStyle w:val="Sidfot"/>
      <w:framePr w:wrap="around" w:vAnchor="text" w:hAnchor="margin" w:xAlign="right" w:y="1"/>
      <w:rPr>
        <w:rStyle w:val="Sidnummer"/>
      </w:rPr>
    </w:pPr>
    <w:r>
      <w:rPr>
        <w:rStyle w:val="Sidnummer"/>
      </w:rPr>
      <w:fldChar w:fldCharType="begin"/>
    </w:r>
    <w:r w:rsidR="00A7558F">
      <w:rPr>
        <w:rStyle w:val="Sidnummer"/>
      </w:rPr>
      <w:instrText xml:space="preserve">PAGE  </w:instrText>
    </w:r>
    <w:r>
      <w:rPr>
        <w:rStyle w:val="Sidnummer"/>
      </w:rPr>
      <w:fldChar w:fldCharType="separate"/>
    </w:r>
    <w:r w:rsidR="00914E12">
      <w:rPr>
        <w:rStyle w:val="Sidnummer"/>
        <w:noProof/>
      </w:rPr>
      <w:t>8</w:t>
    </w:r>
    <w:r>
      <w:rPr>
        <w:rStyle w:val="Sidnummer"/>
      </w:rPr>
      <w:fldChar w:fldCharType="end"/>
    </w:r>
  </w:p>
  <w:p w14:paraId="13414FDE" w14:textId="77777777" w:rsidR="00A7558F" w:rsidRDefault="00A7558F" w:rsidP="002D1424">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31D0" w14:textId="77777777" w:rsidR="00BC601D" w:rsidRDefault="00BC601D">
      <w:r>
        <w:separator/>
      </w:r>
    </w:p>
  </w:footnote>
  <w:footnote w:type="continuationSeparator" w:id="0">
    <w:p w14:paraId="3960277D" w14:textId="77777777" w:rsidR="00BC601D" w:rsidRDefault="00BC6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5673"/>
    <w:multiLevelType w:val="hybridMultilevel"/>
    <w:tmpl w:val="D05C0EDE"/>
    <w:lvl w:ilvl="0" w:tplc="944A87CA">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026F53"/>
    <w:multiLevelType w:val="hybridMultilevel"/>
    <w:tmpl w:val="857C5A6A"/>
    <w:lvl w:ilvl="0" w:tplc="A1920E8C">
      <w:start w:val="15"/>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F67B85"/>
    <w:multiLevelType w:val="hybridMultilevel"/>
    <w:tmpl w:val="1B4CB5D0"/>
    <w:lvl w:ilvl="0" w:tplc="649087E6">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F"/>
    <w:rsid w:val="00000377"/>
    <w:rsid w:val="000024C3"/>
    <w:rsid w:val="00003DA8"/>
    <w:rsid w:val="00003FF7"/>
    <w:rsid w:val="00007AB0"/>
    <w:rsid w:val="00010C72"/>
    <w:rsid w:val="0001201F"/>
    <w:rsid w:val="000154F2"/>
    <w:rsid w:val="00016A5E"/>
    <w:rsid w:val="00017E61"/>
    <w:rsid w:val="000207BF"/>
    <w:rsid w:val="0002132E"/>
    <w:rsid w:val="00025F5B"/>
    <w:rsid w:val="00026F79"/>
    <w:rsid w:val="0002795C"/>
    <w:rsid w:val="000305F3"/>
    <w:rsid w:val="00032DAE"/>
    <w:rsid w:val="00033958"/>
    <w:rsid w:val="00034A2D"/>
    <w:rsid w:val="00034DBD"/>
    <w:rsid w:val="00035FCE"/>
    <w:rsid w:val="000371CF"/>
    <w:rsid w:val="0003751B"/>
    <w:rsid w:val="000421F6"/>
    <w:rsid w:val="00044E9C"/>
    <w:rsid w:val="00047113"/>
    <w:rsid w:val="00050137"/>
    <w:rsid w:val="000502CE"/>
    <w:rsid w:val="000518FA"/>
    <w:rsid w:val="00052C09"/>
    <w:rsid w:val="00052D0A"/>
    <w:rsid w:val="00053677"/>
    <w:rsid w:val="00053DAB"/>
    <w:rsid w:val="00054245"/>
    <w:rsid w:val="00055E72"/>
    <w:rsid w:val="00055EC9"/>
    <w:rsid w:val="00056136"/>
    <w:rsid w:val="00057450"/>
    <w:rsid w:val="00061BF2"/>
    <w:rsid w:val="0006252E"/>
    <w:rsid w:val="00062F65"/>
    <w:rsid w:val="00063718"/>
    <w:rsid w:val="00066018"/>
    <w:rsid w:val="000663F1"/>
    <w:rsid w:val="000667A7"/>
    <w:rsid w:val="000675A1"/>
    <w:rsid w:val="000711A9"/>
    <w:rsid w:val="000758D7"/>
    <w:rsid w:val="000801FA"/>
    <w:rsid w:val="00080E82"/>
    <w:rsid w:val="00084E42"/>
    <w:rsid w:val="00084E5A"/>
    <w:rsid w:val="00086645"/>
    <w:rsid w:val="000871BE"/>
    <w:rsid w:val="00087CC0"/>
    <w:rsid w:val="000901C3"/>
    <w:rsid w:val="00091B16"/>
    <w:rsid w:val="00091B85"/>
    <w:rsid w:val="0009294B"/>
    <w:rsid w:val="000929C5"/>
    <w:rsid w:val="00092DF0"/>
    <w:rsid w:val="00094699"/>
    <w:rsid w:val="00095DFB"/>
    <w:rsid w:val="000974E4"/>
    <w:rsid w:val="000A049C"/>
    <w:rsid w:val="000A0C33"/>
    <w:rsid w:val="000A0CB6"/>
    <w:rsid w:val="000A25A0"/>
    <w:rsid w:val="000A36FF"/>
    <w:rsid w:val="000A3857"/>
    <w:rsid w:val="000A5A68"/>
    <w:rsid w:val="000A5FD6"/>
    <w:rsid w:val="000A6256"/>
    <w:rsid w:val="000A78C3"/>
    <w:rsid w:val="000A7FD1"/>
    <w:rsid w:val="000B0F05"/>
    <w:rsid w:val="000B1267"/>
    <w:rsid w:val="000B1A5A"/>
    <w:rsid w:val="000B1FD0"/>
    <w:rsid w:val="000B2754"/>
    <w:rsid w:val="000B3112"/>
    <w:rsid w:val="000B3D2C"/>
    <w:rsid w:val="000B66C3"/>
    <w:rsid w:val="000B6DFC"/>
    <w:rsid w:val="000C083E"/>
    <w:rsid w:val="000C1629"/>
    <w:rsid w:val="000C1726"/>
    <w:rsid w:val="000C44E0"/>
    <w:rsid w:val="000C4659"/>
    <w:rsid w:val="000C4847"/>
    <w:rsid w:val="000C6732"/>
    <w:rsid w:val="000D1745"/>
    <w:rsid w:val="000D1C77"/>
    <w:rsid w:val="000D1EDE"/>
    <w:rsid w:val="000D223D"/>
    <w:rsid w:val="000D5B3C"/>
    <w:rsid w:val="000E0A1D"/>
    <w:rsid w:val="000E2A3C"/>
    <w:rsid w:val="000E3783"/>
    <w:rsid w:val="000E3B78"/>
    <w:rsid w:val="000E40D3"/>
    <w:rsid w:val="000E4746"/>
    <w:rsid w:val="000E62B1"/>
    <w:rsid w:val="000E709C"/>
    <w:rsid w:val="000E71AE"/>
    <w:rsid w:val="000E78C1"/>
    <w:rsid w:val="000E7980"/>
    <w:rsid w:val="000E7CCA"/>
    <w:rsid w:val="000F15A9"/>
    <w:rsid w:val="000F23CE"/>
    <w:rsid w:val="000F3BBD"/>
    <w:rsid w:val="000F4309"/>
    <w:rsid w:val="000F6F5E"/>
    <w:rsid w:val="000F74B5"/>
    <w:rsid w:val="000F7ACF"/>
    <w:rsid w:val="000F7C88"/>
    <w:rsid w:val="000F7E0D"/>
    <w:rsid w:val="0010039C"/>
    <w:rsid w:val="001004ED"/>
    <w:rsid w:val="001041E6"/>
    <w:rsid w:val="00104283"/>
    <w:rsid w:val="00104AE4"/>
    <w:rsid w:val="00105BA7"/>
    <w:rsid w:val="00111103"/>
    <w:rsid w:val="00112CFC"/>
    <w:rsid w:val="00112D69"/>
    <w:rsid w:val="001135DC"/>
    <w:rsid w:val="00115D15"/>
    <w:rsid w:val="00115E19"/>
    <w:rsid w:val="00120282"/>
    <w:rsid w:val="001206E7"/>
    <w:rsid w:val="0012188D"/>
    <w:rsid w:val="00122BBE"/>
    <w:rsid w:val="00122F14"/>
    <w:rsid w:val="00123D76"/>
    <w:rsid w:val="001240A1"/>
    <w:rsid w:val="00124395"/>
    <w:rsid w:val="001246C2"/>
    <w:rsid w:val="001247FB"/>
    <w:rsid w:val="0012536D"/>
    <w:rsid w:val="00126D96"/>
    <w:rsid w:val="0012743B"/>
    <w:rsid w:val="00127C47"/>
    <w:rsid w:val="00130315"/>
    <w:rsid w:val="00133710"/>
    <w:rsid w:val="00133726"/>
    <w:rsid w:val="001361EF"/>
    <w:rsid w:val="0014037C"/>
    <w:rsid w:val="001428B9"/>
    <w:rsid w:val="00144876"/>
    <w:rsid w:val="00144B04"/>
    <w:rsid w:val="00145975"/>
    <w:rsid w:val="001461FF"/>
    <w:rsid w:val="001516E0"/>
    <w:rsid w:val="001539A6"/>
    <w:rsid w:val="00155455"/>
    <w:rsid w:val="00157D0B"/>
    <w:rsid w:val="00160D56"/>
    <w:rsid w:val="001610AF"/>
    <w:rsid w:val="00163D31"/>
    <w:rsid w:val="00164AEA"/>
    <w:rsid w:val="00164FF7"/>
    <w:rsid w:val="001650F5"/>
    <w:rsid w:val="0016536D"/>
    <w:rsid w:val="001654B5"/>
    <w:rsid w:val="00167936"/>
    <w:rsid w:val="00170066"/>
    <w:rsid w:val="00172253"/>
    <w:rsid w:val="001762CE"/>
    <w:rsid w:val="00176B70"/>
    <w:rsid w:val="00177117"/>
    <w:rsid w:val="001807CA"/>
    <w:rsid w:val="00180FD4"/>
    <w:rsid w:val="001817CD"/>
    <w:rsid w:val="001828D8"/>
    <w:rsid w:val="00182A7C"/>
    <w:rsid w:val="00185B64"/>
    <w:rsid w:val="00186747"/>
    <w:rsid w:val="00187690"/>
    <w:rsid w:val="001905AE"/>
    <w:rsid w:val="0019109E"/>
    <w:rsid w:val="00192DE8"/>
    <w:rsid w:val="00196DF2"/>
    <w:rsid w:val="00197FA7"/>
    <w:rsid w:val="001A0B1F"/>
    <w:rsid w:val="001A0CC9"/>
    <w:rsid w:val="001A14E4"/>
    <w:rsid w:val="001A1799"/>
    <w:rsid w:val="001A19BC"/>
    <w:rsid w:val="001A2FFF"/>
    <w:rsid w:val="001A408C"/>
    <w:rsid w:val="001A4641"/>
    <w:rsid w:val="001A52C6"/>
    <w:rsid w:val="001A62C3"/>
    <w:rsid w:val="001B1263"/>
    <w:rsid w:val="001B3EF2"/>
    <w:rsid w:val="001B4E80"/>
    <w:rsid w:val="001B6020"/>
    <w:rsid w:val="001B6EDE"/>
    <w:rsid w:val="001B75B7"/>
    <w:rsid w:val="001B779F"/>
    <w:rsid w:val="001C1496"/>
    <w:rsid w:val="001C54CA"/>
    <w:rsid w:val="001C5A13"/>
    <w:rsid w:val="001C719C"/>
    <w:rsid w:val="001C79E8"/>
    <w:rsid w:val="001C79EF"/>
    <w:rsid w:val="001D1712"/>
    <w:rsid w:val="001D2E2E"/>
    <w:rsid w:val="001D41E1"/>
    <w:rsid w:val="001D5FD5"/>
    <w:rsid w:val="001D77AA"/>
    <w:rsid w:val="001D7B23"/>
    <w:rsid w:val="001E0056"/>
    <w:rsid w:val="001E0EED"/>
    <w:rsid w:val="001E123F"/>
    <w:rsid w:val="001E1412"/>
    <w:rsid w:val="001E24E4"/>
    <w:rsid w:val="001E2B57"/>
    <w:rsid w:val="001E5B63"/>
    <w:rsid w:val="001E63B3"/>
    <w:rsid w:val="001E6917"/>
    <w:rsid w:val="001E69D9"/>
    <w:rsid w:val="001E6B8A"/>
    <w:rsid w:val="001E7016"/>
    <w:rsid w:val="001E7A3C"/>
    <w:rsid w:val="001E7A51"/>
    <w:rsid w:val="001F0722"/>
    <w:rsid w:val="001F0AEA"/>
    <w:rsid w:val="001F2449"/>
    <w:rsid w:val="001F411A"/>
    <w:rsid w:val="001F4E92"/>
    <w:rsid w:val="001F61D6"/>
    <w:rsid w:val="0020077E"/>
    <w:rsid w:val="002016CE"/>
    <w:rsid w:val="002016FA"/>
    <w:rsid w:val="00201837"/>
    <w:rsid w:val="002020AC"/>
    <w:rsid w:val="00203BC6"/>
    <w:rsid w:val="0020451E"/>
    <w:rsid w:val="00206085"/>
    <w:rsid w:val="00206FA4"/>
    <w:rsid w:val="0021027F"/>
    <w:rsid w:val="0021060C"/>
    <w:rsid w:val="00211B2B"/>
    <w:rsid w:val="00212B46"/>
    <w:rsid w:val="00213BA8"/>
    <w:rsid w:val="00213D91"/>
    <w:rsid w:val="00215033"/>
    <w:rsid w:val="00215FFE"/>
    <w:rsid w:val="0021634C"/>
    <w:rsid w:val="00217DF9"/>
    <w:rsid w:val="00220457"/>
    <w:rsid w:val="00221D02"/>
    <w:rsid w:val="00222A37"/>
    <w:rsid w:val="0022310F"/>
    <w:rsid w:val="002257AF"/>
    <w:rsid w:val="002261E3"/>
    <w:rsid w:val="00231DCC"/>
    <w:rsid w:val="00232D81"/>
    <w:rsid w:val="00234363"/>
    <w:rsid w:val="00237FA6"/>
    <w:rsid w:val="00241341"/>
    <w:rsid w:val="002429FB"/>
    <w:rsid w:val="00244186"/>
    <w:rsid w:val="002457E7"/>
    <w:rsid w:val="00245801"/>
    <w:rsid w:val="00245C50"/>
    <w:rsid w:val="002513EF"/>
    <w:rsid w:val="00251B66"/>
    <w:rsid w:val="00252EE4"/>
    <w:rsid w:val="00253B46"/>
    <w:rsid w:val="00254391"/>
    <w:rsid w:val="002568B0"/>
    <w:rsid w:val="002600A2"/>
    <w:rsid w:val="002613F4"/>
    <w:rsid w:val="002615E8"/>
    <w:rsid w:val="002621BC"/>
    <w:rsid w:val="00263214"/>
    <w:rsid w:val="00263C63"/>
    <w:rsid w:val="00265AB9"/>
    <w:rsid w:val="00265BDC"/>
    <w:rsid w:val="002664B9"/>
    <w:rsid w:val="0026681E"/>
    <w:rsid w:val="00266B02"/>
    <w:rsid w:val="00266C33"/>
    <w:rsid w:val="002673C0"/>
    <w:rsid w:val="00267909"/>
    <w:rsid w:val="00270946"/>
    <w:rsid w:val="0027179D"/>
    <w:rsid w:val="00271F0D"/>
    <w:rsid w:val="002729C4"/>
    <w:rsid w:val="00272A6B"/>
    <w:rsid w:val="00273C62"/>
    <w:rsid w:val="00275F53"/>
    <w:rsid w:val="00275FCF"/>
    <w:rsid w:val="0027673F"/>
    <w:rsid w:val="002777FA"/>
    <w:rsid w:val="002813A3"/>
    <w:rsid w:val="00281C19"/>
    <w:rsid w:val="00283F20"/>
    <w:rsid w:val="002841FD"/>
    <w:rsid w:val="0028591C"/>
    <w:rsid w:val="0028624E"/>
    <w:rsid w:val="002870D8"/>
    <w:rsid w:val="0028719C"/>
    <w:rsid w:val="00290294"/>
    <w:rsid w:val="00290EFD"/>
    <w:rsid w:val="00293728"/>
    <w:rsid w:val="00293B23"/>
    <w:rsid w:val="00293B9B"/>
    <w:rsid w:val="002978B8"/>
    <w:rsid w:val="00297C47"/>
    <w:rsid w:val="002A08CF"/>
    <w:rsid w:val="002A2772"/>
    <w:rsid w:val="002A2EFF"/>
    <w:rsid w:val="002A4278"/>
    <w:rsid w:val="002A4396"/>
    <w:rsid w:val="002A5AB2"/>
    <w:rsid w:val="002A5B12"/>
    <w:rsid w:val="002A61D0"/>
    <w:rsid w:val="002A64CF"/>
    <w:rsid w:val="002A7C01"/>
    <w:rsid w:val="002A7C36"/>
    <w:rsid w:val="002B1405"/>
    <w:rsid w:val="002B372F"/>
    <w:rsid w:val="002B5023"/>
    <w:rsid w:val="002B54AE"/>
    <w:rsid w:val="002B5876"/>
    <w:rsid w:val="002B6FBB"/>
    <w:rsid w:val="002C3B4D"/>
    <w:rsid w:val="002C3E39"/>
    <w:rsid w:val="002C6A6C"/>
    <w:rsid w:val="002C7E70"/>
    <w:rsid w:val="002C7F14"/>
    <w:rsid w:val="002D12D0"/>
    <w:rsid w:val="002D1424"/>
    <w:rsid w:val="002D2E1E"/>
    <w:rsid w:val="002D2EAF"/>
    <w:rsid w:val="002D314A"/>
    <w:rsid w:val="002D469A"/>
    <w:rsid w:val="002D474A"/>
    <w:rsid w:val="002D50A8"/>
    <w:rsid w:val="002D5C67"/>
    <w:rsid w:val="002D602E"/>
    <w:rsid w:val="002D686C"/>
    <w:rsid w:val="002D6E75"/>
    <w:rsid w:val="002D7967"/>
    <w:rsid w:val="002E1288"/>
    <w:rsid w:val="002E13F4"/>
    <w:rsid w:val="002E14EC"/>
    <w:rsid w:val="002E2574"/>
    <w:rsid w:val="002E458B"/>
    <w:rsid w:val="002E46E1"/>
    <w:rsid w:val="002E4CF6"/>
    <w:rsid w:val="002E5563"/>
    <w:rsid w:val="002E55F6"/>
    <w:rsid w:val="002E604A"/>
    <w:rsid w:val="002E7264"/>
    <w:rsid w:val="002E738C"/>
    <w:rsid w:val="002E766C"/>
    <w:rsid w:val="002E7731"/>
    <w:rsid w:val="002E78D4"/>
    <w:rsid w:val="002F03E2"/>
    <w:rsid w:val="002F06E9"/>
    <w:rsid w:val="002F0BDE"/>
    <w:rsid w:val="002F11D5"/>
    <w:rsid w:val="002F1324"/>
    <w:rsid w:val="002F15BE"/>
    <w:rsid w:val="002F2026"/>
    <w:rsid w:val="002F25AF"/>
    <w:rsid w:val="002F2711"/>
    <w:rsid w:val="002F27BA"/>
    <w:rsid w:val="002F46F7"/>
    <w:rsid w:val="002F60C7"/>
    <w:rsid w:val="002F6CD1"/>
    <w:rsid w:val="002F751D"/>
    <w:rsid w:val="00300010"/>
    <w:rsid w:val="003003CC"/>
    <w:rsid w:val="00300494"/>
    <w:rsid w:val="003004F5"/>
    <w:rsid w:val="00301954"/>
    <w:rsid w:val="003022F7"/>
    <w:rsid w:val="003025E6"/>
    <w:rsid w:val="0030586F"/>
    <w:rsid w:val="00305E28"/>
    <w:rsid w:val="003070BA"/>
    <w:rsid w:val="00307692"/>
    <w:rsid w:val="00311B9B"/>
    <w:rsid w:val="00311F90"/>
    <w:rsid w:val="003138C8"/>
    <w:rsid w:val="00313FA3"/>
    <w:rsid w:val="003148BA"/>
    <w:rsid w:val="003158E3"/>
    <w:rsid w:val="003165AE"/>
    <w:rsid w:val="00316865"/>
    <w:rsid w:val="00316D85"/>
    <w:rsid w:val="00321177"/>
    <w:rsid w:val="00323CCF"/>
    <w:rsid w:val="00324153"/>
    <w:rsid w:val="0032479A"/>
    <w:rsid w:val="003248DD"/>
    <w:rsid w:val="00325476"/>
    <w:rsid w:val="003265A4"/>
    <w:rsid w:val="00326EAE"/>
    <w:rsid w:val="003277FB"/>
    <w:rsid w:val="003305C6"/>
    <w:rsid w:val="0033102A"/>
    <w:rsid w:val="003312FA"/>
    <w:rsid w:val="003339E7"/>
    <w:rsid w:val="00334148"/>
    <w:rsid w:val="0033466C"/>
    <w:rsid w:val="00335D49"/>
    <w:rsid w:val="003370C7"/>
    <w:rsid w:val="00337776"/>
    <w:rsid w:val="003413C9"/>
    <w:rsid w:val="00341F6F"/>
    <w:rsid w:val="003434BE"/>
    <w:rsid w:val="003438D8"/>
    <w:rsid w:val="00343E2A"/>
    <w:rsid w:val="0034438C"/>
    <w:rsid w:val="003443D5"/>
    <w:rsid w:val="003447FA"/>
    <w:rsid w:val="00345281"/>
    <w:rsid w:val="003452E8"/>
    <w:rsid w:val="00347F94"/>
    <w:rsid w:val="003504DA"/>
    <w:rsid w:val="003510D8"/>
    <w:rsid w:val="00351301"/>
    <w:rsid w:val="00351F46"/>
    <w:rsid w:val="00353D4E"/>
    <w:rsid w:val="00354395"/>
    <w:rsid w:val="00357DEC"/>
    <w:rsid w:val="00360132"/>
    <w:rsid w:val="00360EC5"/>
    <w:rsid w:val="003617BD"/>
    <w:rsid w:val="003636A8"/>
    <w:rsid w:val="00366214"/>
    <w:rsid w:val="00372911"/>
    <w:rsid w:val="00374670"/>
    <w:rsid w:val="003751C2"/>
    <w:rsid w:val="00376924"/>
    <w:rsid w:val="00376F69"/>
    <w:rsid w:val="00380564"/>
    <w:rsid w:val="00380755"/>
    <w:rsid w:val="00381253"/>
    <w:rsid w:val="00381E7C"/>
    <w:rsid w:val="003875C9"/>
    <w:rsid w:val="00390349"/>
    <w:rsid w:val="0039042C"/>
    <w:rsid w:val="003905A3"/>
    <w:rsid w:val="003906E8"/>
    <w:rsid w:val="00390F43"/>
    <w:rsid w:val="003934D1"/>
    <w:rsid w:val="00393583"/>
    <w:rsid w:val="00395F30"/>
    <w:rsid w:val="00395F90"/>
    <w:rsid w:val="003971FA"/>
    <w:rsid w:val="003973BC"/>
    <w:rsid w:val="003A0904"/>
    <w:rsid w:val="003A238F"/>
    <w:rsid w:val="003A2FCE"/>
    <w:rsid w:val="003A33B3"/>
    <w:rsid w:val="003A4946"/>
    <w:rsid w:val="003A5111"/>
    <w:rsid w:val="003A55EF"/>
    <w:rsid w:val="003A71C0"/>
    <w:rsid w:val="003A77BD"/>
    <w:rsid w:val="003B2987"/>
    <w:rsid w:val="003B3A08"/>
    <w:rsid w:val="003B431D"/>
    <w:rsid w:val="003B4B8F"/>
    <w:rsid w:val="003B4C07"/>
    <w:rsid w:val="003B4C63"/>
    <w:rsid w:val="003B5A0E"/>
    <w:rsid w:val="003B760B"/>
    <w:rsid w:val="003C0A04"/>
    <w:rsid w:val="003C0CC7"/>
    <w:rsid w:val="003C0D38"/>
    <w:rsid w:val="003C0E3B"/>
    <w:rsid w:val="003C266A"/>
    <w:rsid w:val="003C2E82"/>
    <w:rsid w:val="003C4FEB"/>
    <w:rsid w:val="003C5064"/>
    <w:rsid w:val="003C5987"/>
    <w:rsid w:val="003C6000"/>
    <w:rsid w:val="003C7245"/>
    <w:rsid w:val="003D1893"/>
    <w:rsid w:val="003D18E0"/>
    <w:rsid w:val="003D23E4"/>
    <w:rsid w:val="003D3296"/>
    <w:rsid w:val="003D3B19"/>
    <w:rsid w:val="003D3F9F"/>
    <w:rsid w:val="003D4966"/>
    <w:rsid w:val="003D498D"/>
    <w:rsid w:val="003D766C"/>
    <w:rsid w:val="003E020F"/>
    <w:rsid w:val="003E0586"/>
    <w:rsid w:val="003E3CBA"/>
    <w:rsid w:val="003E3F3F"/>
    <w:rsid w:val="003E4382"/>
    <w:rsid w:val="003F0F21"/>
    <w:rsid w:val="003F2D8B"/>
    <w:rsid w:val="003F33C1"/>
    <w:rsid w:val="003F34D9"/>
    <w:rsid w:val="003F3F89"/>
    <w:rsid w:val="003F4197"/>
    <w:rsid w:val="003F48AB"/>
    <w:rsid w:val="003F61E5"/>
    <w:rsid w:val="003F6BFB"/>
    <w:rsid w:val="003F70D2"/>
    <w:rsid w:val="00400CDB"/>
    <w:rsid w:val="00401CF4"/>
    <w:rsid w:val="00401DA3"/>
    <w:rsid w:val="00402633"/>
    <w:rsid w:val="00402E78"/>
    <w:rsid w:val="004036ED"/>
    <w:rsid w:val="00403EFB"/>
    <w:rsid w:val="0040460E"/>
    <w:rsid w:val="004060A4"/>
    <w:rsid w:val="00406308"/>
    <w:rsid w:val="00406AE4"/>
    <w:rsid w:val="00407928"/>
    <w:rsid w:val="00410707"/>
    <w:rsid w:val="00410AFC"/>
    <w:rsid w:val="0041244A"/>
    <w:rsid w:val="004126AE"/>
    <w:rsid w:val="004127AF"/>
    <w:rsid w:val="004132F7"/>
    <w:rsid w:val="00413A8D"/>
    <w:rsid w:val="00414777"/>
    <w:rsid w:val="00414C21"/>
    <w:rsid w:val="00417CDE"/>
    <w:rsid w:val="004229DF"/>
    <w:rsid w:val="00423A7F"/>
    <w:rsid w:val="004259B7"/>
    <w:rsid w:val="00430BFE"/>
    <w:rsid w:val="0043406F"/>
    <w:rsid w:val="004348B9"/>
    <w:rsid w:val="004370E6"/>
    <w:rsid w:val="004417AB"/>
    <w:rsid w:val="00441BC4"/>
    <w:rsid w:val="00443041"/>
    <w:rsid w:val="00443300"/>
    <w:rsid w:val="0044335F"/>
    <w:rsid w:val="00447F0D"/>
    <w:rsid w:val="00450721"/>
    <w:rsid w:val="00451069"/>
    <w:rsid w:val="00451820"/>
    <w:rsid w:val="00452ADB"/>
    <w:rsid w:val="00452FE0"/>
    <w:rsid w:val="00453429"/>
    <w:rsid w:val="0045387A"/>
    <w:rsid w:val="004554F9"/>
    <w:rsid w:val="00457549"/>
    <w:rsid w:val="0046124A"/>
    <w:rsid w:val="00461F95"/>
    <w:rsid w:val="00464242"/>
    <w:rsid w:val="004642EF"/>
    <w:rsid w:val="00470986"/>
    <w:rsid w:val="00472456"/>
    <w:rsid w:val="004751D7"/>
    <w:rsid w:val="0047551E"/>
    <w:rsid w:val="00477504"/>
    <w:rsid w:val="0048038F"/>
    <w:rsid w:val="00482757"/>
    <w:rsid w:val="0048368D"/>
    <w:rsid w:val="00484064"/>
    <w:rsid w:val="00484371"/>
    <w:rsid w:val="004845AF"/>
    <w:rsid w:val="00484A89"/>
    <w:rsid w:val="00484D64"/>
    <w:rsid w:val="0048614A"/>
    <w:rsid w:val="00487BF6"/>
    <w:rsid w:val="00487D9F"/>
    <w:rsid w:val="004902DA"/>
    <w:rsid w:val="0049316D"/>
    <w:rsid w:val="0049349E"/>
    <w:rsid w:val="0049615E"/>
    <w:rsid w:val="0049695A"/>
    <w:rsid w:val="004A004C"/>
    <w:rsid w:val="004A01F7"/>
    <w:rsid w:val="004A0FD5"/>
    <w:rsid w:val="004A2068"/>
    <w:rsid w:val="004A22F2"/>
    <w:rsid w:val="004A27F2"/>
    <w:rsid w:val="004A332C"/>
    <w:rsid w:val="004A60C3"/>
    <w:rsid w:val="004A62B6"/>
    <w:rsid w:val="004A7A1D"/>
    <w:rsid w:val="004B073E"/>
    <w:rsid w:val="004B0C22"/>
    <w:rsid w:val="004B2FAC"/>
    <w:rsid w:val="004B57C2"/>
    <w:rsid w:val="004B5D08"/>
    <w:rsid w:val="004B6CCD"/>
    <w:rsid w:val="004C1BD5"/>
    <w:rsid w:val="004C2376"/>
    <w:rsid w:val="004C2D37"/>
    <w:rsid w:val="004C377B"/>
    <w:rsid w:val="004C386D"/>
    <w:rsid w:val="004C394A"/>
    <w:rsid w:val="004C50A7"/>
    <w:rsid w:val="004C5165"/>
    <w:rsid w:val="004C589B"/>
    <w:rsid w:val="004D05C7"/>
    <w:rsid w:val="004D0C49"/>
    <w:rsid w:val="004D12D9"/>
    <w:rsid w:val="004D18B9"/>
    <w:rsid w:val="004D44CE"/>
    <w:rsid w:val="004D5611"/>
    <w:rsid w:val="004D6136"/>
    <w:rsid w:val="004D6C57"/>
    <w:rsid w:val="004E01C0"/>
    <w:rsid w:val="004E0349"/>
    <w:rsid w:val="004E097E"/>
    <w:rsid w:val="004E1B1B"/>
    <w:rsid w:val="004E4059"/>
    <w:rsid w:val="004E4281"/>
    <w:rsid w:val="004E72B1"/>
    <w:rsid w:val="004F08CA"/>
    <w:rsid w:val="004F585D"/>
    <w:rsid w:val="004F5DF3"/>
    <w:rsid w:val="005029C5"/>
    <w:rsid w:val="005032E5"/>
    <w:rsid w:val="00503B87"/>
    <w:rsid w:val="00504AEB"/>
    <w:rsid w:val="0051027F"/>
    <w:rsid w:val="00511A56"/>
    <w:rsid w:val="00512A4F"/>
    <w:rsid w:val="005141A6"/>
    <w:rsid w:val="00514202"/>
    <w:rsid w:val="00515502"/>
    <w:rsid w:val="005176A1"/>
    <w:rsid w:val="00517FCF"/>
    <w:rsid w:val="00517FE2"/>
    <w:rsid w:val="00517FF6"/>
    <w:rsid w:val="005214E7"/>
    <w:rsid w:val="0052197C"/>
    <w:rsid w:val="00522F23"/>
    <w:rsid w:val="005255AD"/>
    <w:rsid w:val="00525DEA"/>
    <w:rsid w:val="005270C9"/>
    <w:rsid w:val="005276D6"/>
    <w:rsid w:val="0053037B"/>
    <w:rsid w:val="00530784"/>
    <w:rsid w:val="0053078D"/>
    <w:rsid w:val="00530A60"/>
    <w:rsid w:val="00533C8B"/>
    <w:rsid w:val="00542129"/>
    <w:rsid w:val="00542E7E"/>
    <w:rsid w:val="0054397D"/>
    <w:rsid w:val="00546588"/>
    <w:rsid w:val="00547114"/>
    <w:rsid w:val="005507E3"/>
    <w:rsid w:val="00550C43"/>
    <w:rsid w:val="00550F67"/>
    <w:rsid w:val="0055145A"/>
    <w:rsid w:val="00551969"/>
    <w:rsid w:val="00551D75"/>
    <w:rsid w:val="0055430F"/>
    <w:rsid w:val="00554318"/>
    <w:rsid w:val="0055647F"/>
    <w:rsid w:val="0055720B"/>
    <w:rsid w:val="0056066C"/>
    <w:rsid w:val="00564F87"/>
    <w:rsid w:val="005666A1"/>
    <w:rsid w:val="00566D63"/>
    <w:rsid w:val="00567A1C"/>
    <w:rsid w:val="0057049B"/>
    <w:rsid w:val="0057053F"/>
    <w:rsid w:val="00570E84"/>
    <w:rsid w:val="00574C8C"/>
    <w:rsid w:val="00575EBA"/>
    <w:rsid w:val="00577518"/>
    <w:rsid w:val="00581A9F"/>
    <w:rsid w:val="00581C89"/>
    <w:rsid w:val="005822DD"/>
    <w:rsid w:val="00584039"/>
    <w:rsid w:val="0058515D"/>
    <w:rsid w:val="00585818"/>
    <w:rsid w:val="0058628A"/>
    <w:rsid w:val="005862ED"/>
    <w:rsid w:val="00590C25"/>
    <w:rsid w:val="00592199"/>
    <w:rsid w:val="00592889"/>
    <w:rsid w:val="00593723"/>
    <w:rsid w:val="005937DB"/>
    <w:rsid w:val="00593998"/>
    <w:rsid w:val="005942E7"/>
    <w:rsid w:val="005950B3"/>
    <w:rsid w:val="005951FD"/>
    <w:rsid w:val="0059577D"/>
    <w:rsid w:val="005960B8"/>
    <w:rsid w:val="00596323"/>
    <w:rsid w:val="005A0BBC"/>
    <w:rsid w:val="005A0ED9"/>
    <w:rsid w:val="005A2702"/>
    <w:rsid w:val="005A3395"/>
    <w:rsid w:val="005A37C4"/>
    <w:rsid w:val="005A4619"/>
    <w:rsid w:val="005A495E"/>
    <w:rsid w:val="005A695C"/>
    <w:rsid w:val="005A70A3"/>
    <w:rsid w:val="005A70B8"/>
    <w:rsid w:val="005A7707"/>
    <w:rsid w:val="005B0401"/>
    <w:rsid w:val="005B162D"/>
    <w:rsid w:val="005B2D0F"/>
    <w:rsid w:val="005B423C"/>
    <w:rsid w:val="005B45AF"/>
    <w:rsid w:val="005B556D"/>
    <w:rsid w:val="005B5A90"/>
    <w:rsid w:val="005B6E95"/>
    <w:rsid w:val="005B7442"/>
    <w:rsid w:val="005B7BF0"/>
    <w:rsid w:val="005C1881"/>
    <w:rsid w:val="005C2B89"/>
    <w:rsid w:val="005C2CA2"/>
    <w:rsid w:val="005C3677"/>
    <w:rsid w:val="005C3FA4"/>
    <w:rsid w:val="005C5D2B"/>
    <w:rsid w:val="005C5E44"/>
    <w:rsid w:val="005C6D65"/>
    <w:rsid w:val="005D2744"/>
    <w:rsid w:val="005D29F0"/>
    <w:rsid w:val="005D59E9"/>
    <w:rsid w:val="005D6137"/>
    <w:rsid w:val="005E1F44"/>
    <w:rsid w:val="005E413F"/>
    <w:rsid w:val="005E5729"/>
    <w:rsid w:val="005F02E3"/>
    <w:rsid w:val="005F23B9"/>
    <w:rsid w:val="005F2962"/>
    <w:rsid w:val="005F2DEE"/>
    <w:rsid w:val="005F372A"/>
    <w:rsid w:val="005F4E90"/>
    <w:rsid w:val="006006EA"/>
    <w:rsid w:val="00603714"/>
    <w:rsid w:val="006056FF"/>
    <w:rsid w:val="00606844"/>
    <w:rsid w:val="00606CC0"/>
    <w:rsid w:val="00607DB7"/>
    <w:rsid w:val="0061021F"/>
    <w:rsid w:val="00610F34"/>
    <w:rsid w:val="006120B3"/>
    <w:rsid w:val="00612EB1"/>
    <w:rsid w:val="00613927"/>
    <w:rsid w:val="00614F18"/>
    <w:rsid w:val="0061526F"/>
    <w:rsid w:val="00616443"/>
    <w:rsid w:val="00616BE8"/>
    <w:rsid w:val="00616E82"/>
    <w:rsid w:val="00620A09"/>
    <w:rsid w:val="00622F2D"/>
    <w:rsid w:val="00627500"/>
    <w:rsid w:val="00627895"/>
    <w:rsid w:val="00627D48"/>
    <w:rsid w:val="00627EF0"/>
    <w:rsid w:val="00630180"/>
    <w:rsid w:val="00630230"/>
    <w:rsid w:val="00633393"/>
    <w:rsid w:val="006341DF"/>
    <w:rsid w:val="00635CF4"/>
    <w:rsid w:val="006368A0"/>
    <w:rsid w:val="00636C3C"/>
    <w:rsid w:val="00636EDC"/>
    <w:rsid w:val="006402CF"/>
    <w:rsid w:val="00640D8B"/>
    <w:rsid w:val="00644917"/>
    <w:rsid w:val="00646EAD"/>
    <w:rsid w:val="00646EF6"/>
    <w:rsid w:val="00651225"/>
    <w:rsid w:val="00651F93"/>
    <w:rsid w:val="0065245E"/>
    <w:rsid w:val="00653AA0"/>
    <w:rsid w:val="0065409D"/>
    <w:rsid w:val="00654DE1"/>
    <w:rsid w:val="0066043F"/>
    <w:rsid w:val="00660A93"/>
    <w:rsid w:val="00661CC4"/>
    <w:rsid w:val="00662EA0"/>
    <w:rsid w:val="00663323"/>
    <w:rsid w:val="00663DAC"/>
    <w:rsid w:val="006641E6"/>
    <w:rsid w:val="006714DF"/>
    <w:rsid w:val="00671B09"/>
    <w:rsid w:val="00672B65"/>
    <w:rsid w:val="00673103"/>
    <w:rsid w:val="00673718"/>
    <w:rsid w:val="00674307"/>
    <w:rsid w:val="00675087"/>
    <w:rsid w:val="0067521D"/>
    <w:rsid w:val="00677687"/>
    <w:rsid w:val="00677EDB"/>
    <w:rsid w:val="006803DC"/>
    <w:rsid w:val="006815C9"/>
    <w:rsid w:val="006823D3"/>
    <w:rsid w:val="006848B0"/>
    <w:rsid w:val="00684F6F"/>
    <w:rsid w:val="006851B5"/>
    <w:rsid w:val="00687102"/>
    <w:rsid w:val="00687AF4"/>
    <w:rsid w:val="00690AB8"/>
    <w:rsid w:val="00692520"/>
    <w:rsid w:val="00694D18"/>
    <w:rsid w:val="00695E1A"/>
    <w:rsid w:val="006962F6"/>
    <w:rsid w:val="006969FB"/>
    <w:rsid w:val="00696BC5"/>
    <w:rsid w:val="00696E6A"/>
    <w:rsid w:val="00697B2D"/>
    <w:rsid w:val="006A1CE7"/>
    <w:rsid w:val="006A2886"/>
    <w:rsid w:val="006A3163"/>
    <w:rsid w:val="006A463B"/>
    <w:rsid w:val="006A6F4D"/>
    <w:rsid w:val="006A7F95"/>
    <w:rsid w:val="006B08F4"/>
    <w:rsid w:val="006B0EC6"/>
    <w:rsid w:val="006B1427"/>
    <w:rsid w:val="006B1994"/>
    <w:rsid w:val="006B1C9E"/>
    <w:rsid w:val="006B1E56"/>
    <w:rsid w:val="006B35A1"/>
    <w:rsid w:val="006B39C7"/>
    <w:rsid w:val="006B5365"/>
    <w:rsid w:val="006B608F"/>
    <w:rsid w:val="006B6ED5"/>
    <w:rsid w:val="006C01C2"/>
    <w:rsid w:val="006C1788"/>
    <w:rsid w:val="006C26C0"/>
    <w:rsid w:val="006C4BA5"/>
    <w:rsid w:val="006C4DE8"/>
    <w:rsid w:val="006C69AF"/>
    <w:rsid w:val="006D1A49"/>
    <w:rsid w:val="006D2310"/>
    <w:rsid w:val="006D3E56"/>
    <w:rsid w:val="006D3F1D"/>
    <w:rsid w:val="006D4FAE"/>
    <w:rsid w:val="006D6227"/>
    <w:rsid w:val="006D6F04"/>
    <w:rsid w:val="006D78D9"/>
    <w:rsid w:val="006E1E58"/>
    <w:rsid w:val="006E25E6"/>
    <w:rsid w:val="006E3C8F"/>
    <w:rsid w:val="006E4953"/>
    <w:rsid w:val="006E5B06"/>
    <w:rsid w:val="006F1B7F"/>
    <w:rsid w:val="006F29F8"/>
    <w:rsid w:val="006F35E7"/>
    <w:rsid w:val="006F7751"/>
    <w:rsid w:val="006F7786"/>
    <w:rsid w:val="00700671"/>
    <w:rsid w:val="0070234B"/>
    <w:rsid w:val="00703536"/>
    <w:rsid w:val="00703739"/>
    <w:rsid w:val="0070656C"/>
    <w:rsid w:val="00707676"/>
    <w:rsid w:val="0071220D"/>
    <w:rsid w:val="00712649"/>
    <w:rsid w:val="00713642"/>
    <w:rsid w:val="00713F91"/>
    <w:rsid w:val="00716355"/>
    <w:rsid w:val="00716EAB"/>
    <w:rsid w:val="00716F68"/>
    <w:rsid w:val="007171F3"/>
    <w:rsid w:val="007178DF"/>
    <w:rsid w:val="00720ACF"/>
    <w:rsid w:val="007212C1"/>
    <w:rsid w:val="0072370D"/>
    <w:rsid w:val="007240DE"/>
    <w:rsid w:val="00724888"/>
    <w:rsid w:val="007267C2"/>
    <w:rsid w:val="00726BD8"/>
    <w:rsid w:val="00731249"/>
    <w:rsid w:val="007325D8"/>
    <w:rsid w:val="007331EE"/>
    <w:rsid w:val="0073417A"/>
    <w:rsid w:val="00734769"/>
    <w:rsid w:val="007349D1"/>
    <w:rsid w:val="00734C74"/>
    <w:rsid w:val="00735366"/>
    <w:rsid w:val="00735650"/>
    <w:rsid w:val="007371B6"/>
    <w:rsid w:val="007410C8"/>
    <w:rsid w:val="00741BE5"/>
    <w:rsid w:val="0074271D"/>
    <w:rsid w:val="00743F31"/>
    <w:rsid w:val="0074465A"/>
    <w:rsid w:val="0074491D"/>
    <w:rsid w:val="00747D47"/>
    <w:rsid w:val="00747FB9"/>
    <w:rsid w:val="00747FBD"/>
    <w:rsid w:val="007500FA"/>
    <w:rsid w:val="0075378A"/>
    <w:rsid w:val="00753FA2"/>
    <w:rsid w:val="00754320"/>
    <w:rsid w:val="007561FD"/>
    <w:rsid w:val="007571EF"/>
    <w:rsid w:val="00757433"/>
    <w:rsid w:val="00760A59"/>
    <w:rsid w:val="00760FA2"/>
    <w:rsid w:val="00761147"/>
    <w:rsid w:val="007614BB"/>
    <w:rsid w:val="00761744"/>
    <w:rsid w:val="007618BB"/>
    <w:rsid w:val="00762276"/>
    <w:rsid w:val="0076323D"/>
    <w:rsid w:val="007640A6"/>
    <w:rsid w:val="007640E4"/>
    <w:rsid w:val="007651B9"/>
    <w:rsid w:val="007652DC"/>
    <w:rsid w:val="00765CF4"/>
    <w:rsid w:val="00766C02"/>
    <w:rsid w:val="00767875"/>
    <w:rsid w:val="00770A06"/>
    <w:rsid w:val="00770F8C"/>
    <w:rsid w:val="00772FB5"/>
    <w:rsid w:val="00773759"/>
    <w:rsid w:val="00774A51"/>
    <w:rsid w:val="00774A53"/>
    <w:rsid w:val="00774DEB"/>
    <w:rsid w:val="00774E02"/>
    <w:rsid w:val="00780060"/>
    <w:rsid w:val="00780EEC"/>
    <w:rsid w:val="00781490"/>
    <w:rsid w:val="007823A6"/>
    <w:rsid w:val="00783A55"/>
    <w:rsid w:val="00784785"/>
    <w:rsid w:val="00785637"/>
    <w:rsid w:val="00785657"/>
    <w:rsid w:val="00785E0A"/>
    <w:rsid w:val="0078774D"/>
    <w:rsid w:val="00787D6A"/>
    <w:rsid w:val="00790B3D"/>
    <w:rsid w:val="00791400"/>
    <w:rsid w:val="0079292A"/>
    <w:rsid w:val="00793005"/>
    <w:rsid w:val="0079306F"/>
    <w:rsid w:val="00793169"/>
    <w:rsid w:val="007950FB"/>
    <w:rsid w:val="007A3F53"/>
    <w:rsid w:val="007A410E"/>
    <w:rsid w:val="007A4C49"/>
    <w:rsid w:val="007A655D"/>
    <w:rsid w:val="007A65D0"/>
    <w:rsid w:val="007A6CA3"/>
    <w:rsid w:val="007A7A45"/>
    <w:rsid w:val="007B0FC8"/>
    <w:rsid w:val="007B488E"/>
    <w:rsid w:val="007B5A6E"/>
    <w:rsid w:val="007B6050"/>
    <w:rsid w:val="007B60FB"/>
    <w:rsid w:val="007B7309"/>
    <w:rsid w:val="007B73C4"/>
    <w:rsid w:val="007C006A"/>
    <w:rsid w:val="007C10DE"/>
    <w:rsid w:val="007C2937"/>
    <w:rsid w:val="007C46B9"/>
    <w:rsid w:val="007C4A2A"/>
    <w:rsid w:val="007C6A99"/>
    <w:rsid w:val="007C79BA"/>
    <w:rsid w:val="007C7C2F"/>
    <w:rsid w:val="007C7F71"/>
    <w:rsid w:val="007D0169"/>
    <w:rsid w:val="007D26E5"/>
    <w:rsid w:val="007D3938"/>
    <w:rsid w:val="007D47AE"/>
    <w:rsid w:val="007D4F23"/>
    <w:rsid w:val="007D63F0"/>
    <w:rsid w:val="007E0F90"/>
    <w:rsid w:val="007E1B34"/>
    <w:rsid w:val="007E1CBA"/>
    <w:rsid w:val="007E356B"/>
    <w:rsid w:val="007E3891"/>
    <w:rsid w:val="007E55DB"/>
    <w:rsid w:val="007E77FC"/>
    <w:rsid w:val="007E7B1F"/>
    <w:rsid w:val="007F0D0A"/>
    <w:rsid w:val="007F113F"/>
    <w:rsid w:val="007F1851"/>
    <w:rsid w:val="007F1BA7"/>
    <w:rsid w:val="007F25AB"/>
    <w:rsid w:val="007F2E44"/>
    <w:rsid w:val="007F2E89"/>
    <w:rsid w:val="007F406E"/>
    <w:rsid w:val="007F4AA8"/>
    <w:rsid w:val="007F6F7C"/>
    <w:rsid w:val="007F754C"/>
    <w:rsid w:val="007F7F34"/>
    <w:rsid w:val="008019EE"/>
    <w:rsid w:val="00801DCA"/>
    <w:rsid w:val="00803635"/>
    <w:rsid w:val="0080521E"/>
    <w:rsid w:val="008068CB"/>
    <w:rsid w:val="008074D8"/>
    <w:rsid w:val="008079EC"/>
    <w:rsid w:val="00807E85"/>
    <w:rsid w:val="008116CA"/>
    <w:rsid w:val="0081263D"/>
    <w:rsid w:val="00814721"/>
    <w:rsid w:val="00817493"/>
    <w:rsid w:val="008177C5"/>
    <w:rsid w:val="00820E46"/>
    <w:rsid w:val="00821DD7"/>
    <w:rsid w:val="00825004"/>
    <w:rsid w:val="008258AE"/>
    <w:rsid w:val="0082655C"/>
    <w:rsid w:val="00826B22"/>
    <w:rsid w:val="00834AB5"/>
    <w:rsid w:val="00834BDB"/>
    <w:rsid w:val="008351F1"/>
    <w:rsid w:val="008362F8"/>
    <w:rsid w:val="0083670A"/>
    <w:rsid w:val="00836EB2"/>
    <w:rsid w:val="0084232F"/>
    <w:rsid w:val="00842D3F"/>
    <w:rsid w:val="00844153"/>
    <w:rsid w:val="0084509B"/>
    <w:rsid w:val="00845B2E"/>
    <w:rsid w:val="00846B33"/>
    <w:rsid w:val="008512C5"/>
    <w:rsid w:val="00851486"/>
    <w:rsid w:val="0085196C"/>
    <w:rsid w:val="00852D8E"/>
    <w:rsid w:val="0085370B"/>
    <w:rsid w:val="00853F36"/>
    <w:rsid w:val="00856606"/>
    <w:rsid w:val="00856A07"/>
    <w:rsid w:val="00860FEB"/>
    <w:rsid w:val="008633E4"/>
    <w:rsid w:val="00863CBD"/>
    <w:rsid w:val="00864222"/>
    <w:rsid w:val="0086449D"/>
    <w:rsid w:val="0086522E"/>
    <w:rsid w:val="008652BF"/>
    <w:rsid w:val="00866DA2"/>
    <w:rsid w:val="008676E3"/>
    <w:rsid w:val="00867804"/>
    <w:rsid w:val="00867DC5"/>
    <w:rsid w:val="00870129"/>
    <w:rsid w:val="00870945"/>
    <w:rsid w:val="008718C9"/>
    <w:rsid w:val="008747FB"/>
    <w:rsid w:val="00877E6C"/>
    <w:rsid w:val="008809D5"/>
    <w:rsid w:val="00881A2C"/>
    <w:rsid w:val="00881B9D"/>
    <w:rsid w:val="00881CEC"/>
    <w:rsid w:val="00881DA7"/>
    <w:rsid w:val="00881F0E"/>
    <w:rsid w:val="00882DDA"/>
    <w:rsid w:val="008837F4"/>
    <w:rsid w:val="0088399C"/>
    <w:rsid w:val="008841F3"/>
    <w:rsid w:val="00885862"/>
    <w:rsid w:val="00886C36"/>
    <w:rsid w:val="0089169F"/>
    <w:rsid w:val="00891E6F"/>
    <w:rsid w:val="008926BD"/>
    <w:rsid w:val="00892F21"/>
    <w:rsid w:val="00894577"/>
    <w:rsid w:val="00894EB6"/>
    <w:rsid w:val="008A141D"/>
    <w:rsid w:val="008A2769"/>
    <w:rsid w:val="008A43B5"/>
    <w:rsid w:val="008A4706"/>
    <w:rsid w:val="008A4E01"/>
    <w:rsid w:val="008A4E69"/>
    <w:rsid w:val="008A64E5"/>
    <w:rsid w:val="008A7E05"/>
    <w:rsid w:val="008A7E5E"/>
    <w:rsid w:val="008B1165"/>
    <w:rsid w:val="008B18CC"/>
    <w:rsid w:val="008B382B"/>
    <w:rsid w:val="008B553A"/>
    <w:rsid w:val="008B5E28"/>
    <w:rsid w:val="008B6397"/>
    <w:rsid w:val="008B6A22"/>
    <w:rsid w:val="008C0220"/>
    <w:rsid w:val="008C3301"/>
    <w:rsid w:val="008C33C7"/>
    <w:rsid w:val="008C426E"/>
    <w:rsid w:val="008D0FDE"/>
    <w:rsid w:val="008D2A5A"/>
    <w:rsid w:val="008D3C0E"/>
    <w:rsid w:val="008D4519"/>
    <w:rsid w:val="008D4627"/>
    <w:rsid w:val="008D5950"/>
    <w:rsid w:val="008D61D6"/>
    <w:rsid w:val="008D6ADE"/>
    <w:rsid w:val="008D6BEB"/>
    <w:rsid w:val="008D7482"/>
    <w:rsid w:val="008E178A"/>
    <w:rsid w:val="008E2E2B"/>
    <w:rsid w:val="008E5231"/>
    <w:rsid w:val="008F021F"/>
    <w:rsid w:val="008F058E"/>
    <w:rsid w:val="008F07F8"/>
    <w:rsid w:val="008F0CBF"/>
    <w:rsid w:val="008F13FD"/>
    <w:rsid w:val="008F2BAD"/>
    <w:rsid w:val="008F2C66"/>
    <w:rsid w:val="008F2E05"/>
    <w:rsid w:val="008F4414"/>
    <w:rsid w:val="008F4EB8"/>
    <w:rsid w:val="008F5565"/>
    <w:rsid w:val="008F57C4"/>
    <w:rsid w:val="008F5E09"/>
    <w:rsid w:val="008F6F8C"/>
    <w:rsid w:val="00900FA8"/>
    <w:rsid w:val="009036C5"/>
    <w:rsid w:val="00904E17"/>
    <w:rsid w:val="009065E4"/>
    <w:rsid w:val="00906DCB"/>
    <w:rsid w:val="0090716B"/>
    <w:rsid w:val="009076BC"/>
    <w:rsid w:val="00907ED0"/>
    <w:rsid w:val="00910F76"/>
    <w:rsid w:val="00910FC0"/>
    <w:rsid w:val="00912731"/>
    <w:rsid w:val="00912FFD"/>
    <w:rsid w:val="00913CA4"/>
    <w:rsid w:val="00913CF1"/>
    <w:rsid w:val="00914E12"/>
    <w:rsid w:val="00915957"/>
    <w:rsid w:val="0091681F"/>
    <w:rsid w:val="00917FCC"/>
    <w:rsid w:val="00920A2E"/>
    <w:rsid w:val="009211D5"/>
    <w:rsid w:val="00921D10"/>
    <w:rsid w:val="00923485"/>
    <w:rsid w:val="009240A5"/>
    <w:rsid w:val="00925F28"/>
    <w:rsid w:val="00930175"/>
    <w:rsid w:val="009305CE"/>
    <w:rsid w:val="00930DE6"/>
    <w:rsid w:val="00931602"/>
    <w:rsid w:val="009317ED"/>
    <w:rsid w:val="00933F1B"/>
    <w:rsid w:val="00935712"/>
    <w:rsid w:val="009362B1"/>
    <w:rsid w:val="00936F19"/>
    <w:rsid w:val="0093733B"/>
    <w:rsid w:val="00937E90"/>
    <w:rsid w:val="009408FA"/>
    <w:rsid w:val="009440D3"/>
    <w:rsid w:val="009460BA"/>
    <w:rsid w:val="009507BE"/>
    <w:rsid w:val="00950895"/>
    <w:rsid w:val="00950A9E"/>
    <w:rsid w:val="0095310F"/>
    <w:rsid w:val="00955A90"/>
    <w:rsid w:val="00957487"/>
    <w:rsid w:val="009605E3"/>
    <w:rsid w:val="009608C7"/>
    <w:rsid w:val="00961A45"/>
    <w:rsid w:val="00962515"/>
    <w:rsid w:val="009628E7"/>
    <w:rsid w:val="00963965"/>
    <w:rsid w:val="00964015"/>
    <w:rsid w:val="009644AD"/>
    <w:rsid w:val="00965629"/>
    <w:rsid w:val="00965D4D"/>
    <w:rsid w:val="00965D71"/>
    <w:rsid w:val="00970326"/>
    <w:rsid w:val="00970527"/>
    <w:rsid w:val="00974C42"/>
    <w:rsid w:val="00974DDE"/>
    <w:rsid w:val="00975829"/>
    <w:rsid w:val="00975A80"/>
    <w:rsid w:val="00977B6A"/>
    <w:rsid w:val="00977EA0"/>
    <w:rsid w:val="00977F54"/>
    <w:rsid w:val="0098030A"/>
    <w:rsid w:val="0098152F"/>
    <w:rsid w:val="00982554"/>
    <w:rsid w:val="00982B3D"/>
    <w:rsid w:val="00983342"/>
    <w:rsid w:val="0098409E"/>
    <w:rsid w:val="009849BE"/>
    <w:rsid w:val="00984E46"/>
    <w:rsid w:val="00984FE7"/>
    <w:rsid w:val="0098521F"/>
    <w:rsid w:val="00987665"/>
    <w:rsid w:val="009879E4"/>
    <w:rsid w:val="00987E2A"/>
    <w:rsid w:val="009901C4"/>
    <w:rsid w:val="009909D0"/>
    <w:rsid w:val="00990C04"/>
    <w:rsid w:val="00990DD6"/>
    <w:rsid w:val="00992000"/>
    <w:rsid w:val="009922BC"/>
    <w:rsid w:val="00993309"/>
    <w:rsid w:val="00994225"/>
    <w:rsid w:val="0099445B"/>
    <w:rsid w:val="00994602"/>
    <w:rsid w:val="00994A9A"/>
    <w:rsid w:val="009954ED"/>
    <w:rsid w:val="00996259"/>
    <w:rsid w:val="009970C8"/>
    <w:rsid w:val="0099751A"/>
    <w:rsid w:val="009A16DC"/>
    <w:rsid w:val="009A4EE2"/>
    <w:rsid w:val="009A5960"/>
    <w:rsid w:val="009A606B"/>
    <w:rsid w:val="009B0074"/>
    <w:rsid w:val="009B1E7E"/>
    <w:rsid w:val="009B2C55"/>
    <w:rsid w:val="009B374E"/>
    <w:rsid w:val="009B441E"/>
    <w:rsid w:val="009B45F0"/>
    <w:rsid w:val="009B4FD0"/>
    <w:rsid w:val="009B540C"/>
    <w:rsid w:val="009B59EE"/>
    <w:rsid w:val="009B6A47"/>
    <w:rsid w:val="009B6A66"/>
    <w:rsid w:val="009B773B"/>
    <w:rsid w:val="009B7B24"/>
    <w:rsid w:val="009C0862"/>
    <w:rsid w:val="009C138D"/>
    <w:rsid w:val="009C2C7B"/>
    <w:rsid w:val="009C2D46"/>
    <w:rsid w:val="009C2D6F"/>
    <w:rsid w:val="009C5685"/>
    <w:rsid w:val="009C5CA0"/>
    <w:rsid w:val="009C753A"/>
    <w:rsid w:val="009D03B1"/>
    <w:rsid w:val="009D04DA"/>
    <w:rsid w:val="009D0CA3"/>
    <w:rsid w:val="009D13D5"/>
    <w:rsid w:val="009D3860"/>
    <w:rsid w:val="009D4739"/>
    <w:rsid w:val="009D47AE"/>
    <w:rsid w:val="009D585F"/>
    <w:rsid w:val="009D6319"/>
    <w:rsid w:val="009D64C2"/>
    <w:rsid w:val="009D6758"/>
    <w:rsid w:val="009D6AAD"/>
    <w:rsid w:val="009E23CD"/>
    <w:rsid w:val="009E3180"/>
    <w:rsid w:val="009E38EE"/>
    <w:rsid w:val="009E4FF3"/>
    <w:rsid w:val="009E5472"/>
    <w:rsid w:val="009F1586"/>
    <w:rsid w:val="009F186D"/>
    <w:rsid w:val="009F1C35"/>
    <w:rsid w:val="009F483A"/>
    <w:rsid w:val="009F6686"/>
    <w:rsid w:val="009F700F"/>
    <w:rsid w:val="009F753A"/>
    <w:rsid w:val="00A005C6"/>
    <w:rsid w:val="00A015C6"/>
    <w:rsid w:val="00A01EA6"/>
    <w:rsid w:val="00A02586"/>
    <w:rsid w:val="00A06624"/>
    <w:rsid w:val="00A11A1B"/>
    <w:rsid w:val="00A11BD7"/>
    <w:rsid w:val="00A11BE8"/>
    <w:rsid w:val="00A13437"/>
    <w:rsid w:val="00A13756"/>
    <w:rsid w:val="00A14286"/>
    <w:rsid w:val="00A147EC"/>
    <w:rsid w:val="00A165C9"/>
    <w:rsid w:val="00A177D4"/>
    <w:rsid w:val="00A17FDA"/>
    <w:rsid w:val="00A2111B"/>
    <w:rsid w:val="00A22758"/>
    <w:rsid w:val="00A227E9"/>
    <w:rsid w:val="00A22A6D"/>
    <w:rsid w:val="00A24362"/>
    <w:rsid w:val="00A25603"/>
    <w:rsid w:val="00A25A1A"/>
    <w:rsid w:val="00A27379"/>
    <w:rsid w:val="00A313DC"/>
    <w:rsid w:val="00A32C12"/>
    <w:rsid w:val="00A32E8D"/>
    <w:rsid w:val="00A32EF8"/>
    <w:rsid w:val="00A33CF7"/>
    <w:rsid w:val="00A34A8D"/>
    <w:rsid w:val="00A34F3F"/>
    <w:rsid w:val="00A355A0"/>
    <w:rsid w:val="00A35705"/>
    <w:rsid w:val="00A3616B"/>
    <w:rsid w:val="00A362C7"/>
    <w:rsid w:val="00A432B2"/>
    <w:rsid w:val="00A43487"/>
    <w:rsid w:val="00A4532D"/>
    <w:rsid w:val="00A45503"/>
    <w:rsid w:val="00A45B49"/>
    <w:rsid w:val="00A46286"/>
    <w:rsid w:val="00A47112"/>
    <w:rsid w:val="00A5110D"/>
    <w:rsid w:val="00A52DFF"/>
    <w:rsid w:val="00A530F0"/>
    <w:rsid w:val="00A5345D"/>
    <w:rsid w:val="00A60CAA"/>
    <w:rsid w:val="00A61231"/>
    <w:rsid w:val="00A63C95"/>
    <w:rsid w:val="00A6452B"/>
    <w:rsid w:val="00A64591"/>
    <w:rsid w:val="00A649A6"/>
    <w:rsid w:val="00A64AB8"/>
    <w:rsid w:val="00A65606"/>
    <w:rsid w:val="00A65AE8"/>
    <w:rsid w:val="00A6683E"/>
    <w:rsid w:val="00A713D1"/>
    <w:rsid w:val="00A72508"/>
    <w:rsid w:val="00A73C43"/>
    <w:rsid w:val="00A740E9"/>
    <w:rsid w:val="00A74C49"/>
    <w:rsid w:val="00A7558F"/>
    <w:rsid w:val="00A75F68"/>
    <w:rsid w:val="00A761AF"/>
    <w:rsid w:val="00A7641B"/>
    <w:rsid w:val="00A7735A"/>
    <w:rsid w:val="00A80351"/>
    <w:rsid w:val="00A80832"/>
    <w:rsid w:val="00A81452"/>
    <w:rsid w:val="00A81D2E"/>
    <w:rsid w:val="00A83015"/>
    <w:rsid w:val="00A8322F"/>
    <w:rsid w:val="00A85B81"/>
    <w:rsid w:val="00A900C1"/>
    <w:rsid w:val="00A9029B"/>
    <w:rsid w:val="00A909EE"/>
    <w:rsid w:val="00A91ADC"/>
    <w:rsid w:val="00A921DE"/>
    <w:rsid w:val="00A92C86"/>
    <w:rsid w:val="00A93C54"/>
    <w:rsid w:val="00A947A2"/>
    <w:rsid w:val="00A94B4D"/>
    <w:rsid w:val="00A9594C"/>
    <w:rsid w:val="00A964CA"/>
    <w:rsid w:val="00A97684"/>
    <w:rsid w:val="00A97F91"/>
    <w:rsid w:val="00AA111D"/>
    <w:rsid w:val="00AA16CF"/>
    <w:rsid w:val="00AA3009"/>
    <w:rsid w:val="00AA34DD"/>
    <w:rsid w:val="00AA44AB"/>
    <w:rsid w:val="00AA4B29"/>
    <w:rsid w:val="00AA51C2"/>
    <w:rsid w:val="00AA5E8E"/>
    <w:rsid w:val="00AA6A98"/>
    <w:rsid w:val="00AA766D"/>
    <w:rsid w:val="00AA77EA"/>
    <w:rsid w:val="00AB0583"/>
    <w:rsid w:val="00AB0D93"/>
    <w:rsid w:val="00AB3666"/>
    <w:rsid w:val="00AB46EB"/>
    <w:rsid w:val="00AB4B41"/>
    <w:rsid w:val="00AB6F77"/>
    <w:rsid w:val="00AB73E8"/>
    <w:rsid w:val="00AC2CFE"/>
    <w:rsid w:val="00AC4D31"/>
    <w:rsid w:val="00AC5391"/>
    <w:rsid w:val="00AC6DC1"/>
    <w:rsid w:val="00AD07DC"/>
    <w:rsid w:val="00AD15E0"/>
    <w:rsid w:val="00AD1969"/>
    <w:rsid w:val="00AD2032"/>
    <w:rsid w:val="00AD2DFC"/>
    <w:rsid w:val="00AD4A1B"/>
    <w:rsid w:val="00AD65EB"/>
    <w:rsid w:val="00AD68D5"/>
    <w:rsid w:val="00AE20BA"/>
    <w:rsid w:val="00AE254C"/>
    <w:rsid w:val="00AE2BE9"/>
    <w:rsid w:val="00AE2DED"/>
    <w:rsid w:val="00AE3FD7"/>
    <w:rsid w:val="00AE41F9"/>
    <w:rsid w:val="00AE4A0D"/>
    <w:rsid w:val="00AE4BC1"/>
    <w:rsid w:val="00AE6B6A"/>
    <w:rsid w:val="00AF229F"/>
    <w:rsid w:val="00AF26B0"/>
    <w:rsid w:val="00AF5A4C"/>
    <w:rsid w:val="00AF646A"/>
    <w:rsid w:val="00AF74DA"/>
    <w:rsid w:val="00B00A63"/>
    <w:rsid w:val="00B01C78"/>
    <w:rsid w:val="00B01D4D"/>
    <w:rsid w:val="00B0247B"/>
    <w:rsid w:val="00B03BFC"/>
    <w:rsid w:val="00B06C29"/>
    <w:rsid w:val="00B07E09"/>
    <w:rsid w:val="00B113B4"/>
    <w:rsid w:val="00B13077"/>
    <w:rsid w:val="00B13CE9"/>
    <w:rsid w:val="00B14295"/>
    <w:rsid w:val="00B15C25"/>
    <w:rsid w:val="00B2023D"/>
    <w:rsid w:val="00B2137D"/>
    <w:rsid w:val="00B218C4"/>
    <w:rsid w:val="00B23E5A"/>
    <w:rsid w:val="00B242E4"/>
    <w:rsid w:val="00B252C8"/>
    <w:rsid w:val="00B25D35"/>
    <w:rsid w:val="00B26EDD"/>
    <w:rsid w:val="00B27170"/>
    <w:rsid w:val="00B27B5E"/>
    <w:rsid w:val="00B302BB"/>
    <w:rsid w:val="00B30989"/>
    <w:rsid w:val="00B30B8D"/>
    <w:rsid w:val="00B31BBF"/>
    <w:rsid w:val="00B33176"/>
    <w:rsid w:val="00B3601F"/>
    <w:rsid w:val="00B37CD0"/>
    <w:rsid w:val="00B4071B"/>
    <w:rsid w:val="00B40E59"/>
    <w:rsid w:val="00B417F0"/>
    <w:rsid w:val="00B43888"/>
    <w:rsid w:val="00B5121E"/>
    <w:rsid w:val="00B51DB9"/>
    <w:rsid w:val="00B53107"/>
    <w:rsid w:val="00B53423"/>
    <w:rsid w:val="00B548E3"/>
    <w:rsid w:val="00B56964"/>
    <w:rsid w:val="00B56C81"/>
    <w:rsid w:val="00B576BD"/>
    <w:rsid w:val="00B57D7F"/>
    <w:rsid w:val="00B61E89"/>
    <w:rsid w:val="00B623D4"/>
    <w:rsid w:val="00B62FB2"/>
    <w:rsid w:val="00B651CD"/>
    <w:rsid w:val="00B65448"/>
    <w:rsid w:val="00B65739"/>
    <w:rsid w:val="00B65FE9"/>
    <w:rsid w:val="00B664C8"/>
    <w:rsid w:val="00B66CA9"/>
    <w:rsid w:val="00B6788A"/>
    <w:rsid w:val="00B67C00"/>
    <w:rsid w:val="00B7009D"/>
    <w:rsid w:val="00B7084D"/>
    <w:rsid w:val="00B70B2B"/>
    <w:rsid w:val="00B71BA5"/>
    <w:rsid w:val="00B7287E"/>
    <w:rsid w:val="00B75154"/>
    <w:rsid w:val="00B75A74"/>
    <w:rsid w:val="00B75EF6"/>
    <w:rsid w:val="00B83098"/>
    <w:rsid w:val="00B83D32"/>
    <w:rsid w:val="00B840F2"/>
    <w:rsid w:val="00B8466A"/>
    <w:rsid w:val="00B8618A"/>
    <w:rsid w:val="00B87253"/>
    <w:rsid w:val="00B87857"/>
    <w:rsid w:val="00B87E5E"/>
    <w:rsid w:val="00B92611"/>
    <w:rsid w:val="00B96CD3"/>
    <w:rsid w:val="00B96E32"/>
    <w:rsid w:val="00B979C1"/>
    <w:rsid w:val="00BA130C"/>
    <w:rsid w:val="00BA1FA6"/>
    <w:rsid w:val="00BA2B75"/>
    <w:rsid w:val="00BA31F5"/>
    <w:rsid w:val="00BA4348"/>
    <w:rsid w:val="00BA5814"/>
    <w:rsid w:val="00BA5DFE"/>
    <w:rsid w:val="00BA6B5F"/>
    <w:rsid w:val="00BA728E"/>
    <w:rsid w:val="00BA759A"/>
    <w:rsid w:val="00BB07F0"/>
    <w:rsid w:val="00BB0B12"/>
    <w:rsid w:val="00BB1239"/>
    <w:rsid w:val="00BB1626"/>
    <w:rsid w:val="00BB1A78"/>
    <w:rsid w:val="00BB1B85"/>
    <w:rsid w:val="00BB5644"/>
    <w:rsid w:val="00BB6569"/>
    <w:rsid w:val="00BB6A8D"/>
    <w:rsid w:val="00BB7B16"/>
    <w:rsid w:val="00BB7EAF"/>
    <w:rsid w:val="00BC00A5"/>
    <w:rsid w:val="00BC0271"/>
    <w:rsid w:val="00BC16B8"/>
    <w:rsid w:val="00BC2654"/>
    <w:rsid w:val="00BC2E8A"/>
    <w:rsid w:val="00BC4C1F"/>
    <w:rsid w:val="00BC54C6"/>
    <w:rsid w:val="00BC601D"/>
    <w:rsid w:val="00BC61FD"/>
    <w:rsid w:val="00BC6C8A"/>
    <w:rsid w:val="00BD3127"/>
    <w:rsid w:val="00BD36AF"/>
    <w:rsid w:val="00BD3A0F"/>
    <w:rsid w:val="00BD3E0B"/>
    <w:rsid w:val="00BD4AAF"/>
    <w:rsid w:val="00BD71F9"/>
    <w:rsid w:val="00BD7E4C"/>
    <w:rsid w:val="00BD7F0D"/>
    <w:rsid w:val="00BE0147"/>
    <w:rsid w:val="00BE3692"/>
    <w:rsid w:val="00BE4F40"/>
    <w:rsid w:val="00BE5AED"/>
    <w:rsid w:val="00BE731A"/>
    <w:rsid w:val="00BE7F03"/>
    <w:rsid w:val="00BF08F0"/>
    <w:rsid w:val="00BF0CB3"/>
    <w:rsid w:val="00BF28EC"/>
    <w:rsid w:val="00BF3517"/>
    <w:rsid w:val="00BF3A9D"/>
    <w:rsid w:val="00BF3F0F"/>
    <w:rsid w:val="00BF4933"/>
    <w:rsid w:val="00BF547E"/>
    <w:rsid w:val="00BF7FB0"/>
    <w:rsid w:val="00C01E87"/>
    <w:rsid w:val="00C024A2"/>
    <w:rsid w:val="00C07DA8"/>
    <w:rsid w:val="00C11525"/>
    <w:rsid w:val="00C117DD"/>
    <w:rsid w:val="00C12A01"/>
    <w:rsid w:val="00C12F8A"/>
    <w:rsid w:val="00C13E73"/>
    <w:rsid w:val="00C1449C"/>
    <w:rsid w:val="00C14652"/>
    <w:rsid w:val="00C15F54"/>
    <w:rsid w:val="00C1792A"/>
    <w:rsid w:val="00C201A3"/>
    <w:rsid w:val="00C207FD"/>
    <w:rsid w:val="00C22872"/>
    <w:rsid w:val="00C22CC3"/>
    <w:rsid w:val="00C27941"/>
    <w:rsid w:val="00C27A35"/>
    <w:rsid w:val="00C27E04"/>
    <w:rsid w:val="00C31AFF"/>
    <w:rsid w:val="00C33683"/>
    <w:rsid w:val="00C34477"/>
    <w:rsid w:val="00C36D26"/>
    <w:rsid w:val="00C37743"/>
    <w:rsid w:val="00C41595"/>
    <w:rsid w:val="00C44DE1"/>
    <w:rsid w:val="00C46019"/>
    <w:rsid w:val="00C4651F"/>
    <w:rsid w:val="00C46856"/>
    <w:rsid w:val="00C46D32"/>
    <w:rsid w:val="00C46F80"/>
    <w:rsid w:val="00C52260"/>
    <w:rsid w:val="00C5321A"/>
    <w:rsid w:val="00C548CA"/>
    <w:rsid w:val="00C554E3"/>
    <w:rsid w:val="00C557F7"/>
    <w:rsid w:val="00C55B64"/>
    <w:rsid w:val="00C55F6B"/>
    <w:rsid w:val="00C60241"/>
    <w:rsid w:val="00C60B69"/>
    <w:rsid w:val="00C6107D"/>
    <w:rsid w:val="00C62178"/>
    <w:rsid w:val="00C62201"/>
    <w:rsid w:val="00C6246A"/>
    <w:rsid w:val="00C6406D"/>
    <w:rsid w:val="00C67358"/>
    <w:rsid w:val="00C710B4"/>
    <w:rsid w:val="00C712F9"/>
    <w:rsid w:val="00C71BCF"/>
    <w:rsid w:val="00C726A5"/>
    <w:rsid w:val="00C72B32"/>
    <w:rsid w:val="00C73709"/>
    <w:rsid w:val="00C75ABF"/>
    <w:rsid w:val="00C84C5C"/>
    <w:rsid w:val="00C856B8"/>
    <w:rsid w:val="00C86DBF"/>
    <w:rsid w:val="00C87EE2"/>
    <w:rsid w:val="00C90240"/>
    <w:rsid w:val="00C90407"/>
    <w:rsid w:val="00C915BC"/>
    <w:rsid w:val="00C91F82"/>
    <w:rsid w:val="00C92D91"/>
    <w:rsid w:val="00C94CFC"/>
    <w:rsid w:val="00CA4C83"/>
    <w:rsid w:val="00CA53D2"/>
    <w:rsid w:val="00CA55F3"/>
    <w:rsid w:val="00CA578E"/>
    <w:rsid w:val="00CA6271"/>
    <w:rsid w:val="00CA6638"/>
    <w:rsid w:val="00CA6CF6"/>
    <w:rsid w:val="00CB4003"/>
    <w:rsid w:val="00CC0154"/>
    <w:rsid w:val="00CC0CA5"/>
    <w:rsid w:val="00CC0FCC"/>
    <w:rsid w:val="00CC109E"/>
    <w:rsid w:val="00CC1661"/>
    <w:rsid w:val="00CC2704"/>
    <w:rsid w:val="00CC38EE"/>
    <w:rsid w:val="00CC4DF9"/>
    <w:rsid w:val="00CC5128"/>
    <w:rsid w:val="00CC5488"/>
    <w:rsid w:val="00CC64E9"/>
    <w:rsid w:val="00CC65D9"/>
    <w:rsid w:val="00CC756F"/>
    <w:rsid w:val="00CC7F8C"/>
    <w:rsid w:val="00CD0095"/>
    <w:rsid w:val="00CD0664"/>
    <w:rsid w:val="00CD0811"/>
    <w:rsid w:val="00CD1D09"/>
    <w:rsid w:val="00CD2F65"/>
    <w:rsid w:val="00CD32E8"/>
    <w:rsid w:val="00CD37AD"/>
    <w:rsid w:val="00CD38D3"/>
    <w:rsid w:val="00CD4539"/>
    <w:rsid w:val="00CD4684"/>
    <w:rsid w:val="00CD558F"/>
    <w:rsid w:val="00CD697A"/>
    <w:rsid w:val="00CE124F"/>
    <w:rsid w:val="00CE1764"/>
    <w:rsid w:val="00CE1D04"/>
    <w:rsid w:val="00CE4BB7"/>
    <w:rsid w:val="00CE7D77"/>
    <w:rsid w:val="00CF2836"/>
    <w:rsid w:val="00CF361E"/>
    <w:rsid w:val="00CF395A"/>
    <w:rsid w:val="00CF3D1E"/>
    <w:rsid w:val="00CF4D2E"/>
    <w:rsid w:val="00CF5254"/>
    <w:rsid w:val="00CF5467"/>
    <w:rsid w:val="00CF54F4"/>
    <w:rsid w:val="00CF580A"/>
    <w:rsid w:val="00CF611E"/>
    <w:rsid w:val="00D00A58"/>
    <w:rsid w:val="00D01009"/>
    <w:rsid w:val="00D011CC"/>
    <w:rsid w:val="00D02EED"/>
    <w:rsid w:val="00D03154"/>
    <w:rsid w:val="00D03911"/>
    <w:rsid w:val="00D0415C"/>
    <w:rsid w:val="00D0431A"/>
    <w:rsid w:val="00D063A9"/>
    <w:rsid w:val="00D10BFF"/>
    <w:rsid w:val="00D118E8"/>
    <w:rsid w:val="00D151FA"/>
    <w:rsid w:val="00D153E5"/>
    <w:rsid w:val="00D1540B"/>
    <w:rsid w:val="00D16AB9"/>
    <w:rsid w:val="00D17526"/>
    <w:rsid w:val="00D21859"/>
    <w:rsid w:val="00D228AA"/>
    <w:rsid w:val="00D2290E"/>
    <w:rsid w:val="00D22B45"/>
    <w:rsid w:val="00D231C9"/>
    <w:rsid w:val="00D2432F"/>
    <w:rsid w:val="00D254F6"/>
    <w:rsid w:val="00D27813"/>
    <w:rsid w:val="00D27BB5"/>
    <w:rsid w:val="00D301D2"/>
    <w:rsid w:val="00D3287B"/>
    <w:rsid w:val="00D359F7"/>
    <w:rsid w:val="00D35FF1"/>
    <w:rsid w:val="00D41071"/>
    <w:rsid w:val="00D42AAA"/>
    <w:rsid w:val="00D448CE"/>
    <w:rsid w:val="00D4565B"/>
    <w:rsid w:val="00D47247"/>
    <w:rsid w:val="00D51BF3"/>
    <w:rsid w:val="00D55324"/>
    <w:rsid w:val="00D560B8"/>
    <w:rsid w:val="00D56932"/>
    <w:rsid w:val="00D56DEA"/>
    <w:rsid w:val="00D604A7"/>
    <w:rsid w:val="00D60BFF"/>
    <w:rsid w:val="00D60DCF"/>
    <w:rsid w:val="00D61501"/>
    <w:rsid w:val="00D61CCB"/>
    <w:rsid w:val="00D64774"/>
    <w:rsid w:val="00D661BA"/>
    <w:rsid w:val="00D66B03"/>
    <w:rsid w:val="00D66D3A"/>
    <w:rsid w:val="00D674ED"/>
    <w:rsid w:val="00D70229"/>
    <w:rsid w:val="00D703D5"/>
    <w:rsid w:val="00D70DCA"/>
    <w:rsid w:val="00D713EF"/>
    <w:rsid w:val="00D72586"/>
    <w:rsid w:val="00D73DDE"/>
    <w:rsid w:val="00D741C9"/>
    <w:rsid w:val="00D74686"/>
    <w:rsid w:val="00D75795"/>
    <w:rsid w:val="00D76163"/>
    <w:rsid w:val="00D76CEF"/>
    <w:rsid w:val="00D76EC9"/>
    <w:rsid w:val="00D80B8B"/>
    <w:rsid w:val="00D83EFC"/>
    <w:rsid w:val="00D85B91"/>
    <w:rsid w:val="00D87F1A"/>
    <w:rsid w:val="00D87F91"/>
    <w:rsid w:val="00D91193"/>
    <w:rsid w:val="00D9262C"/>
    <w:rsid w:val="00D9364A"/>
    <w:rsid w:val="00D93A15"/>
    <w:rsid w:val="00D95DED"/>
    <w:rsid w:val="00DA038C"/>
    <w:rsid w:val="00DA0466"/>
    <w:rsid w:val="00DA2143"/>
    <w:rsid w:val="00DA2384"/>
    <w:rsid w:val="00DA4D2D"/>
    <w:rsid w:val="00DA771D"/>
    <w:rsid w:val="00DB1774"/>
    <w:rsid w:val="00DB2876"/>
    <w:rsid w:val="00DB2C96"/>
    <w:rsid w:val="00DB7FC0"/>
    <w:rsid w:val="00DC1BE9"/>
    <w:rsid w:val="00DC4D7C"/>
    <w:rsid w:val="00DC5486"/>
    <w:rsid w:val="00DC5784"/>
    <w:rsid w:val="00DC671B"/>
    <w:rsid w:val="00DC741A"/>
    <w:rsid w:val="00DC760D"/>
    <w:rsid w:val="00DD0AF1"/>
    <w:rsid w:val="00DD148F"/>
    <w:rsid w:val="00DD360E"/>
    <w:rsid w:val="00DD4CC1"/>
    <w:rsid w:val="00DD5525"/>
    <w:rsid w:val="00DD611A"/>
    <w:rsid w:val="00DD63B1"/>
    <w:rsid w:val="00DE1812"/>
    <w:rsid w:val="00DE4157"/>
    <w:rsid w:val="00DE4884"/>
    <w:rsid w:val="00DE5D2B"/>
    <w:rsid w:val="00DE7767"/>
    <w:rsid w:val="00DE7B2F"/>
    <w:rsid w:val="00DF020F"/>
    <w:rsid w:val="00DF02AC"/>
    <w:rsid w:val="00DF236D"/>
    <w:rsid w:val="00DF4483"/>
    <w:rsid w:val="00DF4CBE"/>
    <w:rsid w:val="00DF519B"/>
    <w:rsid w:val="00DF5C59"/>
    <w:rsid w:val="00DF6B75"/>
    <w:rsid w:val="00E0008F"/>
    <w:rsid w:val="00E0113B"/>
    <w:rsid w:val="00E04C6F"/>
    <w:rsid w:val="00E0616F"/>
    <w:rsid w:val="00E07AFA"/>
    <w:rsid w:val="00E10A10"/>
    <w:rsid w:val="00E10DE0"/>
    <w:rsid w:val="00E1204F"/>
    <w:rsid w:val="00E130AE"/>
    <w:rsid w:val="00E1346A"/>
    <w:rsid w:val="00E14411"/>
    <w:rsid w:val="00E14719"/>
    <w:rsid w:val="00E177C1"/>
    <w:rsid w:val="00E2105A"/>
    <w:rsid w:val="00E23716"/>
    <w:rsid w:val="00E24033"/>
    <w:rsid w:val="00E242CF"/>
    <w:rsid w:val="00E25445"/>
    <w:rsid w:val="00E265EA"/>
    <w:rsid w:val="00E26712"/>
    <w:rsid w:val="00E27DE6"/>
    <w:rsid w:val="00E32002"/>
    <w:rsid w:val="00E32A18"/>
    <w:rsid w:val="00E33257"/>
    <w:rsid w:val="00E343C7"/>
    <w:rsid w:val="00E36A73"/>
    <w:rsid w:val="00E36D89"/>
    <w:rsid w:val="00E371BE"/>
    <w:rsid w:val="00E41A6A"/>
    <w:rsid w:val="00E42986"/>
    <w:rsid w:val="00E42C97"/>
    <w:rsid w:val="00E43136"/>
    <w:rsid w:val="00E437DB"/>
    <w:rsid w:val="00E44441"/>
    <w:rsid w:val="00E44A27"/>
    <w:rsid w:val="00E46EA1"/>
    <w:rsid w:val="00E47BB9"/>
    <w:rsid w:val="00E50312"/>
    <w:rsid w:val="00E533DC"/>
    <w:rsid w:val="00E5421C"/>
    <w:rsid w:val="00E54839"/>
    <w:rsid w:val="00E54CD5"/>
    <w:rsid w:val="00E560A9"/>
    <w:rsid w:val="00E56B4C"/>
    <w:rsid w:val="00E56BBC"/>
    <w:rsid w:val="00E571BC"/>
    <w:rsid w:val="00E6398B"/>
    <w:rsid w:val="00E63FE9"/>
    <w:rsid w:val="00E654E9"/>
    <w:rsid w:val="00E65684"/>
    <w:rsid w:val="00E65B51"/>
    <w:rsid w:val="00E66BE1"/>
    <w:rsid w:val="00E675A0"/>
    <w:rsid w:val="00E7268D"/>
    <w:rsid w:val="00E72FC3"/>
    <w:rsid w:val="00E73CD2"/>
    <w:rsid w:val="00E759B9"/>
    <w:rsid w:val="00E80419"/>
    <w:rsid w:val="00E82469"/>
    <w:rsid w:val="00E834EF"/>
    <w:rsid w:val="00E8350E"/>
    <w:rsid w:val="00E83E9F"/>
    <w:rsid w:val="00E84846"/>
    <w:rsid w:val="00E86718"/>
    <w:rsid w:val="00E8698A"/>
    <w:rsid w:val="00E923CD"/>
    <w:rsid w:val="00E9447F"/>
    <w:rsid w:val="00E95CFC"/>
    <w:rsid w:val="00E96A1E"/>
    <w:rsid w:val="00E96EBF"/>
    <w:rsid w:val="00EA0004"/>
    <w:rsid w:val="00EA0964"/>
    <w:rsid w:val="00EA1847"/>
    <w:rsid w:val="00EA2A21"/>
    <w:rsid w:val="00EA2F21"/>
    <w:rsid w:val="00EA4414"/>
    <w:rsid w:val="00EA541B"/>
    <w:rsid w:val="00EA5560"/>
    <w:rsid w:val="00EA59BA"/>
    <w:rsid w:val="00EA6367"/>
    <w:rsid w:val="00EA6CDD"/>
    <w:rsid w:val="00EA7955"/>
    <w:rsid w:val="00EA7C16"/>
    <w:rsid w:val="00EB212C"/>
    <w:rsid w:val="00EB6E5D"/>
    <w:rsid w:val="00EC031F"/>
    <w:rsid w:val="00EC05CA"/>
    <w:rsid w:val="00EC0714"/>
    <w:rsid w:val="00EC1B49"/>
    <w:rsid w:val="00EC1E4C"/>
    <w:rsid w:val="00EC27BA"/>
    <w:rsid w:val="00EC66FE"/>
    <w:rsid w:val="00EC7028"/>
    <w:rsid w:val="00ED02F4"/>
    <w:rsid w:val="00ED21D3"/>
    <w:rsid w:val="00ED2B2D"/>
    <w:rsid w:val="00ED2F93"/>
    <w:rsid w:val="00ED4F7F"/>
    <w:rsid w:val="00ED5285"/>
    <w:rsid w:val="00EE05D3"/>
    <w:rsid w:val="00EE0BF2"/>
    <w:rsid w:val="00EE1F27"/>
    <w:rsid w:val="00EE3AF9"/>
    <w:rsid w:val="00EE5569"/>
    <w:rsid w:val="00EE68DD"/>
    <w:rsid w:val="00EE6A73"/>
    <w:rsid w:val="00EF0165"/>
    <w:rsid w:val="00EF05E4"/>
    <w:rsid w:val="00EF35EE"/>
    <w:rsid w:val="00EF3FC4"/>
    <w:rsid w:val="00EF5034"/>
    <w:rsid w:val="00EF6029"/>
    <w:rsid w:val="00EF6304"/>
    <w:rsid w:val="00EF6880"/>
    <w:rsid w:val="00EF698B"/>
    <w:rsid w:val="00EF72AA"/>
    <w:rsid w:val="00F00347"/>
    <w:rsid w:val="00F00980"/>
    <w:rsid w:val="00F01044"/>
    <w:rsid w:val="00F02EC0"/>
    <w:rsid w:val="00F0335D"/>
    <w:rsid w:val="00F040B9"/>
    <w:rsid w:val="00F04BCE"/>
    <w:rsid w:val="00F05DCD"/>
    <w:rsid w:val="00F063A3"/>
    <w:rsid w:val="00F12793"/>
    <w:rsid w:val="00F132CB"/>
    <w:rsid w:val="00F13DC5"/>
    <w:rsid w:val="00F17647"/>
    <w:rsid w:val="00F17ABB"/>
    <w:rsid w:val="00F2143A"/>
    <w:rsid w:val="00F221B6"/>
    <w:rsid w:val="00F22B2F"/>
    <w:rsid w:val="00F257A6"/>
    <w:rsid w:val="00F26235"/>
    <w:rsid w:val="00F26655"/>
    <w:rsid w:val="00F26A0A"/>
    <w:rsid w:val="00F2714F"/>
    <w:rsid w:val="00F277B6"/>
    <w:rsid w:val="00F27D8A"/>
    <w:rsid w:val="00F30CB6"/>
    <w:rsid w:val="00F319ED"/>
    <w:rsid w:val="00F31D5B"/>
    <w:rsid w:val="00F31DDA"/>
    <w:rsid w:val="00F327CB"/>
    <w:rsid w:val="00F3639C"/>
    <w:rsid w:val="00F37147"/>
    <w:rsid w:val="00F37467"/>
    <w:rsid w:val="00F40E92"/>
    <w:rsid w:val="00F426AD"/>
    <w:rsid w:val="00F43D2A"/>
    <w:rsid w:val="00F44F54"/>
    <w:rsid w:val="00F459BA"/>
    <w:rsid w:val="00F47985"/>
    <w:rsid w:val="00F47E94"/>
    <w:rsid w:val="00F51F17"/>
    <w:rsid w:val="00F5256C"/>
    <w:rsid w:val="00F52633"/>
    <w:rsid w:val="00F527B1"/>
    <w:rsid w:val="00F53F66"/>
    <w:rsid w:val="00F54493"/>
    <w:rsid w:val="00F54ED8"/>
    <w:rsid w:val="00F55320"/>
    <w:rsid w:val="00F5543A"/>
    <w:rsid w:val="00F56B8D"/>
    <w:rsid w:val="00F60D04"/>
    <w:rsid w:val="00F61538"/>
    <w:rsid w:val="00F6159E"/>
    <w:rsid w:val="00F61DD0"/>
    <w:rsid w:val="00F628B0"/>
    <w:rsid w:val="00F637C1"/>
    <w:rsid w:val="00F676FE"/>
    <w:rsid w:val="00F67833"/>
    <w:rsid w:val="00F7275D"/>
    <w:rsid w:val="00F72E8E"/>
    <w:rsid w:val="00F73AE0"/>
    <w:rsid w:val="00F74D9D"/>
    <w:rsid w:val="00F75861"/>
    <w:rsid w:val="00F76231"/>
    <w:rsid w:val="00F765B3"/>
    <w:rsid w:val="00F76730"/>
    <w:rsid w:val="00F80A77"/>
    <w:rsid w:val="00F81C94"/>
    <w:rsid w:val="00F82D95"/>
    <w:rsid w:val="00F83682"/>
    <w:rsid w:val="00F83F45"/>
    <w:rsid w:val="00F852CD"/>
    <w:rsid w:val="00F85596"/>
    <w:rsid w:val="00F85BDA"/>
    <w:rsid w:val="00F90D39"/>
    <w:rsid w:val="00F939B7"/>
    <w:rsid w:val="00F95EF8"/>
    <w:rsid w:val="00FA1A59"/>
    <w:rsid w:val="00FA1FAA"/>
    <w:rsid w:val="00FA3E28"/>
    <w:rsid w:val="00FA5AF5"/>
    <w:rsid w:val="00FA7300"/>
    <w:rsid w:val="00FB0C79"/>
    <w:rsid w:val="00FB14CE"/>
    <w:rsid w:val="00FB1A2F"/>
    <w:rsid w:val="00FB1AA2"/>
    <w:rsid w:val="00FB2400"/>
    <w:rsid w:val="00FB3C44"/>
    <w:rsid w:val="00FB5265"/>
    <w:rsid w:val="00FB76D9"/>
    <w:rsid w:val="00FC0076"/>
    <w:rsid w:val="00FC0E77"/>
    <w:rsid w:val="00FC135F"/>
    <w:rsid w:val="00FC30E8"/>
    <w:rsid w:val="00FC311E"/>
    <w:rsid w:val="00FC5399"/>
    <w:rsid w:val="00FD1412"/>
    <w:rsid w:val="00FD2152"/>
    <w:rsid w:val="00FD427A"/>
    <w:rsid w:val="00FD57F4"/>
    <w:rsid w:val="00FD58B3"/>
    <w:rsid w:val="00FD6D34"/>
    <w:rsid w:val="00FE0F0E"/>
    <w:rsid w:val="00FE26B1"/>
    <w:rsid w:val="00FE27B9"/>
    <w:rsid w:val="00FE3F33"/>
    <w:rsid w:val="00FE4362"/>
    <w:rsid w:val="00FE7F93"/>
    <w:rsid w:val="00FF1205"/>
    <w:rsid w:val="00FF1F80"/>
    <w:rsid w:val="00FF2308"/>
    <w:rsid w:val="00FF24A6"/>
    <w:rsid w:val="00FF27FD"/>
    <w:rsid w:val="00FF2C2D"/>
    <w:rsid w:val="00FF4D8B"/>
    <w:rsid w:val="00FF5B43"/>
    <w:rsid w:val="00FF6DF5"/>
    <w:rsid w:val="00FF6F91"/>
    <w:rsid w:val="00FF7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5197"/>
  <w15:docId w15:val="{B63E8453-3DB2-4405-BA52-7DA7F444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B3"/>
    <w:rPr>
      <w:sz w:val="22"/>
      <w:szCs w:val="22"/>
      <w:lang w:eastAsia="en-US"/>
    </w:rPr>
  </w:style>
  <w:style w:type="paragraph" w:styleId="Rubrik1">
    <w:name w:val="heading 1"/>
    <w:basedOn w:val="Normal"/>
    <w:next w:val="Normal"/>
    <w:link w:val="Rubrik1Char"/>
    <w:qFormat/>
    <w:rsid w:val="00BD7E4C"/>
    <w:pPr>
      <w:keepNext/>
      <w:spacing w:before="240" w:after="60"/>
      <w:outlineLvl w:val="0"/>
    </w:pPr>
    <w:rPr>
      <w:rFonts w:ascii="Cambria" w:eastAsia="Times New Roman" w:hAnsi="Cambria"/>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2D1424"/>
    <w:pPr>
      <w:tabs>
        <w:tab w:val="center" w:pos="4536"/>
        <w:tab w:val="right" w:pos="9072"/>
      </w:tabs>
    </w:pPr>
  </w:style>
  <w:style w:type="character" w:styleId="Sidnummer">
    <w:name w:val="page number"/>
    <w:basedOn w:val="Standardstycketeckensnitt"/>
    <w:rsid w:val="002D1424"/>
  </w:style>
  <w:style w:type="character" w:customStyle="1" w:styleId="Rubrik1Char">
    <w:name w:val="Rubrik 1 Char"/>
    <w:link w:val="Rubrik1"/>
    <w:rsid w:val="00BD7E4C"/>
    <w:rPr>
      <w:rFonts w:ascii="Cambria" w:eastAsia="Times New Roman" w:hAnsi="Cambria"/>
      <w:b/>
      <w:bCs/>
      <w:kern w:val="32"/>
      <w:sz w:val="32"/>
      <w:szCs w:val="32"/>
    </w:rPr>
  </w:style>
  <w:style w:type="character" w:customStyle="1" w:styleId="slug-pub-date3">
    <w:name w:val="slug-pub-date3"/>
    <w:rsid w:val="007171F3"/>
    <w:rPr>
      <w:b/>
      <w:bCs/>
    </w:rPr>
  </w:style>
  <w:style w:type="character" w:customStyle="1" w:styleId="slug-vol">
    <w:name w:val="slug-vol"/>
    <w:basedOn w:val="Standardstycketeckensnitt"/>
    <w:rsid w:val="007171F3"/>
  </w:style>
  <w:style w:type="character" w:customStyle="1" w:styleId="slug-pages3">
    <w:name w:val="slug-pages3"/>
    <w:rsid w:val="007171F3"/>
    <w:rPr>
      <w:b/>
      <w:bCs/>
    </w:rPr>
  </w:style>
  <w:style w:type="character" w:customStyle="1" w:styleId="maintitle">
    <w:name w:val="maintitle"/>
    <w:basedOn w:val="Standardstycketeckensnitt"/>
    <w:rsid w:val="00A35705"/>
  </w:style>
  <w:style w:type="character" w:styleId="Hyperlnk">
    <w:name w:val="Hyperlink"/>
    <w:uiPriority w:val="99"/>
    <w:unhideWhenUsed/>
    <w:rsid w:val="000E71AE"/>
    <w:rPr>
      <w:color w:val="0000FF"/>
      <w:u w:val="single"/>
    </w:rPr>
  </w:style>
  <w:style w:type="paragraph" w:styleId="Ballongtext">
    <w:name w:val="Balloon Text"/>
    <w:basedOn w:val="Normal"/>
    <w:link w:val="BallongtextChar"/>
    <w:uiPriority w:val="99"/>
    <w:semiHidden/>
    <w:unhideWhenUsed/>
    <w:rsid w:val="00335D49"/>
    <w:rPr>
      <w:rFonts w:ascii="Tahoma" w:hAnsi="Tahoma" w:cs="Tahoma"/>
      <w:sz w:val="16"/>
      <w:szCs w:val="16"/>
    </w:rPr>
  </w:style>
  <w:style w:type="character" w:customStyle="1" w:styleId="BallongtextChar">
    <w:name w:val="Ballongtext Char"/>
    <w:basedOn w:val="Standardstycketeckensnitt"/>
    <w:link w:val="Ballongtext"/>
    <w:uiPriority w:val="99"/>
    <w:semiHidden/>
    <w:rsid w:val="00335D49"/>
    <w:rPr>
      <w:rFonts w:ascii="Tahoma" w:hAnsi="Tahoma" w:cs="Tahoma"/>
      <w:sz w:val="16"/>
      <w:szCs w:val="16"/>
      <w:lang w:eastAsia="en-US"/>
    </w:rPr>
  </w:style>
  <w:style w:type="paragraph" w:customStyle="1" w:styleId="ReferenslistaReferences">
    <w:name w:val="Referenslista/References"/>
    <w:rsid w:val="007A4C49"/>
    <w:pPr>
      <w:spacing w:line="250" w:lineRule="exact"/>
      <w:ind w:left="249" w:hanging="249"/>
    </w:pPr>
    <w:rPr>
      <w:rFonts w:ascii="Times New Roman" w:eastAsia="Times New Roman" w:hAnsi="Times New Roman"/>
      <w:sz w:val="18"/>
      <w:szCs w:val="24"/>
      <w:lang w:eastAsia="en-US"/>
    </w:rPr>
  </w:style>
  <w:style w:type="character" w:customStyle="1" w:styleId="a-size-large1">
    <w:name w:val="a-size-large1"/>
    <w:basedOn w:val="Standardstycketeckensnitt"/>
    <w:rsid w:val="007A4C49"/>
    <w:rPr>
      <w:rFonts w:ascii="Arial" w:hAnsi="Arial" w:cs="Arial" w:hint="default"/>
    </w:rPr>
  </w:style>
  <w:style w:type="paragraph" w:styleId="Brdtext">
    <w:name w:val="Body Text"/>
    <w:basedOn w:val="Normal"/>
    <w:link w:val="BrdtextChar"/>
    <w:semiHidden/>
    <w:unhideWhenUsed/>
    <w:rsid w:val="00780EEC"/>
    <w:rPr>
      <w:rFonts w:ascii="Times New Roman" w:eastAsia="Times New Roman" w:hAnsi="Times New Roman"/>
      <w:b/>
      <w:bCs/>
      <w:sz w:val="24"/>
      <w:szCs w:val="24"/>
      <w:lang w:val="en-GB"/>
    </w:rPr>
  </w:style>
  <w:style w:type="character" w:customStyle="1" w:styleId="BrdtextChar">
    <w:name w:val="Brödtext Char"/>
    <w:basedOn w:val="Standardstycketeckensnitt"/>
    <w:link w:val="Brdtext"/>
    <w:semiHidden/>
    <w:rsid w:val="00780EEC"/>
    <w:rPr>
      <w:rFonts w:ascii="Times New Roman" w:eastAsia="Times New Roman" w:hAnsi="Times New Roman"/>
      <w:b/>
      <w:bCs/>
      <w:sz w:val="24"/>
      <w:szCs w:val="24"/>
      <w:lang w:val="en-GB" w:eastAsia="en-US"/>
    </w:rPr>
  </w:style>
  <w:style w:type="character" w:styleId="Kommentarsreferens">
    <w:name w:val="annotation reference"/>
    <w:basedOn w:val="Standardstycketeckensnitt"/>
    <w:uiPriority w:val="99"/>
    <w:semiHidden/>
    <w:unhideWhenUsed/>
    <w:rsid w:val="008633E4"/>
    <w:rPr>
      <w:sz w:val="16"/>
      <w:szCs w:val="16"/>
    </w:rPr>
  </w:style>
  <w:style w:type="paragraph" w:styleId="Kommentarer">
    <w:name w:val="annotation text"/>
    <w:basedOn w:val="Normal"/>
    <w:link w:val="KommentarerChar"/>
    <w:uiPriority w:val="99"/>
    <w:semiHidden/>
    <w:unhideWhenUsed/>
    <w:rsid w:val="008633E4"/>
    <w:rPr>
      <w:sz w:val="20"/>
      <w:szCs w:val="20"/>
    </w:rPr>
  </w:style>
  <w:style w:type="character" w:customStyle="1" w:styleId="KommentarerChar">
    <w:name w:val="Kommentarer Char"/>
    <w:basedOn w:val="Standardstycketeckensnitt"/>
    <w:link w:val="Kommentarer"/>
    <w:uiPriority w:val="99"/>
    <w:semiHidden/>
    <w:rsid w:val="008633E4"/>
    <w:rPr>
      <w:lang w:eastAsia="en-US"/>
    </w:rPr>
  </w:style>
  <w:style w:type="paragraph" w:styleId="Kommentarsmne">
    <w:name w:val="annotation subject"/>
    <w:basedOn w:val="Kommentarer"/>
    <w:next w:val="Kommentarer"/>
    <w:link w:val="KommentarsmneChar"/>
    <w:uiPriority w:val="99"/>
    <w:semiHidden/>
    <w:unhideWhenUsed/>
    <w:rsid w:val="008633E4"/>
    <w:rPr>
      <w:b/>
      <w:bCs/>
    </w:rPr>
  </w:style>
  <w:style w:type="character" w:customStyle="1" w:styleId="KommentarsmneChar">
    <w:name w:val="Kommentarsämne Char"/>
    <w:basedOn w:val="KommentarerChar"/>
    <w:link w:val="Kommentarsmne"/>
    <w:uiPriority w:val="99"/>
    <w:semiHidden/>
    <w:rsid w:val="008633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0539">
      <w:bodyDiv w:val="1"/>
      <w:marLeft w:val="0"/>
      <w:marRight w:val="0"/>
      <w:marTop w:val="0"/>
      <w:marBottom w:val="0"/>
      <w:divBdr>
        <w:top w:val="none" w:sz="0" w:space="0" w:color="auto"/>
        <w:left w:val="none" w:sz="0" w:space="0" w:color="auto"/>
        <w:bottom w:val="none" w:sz="0" w:space="0" w:color="auto"/>
        <w:right w:val="none" w:sz="0" w:space="0" w:color="auto"/>
      </w:divBdr>
    </w:div>
    <w:div w:id="307826135">
      <w:bodyDiv w:val="1"/>
      <w:marLeft w:val="0"/>
      <w:marRight w:val="0"/>
      <w:marTop w:val="0"/>
      <w:marBottom w:val="0"/>
      <w:divBdr>
        <w:top w:val="none" w:sz="0" w:space="0" w:color="auto"/>
        <w:left w:val="none" w:sz="0" w:space="0" w:color="auto"/>
        <w:bottom w:val="none" w:sz="0" w:space="0" w:color="auto"/>
        <w:right w:val="none" w:sz="0" w:space="0" w:color="auto"/>
      </w:divBdr>
    </w:div>
    <w:div w:id="382170230">
      <w:bodyDiv w:val="1"/>
      <w:marLeft w:val="0"/>
      <w:marRight w:val="0"/>
      <w:marTop w:val="0"/>
      <w:marBottom w:val="0"/>
      <w:divBdr>
        <w:top w:val="none" w:sz="0" w:space="0" w:color="auto"/>
        <w:left w:val="none" w:sz="0" w:space="0" w:color="auto"/>
        <w:bottom w:val="none" w:sz="0" w:space="0" w:color="auto"/>
        <w:right w:val="none" w:sz="0" w:space="0" w:color="auto"/>
      </w:divBdr>
    </w:div>
    <w:div w:id="436097697">
      <w:bodyDiv w:val="1"/>
      <w:marLeft w:val="0"/>
      <w:marRight w:val="0"/>
      <w:marTop w:val="0"/>
      <w:marBottom w:val="0"/>
      <w:divBdr>
        <w:top w:val="none" w:sz="0" w:space="0" w:color="auto"/>
        <w:left w:val="none" w:sz="0" w:space="0" w:color="auto"/>
        <w:bottom w:val="none" w:sz="0" w:space="0" w:color="auto"/>
        <w:right w:val="none" w:sz="0" w:space="0" w:color="auto"/>
      </w:divBdr>
    </w:div>
    <w:div w:id="701251625">
      <w:bodyDiv w:val="1"/>
      <w:marLeft w:val="0"/>
      <w:marRight w:val="0"/>
      <w:marTop w:val="0"/>
      <w:marBottom w:val="0"/>
      <w:divBdr>
        <w:top w:val="none" w:sz="0" w:space="0" w:color="auto"/>
        <w:left w:val="none" w:sz="0" w:space="0" w:color="auto"/>
        <w:bottom w:val="none" w:sz="0" w:space="0" w:color="auto"/>
        <w:right w:val="none" w:sz="0" w:space="0" w:color="auto"/>
      </w:divBdr>
    </w:div>
    <w:div w:id="818809179">
      <w:bodyDiv w:val="1"/>
      <w:marLeft w:val="0"/>
      <w:marRight w:val="0"/>
      <w:marTop w:val="0"/>
      <w:marBottom w:val="0"/>
      <w:divBdr>
        <w:top w:val="none" w:sz="0" w:space="0" w:color="auto"/>
        <w:left w:val="none" w:sz="0" w:space="0" w:color="auto"/>
        <w:bottom w:val="none" w:sz="0" w:space="0" w:color="auto"/>
        <w:right w:val="none" w:sz="0" w:space="0" w:color="auto"/>
      </w:divBdr>
    </w:div>
    <w:div w:id="871577309">
      <w:bodyDiv w:val="1"/>
      <w:marLeft w:val="0"/>
      <w:marRight w:val="0"/>
      <w:marTop w:val="0"/>
      <w:marBottom w:val="0"/>
      <w:divBdr>
        <w:top w:val="none" w:sz="0" w:space="0" w:color="auto"/>
        <w:left w:val="none" w:sz="0" w:space="0" w:color="auto"/>
        <w:bottom w:val="none" w:sz="0" w:space="0" w:color="auto"/>
        <w:right w:val="none" w:sz="0" w:space="0" w:color="auto"/>
      </w:divBdr>
    </w:div>
    <w:div w:id="955914988">
      <w:bodyDiv w:val="1"/>
      <w:marLeft w:val="0"/>
      <w:marRight w:val="0"/>
      <w:marTop w:val="0"/>
      <w:marBottom w:val="0"/>
      <w:divBdr>
        <w:top w:val="none" w:sz="0" w:space="0" w:color="auto"/>
        <w:left w:val="none" w:sz="0" w:space="0" w:color="auto"/>
        <w:bottom w:val="none" w:sz="0" w:space="0" w:color="auto"/>
        <w:right w:val="none" w:sz="0" w:space="0" w:color="auto"/>
      </w:divBdr>
    </w:div>
    <w:div w:id="1666468687">
      <w:bodyDiv w:val="1"/>
      <w:marLeft w:val="0"/>
      <w:marRight w:val="0"/>
      <w:marTop w:val="0"/>
      <w:marBottom w:val="0"/>
      <w:divBdr>
        <w:top w:val="none" w:sz="0" w:space="0" w:color="auto"/>
        <w:left w:val="none" w:sz="0" w:space="0" w:color="auto"/>
        <w:bottom w:val="none" w:sz="0" w:space="0" w:color="auto"/>
        <w:right w:val="none" w:sz="0" w:space="0" w:color="auto"/>
      </w:divBdr>
    </w:div>
    <w:div w:id="1702776662">
      <w:bodyDiv w:val="1"/>
      <w:marLeft w:val="0"/>
      <w:marRight w:val="0"/>
      <w:marTop w:val="0"/>
      <w:marBottom w:val="0"/>
      <w:divBdr>
        <w:top w:val="none" w:sz="0" w:space="0" w:color="auto"/>
        <w:left w:val="none" w:sz="0" w:space="0" w:color="auto"/>
        <w:bottom w:val="none" w:sz="0" w:space="0" w:color="auto"/>
        <w:right w:val="none" w:sz="0" w:space="0" w:color="auto"/>
      </w:divBdr>
    </w:div>
    <w:div w:id="20828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8</Pages>
  <Words>2237</Words>
  <Characters>11862</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orjan</dc:creator>
  <cp:lastModifiedBy>örjan bartholdson</cp:lastModifiedBy>
  <cp:revision>63</cp:revision>
  <cp:lastPrinted>2021-06-28T13:57:00Z</cp:lastPrinted>
  <dcterms:created xsi:type="dcterms:W3CDTF">2021-06-27T13:44:00Z</dcterms:created>
  <dcterms:modified xsi:type="dcterms:W3CDTF">2021-07-01T07:50:00Z</dcterms:modified>
</cp:coreProperties>
</file>